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7C" w:rsidRPr="00FE507C" w:rsidRDefault="00FE507C" w:rsidP="00156FBF">
      <w:pPr>
        <w:widowControl w:val="0"/>
        <w:autoSpaceDE w:val="0"/>
        <w:autoSpaceDN w:val="0"/>
        <w:spacing w:after="0" w:line="240" w:lineRule="auto"/>
        <w:ind w:right="3"/>
        <w:outlineLvl w:val="0"/>
        <w:rPr>
          <w:rFonts w:ascii="Times New Roman" w:eastAsia="Times New Roman" w:hAnsi="Times New Roman" w:cs="Times New Roman"/>
          <w:b/>
          <w:noProof/>
          <w:sz w:val="44"/>
          <w:szCs w:val="28"/>
          <w:lang w:eastAsia="ru-RU"/>
        </w:rPr>
      </w:pPr>
      <w:r w:rsidRPr="00FE507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4C28E4" wp14:editId="1DC9B3B5">
            <wp:simplePos x="0" y="0"/>
            <wp:positionH relativeFrom="page">
              <wp:posOffset>478790</wp:posOffset>
            </wp:positionH>
            <wp:positionV relativeFrom="paragraph">
              <wp:posOffset>0</wp:posOffset>
            </wp:positionV>
            <wp:extent cx="6568440" cy="9251950"/>
            <wp:effectExtent l="0" t="0" r="3810" b="6350"/>
            <wp:wrapTight wrapText="bothSides">
              <wp:wrapPolygon edited="0">
                <wp:start x="0" y="0"/>
                <wp:lineTo x="0" y="21570"/>
                <wp:lineTo x="21550" y="21570"/>
                <wp:lineTo x="2155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груженное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44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6FBF" w:rsidRDefault="00156FBF" w:rsidP="00156FBF">
      <w:pPr>
        <w:widowControl w:val="0"/>
        <w:autoSpaceDE w:val="0"/>
        <w:autoSpaceDN w:val="0"/>
        <w:spacing w:after="0" w:line="240" w:lineRule="auto"/>
        <w:ind w:right="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507C" w:rsidRDefault="00FE507C" w:rsidP="00156FBF">
      <w:pPr>
        <w:widowControl w:val="0"/>
        <w:autoSpaceDE w:val="0"/>
        <w:autoSpaceDN w:val="0"/>
        <w:spacing w:after="0" w:line="240" w:lineRule="auto"/>
        <w:ind w:right="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507C" w:rsidRDefault="00FE507C" w:rsidP="00156FBF">
      <w:pPr>
        <w:widowControl w:val="0"/>
        <w:autoSpaceDE w:val="0"/>
        <w:autoSpaceDN w:val="0"/>
        <w:spacing w:after="0" w:line="240" w:lineRule="auto"/>
        <w:ind w:right="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A20EA" w:rsidRDefault="00BA20EA" w:rsidP="00156FBF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20EA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программы</w:t>
      </w:r>
    </w:p>
    <w:p w:rsidR="00FA1D00" w:rsidRPr="00BA20EA" w:rsidRDefault="00FA1D00" w:rsidP="00FA1D00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55"/>
        <w:gridCol w:w="800"/>
      </w:tblGrid>
      <w:tr w:rsidR="00FA1D00" w:rsidRPr="00FA1D00" w:rsidTr="002F63F6">
        <w:tc>
          <w:tcPr>
            <w:tcW w:w="8755" w:type="dxa"/>
            <w:shd w:val="clear" w:color="auto" w:fill="auto"/>
          </w:tcPr>
          <w:p w:rsidR="00FA1D00" w:rsidRPr="00FA1D00" w:rsidRDefault="00FA1D00" w:rsidP="001C3D5C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A1D0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1. </w:t>
            </w:r>
            <w:r w:rsidR="001C3D5C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</w:t>
            </w:r>
            <w:r w:rsidRPr="00FA1D0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:rsidR="00FA1D00" w:rsidRPr="00FA1D00" w:rsidRDefault="004C4BED" w:rsidP="00FA1D00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FA1D00" w:rsidRPr="00FA1D00" w:rsidTr="002F63F6">
        <w:tc>
          <w:tcPr>
            <w:tcW w:w="8755" w:type="dxa"/>
            <w:shd w:val="clear" w:color="auto" w:fill="auto"/>
          </w:tcPr>
          <w:p w:rsidR="00FA1D00" w:rsidRPr="00FA1D00" w:rsidRDefault="00FA1D00" w:rsidP="001C3D5C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A1D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1C3D5C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Обучение.</w:t>
            </w:r>
          </w:p>
        </w:tc>
        <w:tc>
          <w:tcPr>
            <w:tcW w:w="810" w:type="dxa"/>
            <w:shd w:val="clear" w:color="auto" w:fill="auto"/>
          </w:tcPr>
          <w:p w:rsidR="00FA1D00" w:rsidRPr="00FA1D00" w:rsidRDefault="004C4BED" w:rsidP="00FA1D00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9</w:t>
            </w:r>
          </w:p>
        </w:tc>
      </w:tr>
      <w:tr w:rsidR="00FA1D00" w:rsidRPr="00FA1D00" w:rsidTr="002F63F6">
        <w:tc>
          <w:tcPr>
            <w:tcW w:w="8755" w:type="dxa"/>
            <w:shd w:val="clear" w:color="auto" w:fill="auto"/>
          </w:tcPr>
          <w:p w:rsidR="00FA1D00" w:rsidRPr="00FA1D00" w:rsidRDefault="00FA1D00" w:rsidP="00FA1D00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A1D00">
              <w:rPr>
                <w:rFonts w:ascii="Times New Roman" w:hAnsi="Times New Roman" w:cs="Times New Roman"/>
                <w:bCs/>
                <w:sz w:val="28"/>
                <w:szCs w:val="28"/>
              </w:rPr>
              <w:t>2.1. Цель и задачи программы.</w:t>
            </w:r>
          </w:p>
        </w:tc>
        <w:tc>
          <w:tcPr>
            <w:tcW w:w="810" w:type="dxa"/>
            <w:shd w:val="clear" w:color="auto" w:fill="auto"/>
          </w:tcPr>
          <w:p w:rsidR="00FA1D00" w:rsidRPr="00FA1D00" w:rsidRDefault="004C4BED" w:rsidP="00FA1D00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9</w:t>
            </w:r>
          </w:p>
        </w:tc>
      </w:tr>
      <w:tr w:rsidR="00FA1D00" w:rsidRPr="00FA1D00" w:rsidTr="002F63F6">
        <w:tc>
          <w:tcPr>
            <w:tcW w:w="8755" w:type="dxa"/>
            <w:shd w:val="clear" w:color="auto" w:fill="auto"/>
          </w:tcPr>
          <w:p w:rsidR="00FA1D00" w:rsidRPr="00FA1D00" w:rsidRDefault="00FA1D00" w:rsidP="00FA1D00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A1D00">
              <w:rPr>
                <w:rFonts w:ascii="Times New Roman" w:hAnsi="Times New Roman" w:cs="Times New Roman"/>
                <w:bCs/>
                <w:sz w:val="28"/>
                <w:szCs w:val="28"/>
              </w:rPr>
              <w:t>2.2. Учебный план программы.</w:t>
            </w:r>
          </w:p>
        </w:tc>
        <w:tc>
          <w:tcPr>
            <w:tcW w:w="810" w:type="dxa"/>
            <w:shd w:val="clear" w:color="auto" w:fill="auto"/>
          </w:tcPr>
          <w:p w:rsidR="00FA1D00" w:rsidRPr="00FA1D00" w:rsidRDefault="004C4BED" w:rsidP="00FA1D00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13</w:t>
            </w:r>
          </w:p>
        </w:tc>
      </w:tr>
      <w:tr w:rsidR="00FA1D00" w:rsidRPr="00FA1D00" w:rsidTr="002F63F6">
        <w:tc>
          <w:tcPr>
            <w:tcW w:w="8755" w:type="dxa"/>
            <w:shd w:val="clear" w:color="auto" w:fill="auto"/>
          </w:tcPr>
          <w:p w:rsidR="00FA1D00" w:rsidRPr="00FA1D00" w:rsidRDefault="00FA1D00" w:rsidP="00FA1D00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A1D00">
              <w:rPr>
                <w:rFonts w:ascii="Times New Roman" w:hAnsi="Times New Roman" w:cs="Times New Roman"/>
                <w:bCs/>
                <w:sz w:val="28"/>
                <w:szCs w:val="28"/>
              </w:rPr>
              <w:t>2.3. Содержание учебного плана программы.</w:t>
            </w:r>
          </w:p>
        </w:tc>
        <w:tc>
          <w:tcPr>
            <w:tcW w:w="810" w:type="dxa"/>
            <w:shd w:val="clear" w:color="auto" w:fill="auto"/>
          </w:tcPr>
          <w:p w:rsidR="00FA1D00" w:rsidRPr="00FA1D00" w:rsidRDefault="004C4BED" w:rsidP="00FA1D00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15</w:t>
            </w:r>
          </w:p>
        </w:tc>
      </w:tr>
      <w:tr w:rsidR="00FA1D00" w:rsidRPr="00FA1D00" w:rsidTr="002F63F6">
        <w:tc>
          <w:tcPr>
            <w:tcW w:w="8755" w:type="dxa"/>
            <w:shd w:val="clear" w:color="auto" w:fill="auto"/>
          </w:tcPr>
          <w:p w:rsidR="00FA1D00" w:rsidRPr="00FA1D00" w:rsidRDefault="00FA1D00" w:rsidP="00FA1D00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A1D00">
              <w:rPr>
                <w:rFonts w:ascii="Times New Roman" w:hAnsi="Times New Roman" w:cs="Times New Roman"/>
                <w:bCs/>
                <w:sz w:val="28"/>
                <w:szCs w:val="28"/>
              </w:rPr>
              <w:t>2.4. Планируемые результаты освоения программы.</w:t>
            </w:r>
          </w:p>
        </w:tc>
        <w:tc>
          <w:tcPr>
            <w:tcW w:w="810" w:type="dxa"/>
            <w:shd w:val="clear" w:color="auto" w:fill="auto"/>
          </w:tcPr>
          <w:p w:rsidR="00FA1D00" w:rsidRPr="00FA1D00" w:rsidRDefault="004C4BED" w:rsidP="00FA1D00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21</w:t>
            </w:r>
          </w:p>
        </w:tc>
      </w:tr>
      <w:tr w:rsidR="00FA1D00" w:rsidRPr="00FA1D00" w:rsidTr="002F63F6">
        <w:tc>
          <w:tcPr>
            <w:tcW w:w="8755" w:type="dxa"/>
            <w:shd w:val="clear" w:color="auto" w:fill="auto"/>
          </w:tcPr>
          <w:p w:rsidR="00FA1D00" w:rsidRPr="00FA1D00" w:rsidRDefault="00FA1D00" w:rsidP="00FA1D00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A1D00">
              <w:rPr>
                <w:rFonts w:ascii="Times New Roman" w:hAnsi="Times New Roman" w:cs="Times New Roman"/>
                <w:bCs/>
                <w:sz w:val="28"/>
                <w:szCs w:val="28"/>
              </w:rPr>
              <w:t>2.5. Календарный учебный график программы.</w:t>
            </w:r>
          </w:p>
        </w:tc>
        <w:tc>
          <w:tcPr>
            <w:tcW w:w="810" w:type="dxa"/>
            <w:shd w:val="clear" w:color="auto" w:fill="auto"/>
          </w:tcPr>
          <w:p w:rsidR="00FA1D00" w:rsidRPr="00FA1D00" w:rsidRDefault="004C4BED" w:rsidP="00FA1D00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23</w:t>
            </w:r>
          </w:p>
        </w:tc>
      </w:tr>
      <w:tr w:rsidR="00FA1D00" w:rsidRPr="00FA1D00" w:rsidTr="002F63F6">
        <w:tc>
          <w:tcPr>
            <w:tcW w:w="8755" w:type="dxa"/>
            <w:shd w:val="clear" w:color="auto" w:fill="auto"/>
          </w:tcPr>
          <w:p w:rsidR="00FA1D00" w:rsidRPr="00FA1D00" w:rsidRDefault="00FA1D00" w:rsidP="00FA1D00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A1D00">
              <w:rPr>
                <w:rFonts w:ascii="Times New Roman" w:hAnsi="Times New Roman" w:cs="Times New Roman"/>
                <w:bCs/>
                <w:sz w:val="28"/>
                <w:szCs w:val="28"/>
              </w:rPr>
              <w:t>2.6. Формы аттестации, оценочные материалы.</w:t>
            </w:r>
          </w:p>
        </w:tc>
        <w:tc>
          <w:tcPr>
            <w:tcW w:w="810" w:type="dxa"/>
            <w:shd w:val="clear" w:color="auto" w:fill="auto"/>
          </w:tcPr>
          <w:p w:rsidR="00FA1D00" w:rsidRPr="00FA1D00" w:rsidRDefault="00681BC9" w:rsidP="00FA1D00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24</w:t>
            </w:r>
          </w:p>
        </w:tc>
      </w:tr>
      <w:tr w:rsidR="00FA1D00" w:rsidRPr="00FA1D00" w:rsidTr="002F63F6">
        <w:tc>
          <w:tcPr>
            <w:tcW w:w="8755" w:type="dxa"/>
            <w:shd w:val="clear" w:color="auto" w:fill="auto"/>
          </w:tcPr>
          <w:p w:rsidR="00FA1D00" w:rsidRPr="00FA1D00" w:rsidRDefault="00FA1D00" w:rsidP="00FA1D00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A1D00">
              <w:rPr>
                <w:rFonts w:ascii="Times New Roman" w:hAnsi="Times New Roman" w:cs="Times New Roman"/>
                <w:bCs/>
                <w:sz w:val="28"/>
                <w:szCs w:val="28"/>
              </w:rPr>
              <w:t>2.7. Формы обучения, методы, приемы и педагогические технологии.</w:t>
            </w:r>
          </w:p>
        </w:tc>
        <w:tc>
          <w:tcPr>
            <w:tcW w:w="810" w:type="dxa"/>
            <w:shd w:val="clear" w:color="auto" w:fill="auto"/>
          </w:tcPr>
          <w:p w:rsidR="00FA1D00" w:rsidRPr="00FA1D00" w:rsidRDefault="00681BC9" w:rsidP="00FA1D00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25</w:t>
            </w:r>
          </w:p>
        </w:tc>
      </w:tr>
      <w:tr w:rsidR="00FA1D00" w:rsidRPr="00FA1D00" w:rsidTr="002F63F6">
        <w:tc>
          <w:tcPr>
            <w:tcW w:w="8755" w:type="dxa"/>
            <w:shd w:val="clear" w:color="auto" w:fill="auto"/>
          </w:tcPr>
          <w:p w:rsidR="00FA1D00" w:rsidRPr="00FA1D00" w:rsidRDefault="00FA1D00" w:rsidP="001C3D5C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A1D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="001C3D5C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Воспитание.</w:t>
            </w:r>
          </w:p>
        </w:tc>
        <w:tc>
          <w:tcPr>
            <w:tcW w:w="810" w:type="dxa"/>
            <w:shd w:val="clear" w:color="auto" w:fill="auto"/>
          </w:tcPr>
          <w:p w:rsidR="00FA1D00" w:rsidRPr="00FA1D00" w:rsidRDefault="00681BC9" w:rsidP="00FA1D00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25</w:t>
            </w:r>
          </w:p>
        </w:tc>
      </w:tr>
      <w:tr w:rsidR="00FA1D00" w:rsidRPr="00FA1D00" w:rsidTr="002F63F6">
        <w:tc>
          <w:tcPr>
            <w:tcW w:w="8755" w:type="dxa"/>
            <w:shd w:val="clear" w:color="auto" w:fill="auto"/>
          </w:tcPr>
          <w:p w:rsidR="00FA1D00" w:rsidRPr="00FA1D00" w:rsidRDefault="00FA1D00" w:rsidP="00FA1D00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D00">
              <w:rPr>
                <w:rFonts w:ascii="Times New Roman" w:hAnsi="Times New Roman" w:cs="Times New Roman"/>
                <w:bCs/>
                <w:sz w:val="28"/>
                <w:szCs w:val="28"/>
              </w:rPr>
              <w:t>Цель, задачи, целевые ориентиры воспитания детей.</w:t>
            </w:r>
          </w:p>
        </w:tc>
        <w:tc>
          <w:tcPr>
            <w:tcW w:w="810" w:type="dxa"/>
            <w:shd w:val="clear" w:color="auto" w:fill="auto"/>
          </w:tcPr>
          <w:p w:rsidR="00FA1D00" w:rsidRPr="00FA1D00" w:rsidRDefault="00681BC9" w:rsidP="00FA1D00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25</w:t>
            </w:r>
          </w:p>
        </w:tc>
      </w:tr>
      <w:tr w:rsidR="00FA1D00" w:rsidRPr="00FA1D00" w:rsidTr="002F63F6">
        <w:tc>
          <w:tcPr>
            <w:tcW w:w="8755" w:type="dxa"/>
            <w:shd w:val="clear" w:color="auto" w:fill="auto"/>
          </w:tcPr>
          <w:p w:rsidR="00FA1D00" w:rsidRPr="00FA1D00" w:rsidRDefault="00FA1D00" w:rsidP="00FA1D00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D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Формы и методы воспитания.                                                            </w:t>
            </w:r>
          </w:p>
        </w:tc>
        <w:tc>
          <w:tcPr>
            <w:tcW w:w="810" w:type="dxa"/>
            <w:shd w:val="clear" w:color="auto" w:fill="auto"/>
          </w:tcPr>
          <w:p w:rsidR="00FA1D00" w:rsidRPr="00FA1D00" w:rsidRDefault="00681BC9" w:rsidP="00FA1D00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30</w:t>
            </w:r>
          </w:p>
        </w:tc>
      </w:tr>
      <w:tr w:rsidR="00FA1D00" w:rsidRPr="00FA1D00" w:rsidTr="002F63F6">
        <w:tc>
          <w:tcPr>
            <w:tcW w:w="8755" w:type="dxa"/>
            <w:shd w:val="clear" w:color="auto" w:fill="auto"/>
          </w:tcPr>
          <w:p w:rsidR="00FA1D00" w:rsidRPr="00FA1D00" w:rsidRDefault="00FA1D00" w:rsidP="00FA1D00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A1D0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3.3.    Условия воспитания, анализ результатов.</w:t>
            </w:r>
          </w:p>
        </w:tc>
        <w:tc>
          <w:tcPr>
            <w:tcW w:w="810" w:type="dxa"/>
            <w:shd w:val="clear" w:color="auto" w:fill="auto"/>
          </w:tcPr>
          <w:p w:rsidR="00FA1D00" w:rsidRPr="00FA1D00" w:rsidRDefault="00681BC9" w:rsidP="00FA1D00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30</w:t>
            </w:r>
          </w:p>
        </w:tc>
      </w:tr>
      <w:tr w:rsidR="00FA1D00" w:rsidRPr="00FA1D00" w:rsidTr="002F63F6">
        <w:tc>
          <w:tcPr>
            <w:tcW w:w="8755" w:type="dxa"/>
            <w:shd w:val="clear" w:color="auto" w:fill="auto"/>
          </w:tcPr>
          <w:p w:rsidR="00FA1D00" w:rsidRPr="00FA1D00" w:rsidRDefault="00FA1D00" w:rsidP="00FA1D00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A1D0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3.4.     Календарный план воспитательной работы.</w:t>
            </w:r>
          </w:p>
        </w:tc>
        <w:tc>
          <w:tcPr>
            <w:tcW w:w="810" w:type="dxa"/>
            <w:shd w:val="clear" w:color="auto" w:fill="auto"/>
          </w:tcPr>
          <w:p w:rsidR="00FA1D00" w:rsidRPr="00FA1D00" w:rsidRDefault="00681BC9" w:rsidP="00FA1D00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31</w:t>
            </w:r>
          </w:p>
        </w:tc>
      </w:tr>
      <w:tr w:rsidR="00FA1D00" w:rsidRPr="00FA1D00" w:rsidTr="002F63F6">
        <w:tc>
          <w:tcPr>
            <w:tcW w:w="8755" w:type="dxa"/>
            <w:shd w:val="clear" w:color="auto" w:fill="auto"/>
          </w:tcPr>
          <w:p w:rsidR="00FA1D00" w:rsidRPr="00FA1D00" w:rsidRDefault="00FA1D00" w:rsidP="001C3D5C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A1D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="001C3D5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Организационно-методические условия реализации программы.</w:t>
            </w:r>
          </w:p>
        </w:tc>
        <w:tc>
          <w:tcPr>
            <w:tcW w:w="810" w:type="dxa"/>
            <w:shd w:val="clear" w:color="auto" w:fill="auto"/>
          </w:tcPr>
          <w:p w:rsidR="00FA1D00" w:rsidRPr="00FA1D00" w:rsidRDefault="00681BC9" w:rsidP="00FA1D00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33</w:t>
            </w:r>
          </w:p>
        </w:tc>
      </w:tr>
      <w:tr w:rsidR="00FA1D00" w:rsidRPr="00FA1D00" w:rsidTr="002F63F6">
        <w:tc>
          <w:tcPr>
            <w:tcW w:w="8755" w:type="dxa"/>
            <w:shd w:val="clear" w:color="auto" w:fill="auto"/>
          </w:tcPr>
          <w:p w:rsidR="00FA1D00" w:rsidRPr="00FA1D00" w:rsidRDefault="00FA1D00" w:rsidP="00FA1D00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A1D00">
              <w:rPr>
                <w:rFonts w:ascii="Times New Roman" w:hAnsi="Times New Roman" w:cs="Times New Roman"/>
                <w:bCs/>
                <w:sz w:val="28"/>
                <w:szCs w:val="28"/>
              </w:rPr>
              <w:t>4.1. Методическое обеспечение программы.</w:t>
            </w:r>
          </w:p>
        </w:tc>
        <w:tc>
          <w:tcPr>
            <w:tcW w:w="810" w:type="dxa"/>
            <w:shd w:val="clear" w:color="auto" w:fill="auto"/>
          </w:tcPr>
          <w:p w:rsidR="00FA1D00" w:rsidRPr="00FA1D00" w:rsidRDefault="00681BC9" w:rsidP="00FA1D00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33</w:t>
            </w:r>
          </w:p>
        </w:tc>
      </w:tr>
      <w:tr w:rsidR="00FA1D00" w:rsidRPr="00FA1D00" w:rsidTr="002F63F6">
        <w:tc>
          <w:tcPr>
            <w:tcW w:w="8755" w:type="dxa"/>
            <w:shd w:val="clear" w:color="auto" w:fill="auto"/>
          </w:tcPr>
          <w:p w:rsidR="00FA1D00" w:rsidRPr="00FA1D00" w:rsidRDefault="00FA1D00" w:rsidP="00FA1D00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A1D00">
              <w:rPr>
                <w:rFonts w:ascii="Times New Roman" w:hAnsi="Times New Roman" w:cs="Times New Roman"/>
                <w:bCs/>
                <w:sz w:val="28"/>
                <w:szCs w:val="28"/>
              </w:rPr>
              <w:t>4.2. Материально-техническое оснащение программы.</w:t>
            </w:r>
          </w:p>
        </w:tc>
        <w:tc>
          <w:tcPr>
            <w:tcW w:w="810" w:type="dxa"/>
            <w:shd w:val="clear" w:color="auto" w:fill="auto"/>
          </w:tcPr>
          <w:p w:rsidR="00FA1D00" w:rsidRPr="00FA1D00" w:rsidRDefault="00681BC9" w:rsidP="00FA1D00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33</w:t>
            </w:r>
          </w:p>
        </w:tc>
      </w:tr>
      <w:tr w:rsidR="00FA1D00" w:rsidRPr="00FA1D00" w:rsidTr="002F63F6">
        <w:tc>
          <w:tcPr>
            <w:tcW w:w="8755" w:type="dxa"/>
            <w:shd w:val="clear" w:color="auto" w:fill="auto"/>
          </w:tcPr>
          <w:p w:rsidR="00FA1D00" w:rsidRPr="00FA1D00" w:rsidRDefault="00FA1D00" w:rsidP="00FA1D00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A1D00"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литературы.</w:t>
            </w:r>
          </w:p>
        </w:tc>
        <w:tc>
          <w:tcPr>
            <w:tcW w:w="810" w:type="dxa"/>
            <w:shd w:val="clear" w:color="auto" w:fill="auto"/>
          </w:tcPr>
          <w:p w:rsidR="00FA1D00" w:rsidRPr="00FA1D00" w:rsidRDefault="00681BC9" w:rsidP="00FA1D00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34</w:t>
            </w:r>
          </w:p>
        </w:tc>
      </w:tr>
      <w:tr w:rsidR="00FA1D00" w:rsidRPr="00FA1D00" w:rsidTr="002F63F6">
        <w:tc>
          <w:tcPr>
            <w:tcW w:w="8755" w:type="dxa"/>
            <w:shd w:val="clear" w:color="auto" w:fill="auto"/>
          </w:tcPr>
          <w:p w:rsidR="00FA1D00" w:rsidRPr="00FA1D00" w:rsidRDefault="00FA1D00" w:rsidP="00FA1D00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A1D00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1. Учебно-календарный график.</w:t>
            </w:r>
          </w:p>
        </w:tc>
        <w:tc>
          <w:tcPr>
            <w:tcW w:w="810" w:type="dxa"/>
            <w:shd w:val="clear" w:color="auto" w:fill="auto"/>
          </w:tcPr>
          <w:p w:rsidR="00FA1D00" w:rsidRPr="00FA1D00" w:rsidRDefault="00681BC9" w:rsidP="00FA1D00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35</w:t>
            </w:r>
          </w:p>
        </w:tc>
      </w:tr>
      <w:tr w:rsidR="00FA1D00" w:rsidRPr="00FA1D00" w:rsidTr="002F63F6">
        <w:tc>
          <w:tcPr>
            <w:tcW w:w="8755" w:type="dxa"/>
            <w:shd w:val="clear" w:color="auto" w:fill="auto"/>
          </w:tcPr>
          <w:p w:rsidR="00FA1D00" w:rsidRPr="00FA1D00" w:rsidRDefault="00FA1D00" w:rsidP="00FA1D00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10" w:type="dxa"/>
            <w:shd w:val="clear" w:color="auto" w:fill="auto"/>
          </w:tcPr>
          <w:p w:rsidR="00FA1D00" w:rsidRPr="00FA1D00" w:rsidRDefault="00FA1D00" w:rsidP="00FA1D00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BA20EA" w:rsidRPr="00BA20EA" w:rsidRDefault="00BA20EA" w:rsidP="00BA20EA">
      <w:pPr>
        <w:widowControl w:val="0"/>
        <w:autoSpaceDE w:val="0"/>
        <w:autoSpaceDN w:val="0"/>
        <w:spacing w:before="72"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20EA" w:rsidRPr="00BA20EA" w:rsidRDefault="00BA20EA" w:rsidP="00BA20E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BA20EA" w:rsidRPr="00BA20EA" w:rsidRDefault="00BA20EA" w:rsidP="00BA20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A20EA" w:rsidRPr="00BA20EA" w:rsidRDefault="00BA20EA" w:rsidP="00BA20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A20EA" w:rsidRPr="00BA20EA" w:rsidRDefault="00BA20EA" w:rsidP="00BA20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A20EA" w:rsidRPr="00BA20EA" w:rsidRDefault="00BA20EA" w:rsidP="00BA20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A20EA" w:rsidRPr="00BA20EA" w:rsidRDefault="00BA20EA" w:rsidP="00BA20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A20EA" w:rsidRPr="00BA20EA" w:rsidRDefault="00BA20EA" w:rsidP="00BA20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A1D00" w:rsidRPr="00BA20EA" w:rsidRDefault="00FA1D00" w:rsidP="00BA20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A20EA" w:rsidRPr="00393346" w:rsidRDefault="00BA20EA" w:rsidP="0039334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20EA" w:rsidRPr="004C4BED" w:rsidRDefault="00FA1D00" w:rsidP="00681BC9">
      <w:pPr>
        <w:widowControl w:val="0"/>
        <w:tabs>
          <w:tab w:val="left" w:pos="0"/>
        </w:tabs>
        <w:autoSpaceDE w:val="0"/>
        <w:autoSpaceDN w:val="0"/>
        <w:spacing w:before="74" w:after="0" w:line="360" w:lineRule="auto"/>
        <w:ind w:left="14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1._Пояснительная___записка"/>
      <w:bookmarkEnd w:id="1"/>
      <w:r w:rsidRPr="004C4BE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1. П</w:t>
      </w:r>
      <w:r w:rsidRPr="004C4BED">
        <w:rPr>
          <w:rFonts w:ascii="Times New Roman" w:eastAsia="Times New Roman" w:hAnsi="Times New Roman" w:cs="Times New Roman"/>
          <w:b/>
          <w:bCs/>
          <w:sz w:val="28"/>
          <w:szCs w:val="28"/>
        </w:rPr>
        <w:t>ОЯСНИТЕЛЬНАЯ ЗАПИСКА.</w:t>
      </w:r>
    </w:p>
    <w:p w:rsidR="00727417" w:rsidRDefault="00D60665" w:rsidP="00727417">
      <w:pPr>
        <w:spacing w:after="14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Дополнительная общеобразовательная общеразвивающая программа «Школьный </w:t>
      </w:r>
      <w:r w:rsidR="00461BC2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медаицентр</w:t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относится к программам социально-педагогической направленности</w:t>
      </w:r>
      <w:r w:rsidR="0072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7417" w:rsidRDefault="00727417" w:rsidP="00727417">
      <w:pPr>
        <w:spacing w:after="14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E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Нормативные основания</w:t>
      </w:r>
      <w:r w:rsidRPr="00DD48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создания дополнительной общеобразовательной (общеразвивающей) программы:</w:t>
      </w:r>
    </w:p>
    <w:p w:rsidR="00727417" w:rsidRPr="002C1A73" w:rsidRDefault="00727417" w:rsidP="00727417">
      <w:pPr>
        <w:spacing w:after="14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1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2C1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Федеральный закон «Об образовании Российской Федерации» от 29. 12. 2012 г. № 273-ФЗ (с изменениями и дополнениями);</w:t>
      </w:r>
    </w:p>
    <w:p w:rsidR="00727417" w:rsidRPr="002C1A73" w:rsidRDefault="00727417" w:rsidP="00727417">
      <w:pPr>
        <w:spacing w:after="14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1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2C1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Концепция развития дополнительного образования, утверждена распоряжением Правительства Российской Федерации от 31 марта 2022 года № 678-р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27417" w:rsidRPr="002C1A73" w:rsidRDefault="00727417" w:rsidP="00727417">
      <w:pPr>
        <w:spacing w:after="14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1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2C1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Приказ Министерства просвещения Российской Федерации от 27. 07 2022 г. № 629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:rsidR="00727417" w:rsidRPr="002C1A73" w:rsidRDefault="00727417" w:rsidP="00727417">
      <w:pPr>
        <w:spacing w:after="14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1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2C1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Приказ Министерства просвещения Российской Федерации от 03. 09 2019 г. № 467 «Об утверждении Целевой модели развития системы дополнительного образования детей»; </w:t>
      </w:r>
    </w:p>
    <w:p w:rsidR="00727417" w:rsidRPr="002C1A73" w:rsidRDefault="00727417" w:rsidP="00727417">
      <w:pPr>
        <w:spacing w:after="14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1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2C1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Приказ Министерства образования республики Мордовия от 26. 06 2023 г. № 795-ОД «Об утверждении Правил персонифицированного финансирования дополнительного образования детей в республике Мордовия» (с изменениями от 27.07.2023 г.);</w:t>
      </w:r>
    </w:p>
    <w:p w:rsidR="00E33518" w:rsidRPr="00727417" w:rsidRDefault="00727417" w:rsidP="00727417">
      <w:pPr>
        <w:spacing w:after="14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1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2C1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spellStart"/>
      <w:r w:rsidRPr="002C1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2C1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2.4.4.3648-20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33518" w:rsidRPr="004C4BED" w:rsidRDefault="00E33518" w:rsidP="00681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ED">
        <w:rPr>
          <w:rFonts w:ascii="Times New Roman" w:hAnsi="Times New Roman" w:cs="Times New Roman"/>
          <w:sz w:val="28"/>
          <w:szCs w:val="28"/>
        </w:rPr>
        <w:t xml:space="preserve">- Устав МБОУ «СОШ № </w:t>
      </w:r>
      <w:r w:rsidR="00D60665" w:rsidRPr="004C4BED">
        <w:rPr>
          <w:rFonts w:ascii="Times New Roman" w:hAnsi="Times New Roman" w:cs="Times New Roman"/>
          <w:sz w:val="28"/>
          <w:szCs w:val="28"/>
        </w:rPr>
        <w:t>10</w:t>
      </w:r>
      <w:r w:rsidRPr="004C4BED">
        <w:rPr>
          <w:rFonts w:ascii="Times New Roman" w:hAnsi="Times New Roman" w:cs="Times New Roman"/>
          <w:sz w:val="28"/>
          <w:szCs w:val="28"/>
        </w:rPr>
        <w:t>».</w:t>
      </w:r>
    </w:p>
    <w:p w:rsidR="00316FC1" w:rsidRPr="004C4BED" w:rsidRDefault="00316FC1" w:rsidP="00681BC9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 w:rsidR="0072741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медиацентр</w:t>
      </w:r>
      <w:r w:rsidRPr="004C4BED">
        <w:rPr>
          <w:rFonts w:ascii="Times New Roman" w:eastAsia="Times New Roman" w:hAnsi="Times New Roman" w:cs="Times New Roman"/>
          <w:sz w:val="28"/>
          <w:szCs w:val="28"/>
          <w:lang w:eastAsia="ru-RU"/>
        </w:rPr>
        <w:t>…» рекомендована к использованию в образовательных организациях Рузаевского МР</w:t>
      </w:r>
      <w:r w:rsidRPr="004C4B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A20EA" w:rsidRPr="004C4BED" w:rsidRDefault="00BA20EA" w:rsidP="00681BC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</w:t>
      </w:r>
      <w:r w:rsidRPr="004C4BED">
        <w:rPr>
          <w:rFonts w:ascii="Times New Roman" w:eastAsia="Times New Roman" w:hAnsi="Times New Roman" w:cs="Times New Roman"/>
          <w:sz w:val="28"/>
          <w:szCs w:val="28"/>
        </w:rPr>
        <w:t xml:space="preserve"> программы – </w:t>
      </w:r>
      <w:r w:rsidR="005F4E43" w:rsidRPr="004C4BED">
        <w:rPr>
          <w:rFonts w:ascii="Times New Roman" w:eastAsia="Times New Roman" w:hAnsi="Times New Roman" w:cs="Times New Roman"/>
          <w:sz w:val="28"/>
          <w:szCs w:val="28"/>
        </w:rPr>
        <w:t>социально –</w:t>
      </w:r>
      <w:proofErr w:type="gramStart"/>
      <w:r w:rsidR="005F4E43" w:rsidRPr="004C4BED">
        <w:rPr>
          <w:rFonts w:ascii="Times New Roman" w:eastAsia="Times New Roman" w:hAnsi="Times New Roman" w:cs="Times New Roman"/>
          <w:sz w:val="28"/>
          <w:szCs w:val="28"/>
        </w:rPr>
        <w:t xml:space="preserve">гуманитарная </w:t>
      </w:r>
      <w:r w:rsidR="0072741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A20EA" w:rsidRPr="004C4BED" w:rsidRDefault="00BA20EA" w:rsidP="00681BC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ED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</w:t>
      </w:r>
      <w:proofErr w:type="gramStart"/>
      <w:r w:rsidRPr="004C4BE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  <w:r w:rsidR="00D60665" w:rsidRPr="004C4BE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60665" w:rsidRPr="004C4BED" w:rsidRDefault="00D60665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компьютерные, телевидение, радио, мобильные информационные технологии должны стать инструментом для познания мира и осознания себя в нём, а не просто средством для получения удовольствия от компьютерных игр и «скачивания» тем для рефератов из Интернета.</w:t>
      </w:r>
    </w:p>
    <w:p w:rsidR="00D60665" w:rsidRPr="004C4BED" w:rsidRDefault="00D60665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время – время активных предприимчивых, 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 Научиться жить и работать в быстро изменяющемся мире, обучить этому своих учеников - основная задача школы.</w:t>
      </w:r>
    </w:p>
    <w:p w:rsidR="00D60665" w:rsidRPr="004C4BED" w:rsidRDefault="00D60665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оптимальной формой организации деятельности является создание школьного </w:t>
      </w:r>
      <w:r w:rsidR="00461BC2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</w:t>
      </w:r>
      <w:r w:rsidR="0046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проходит изучение всей совокупности средств массовой коммуникации и овладение разносторонними процессами социального взаимодействии. Здесь отрабатывается авторская позиция ученика, возможность её корректировки в общепринятой культурной норме, создание условий для информационно-нравственной компетенции учащихся, самоутверждения и становления личностной зрелости подростка. </w:t>
      </w:r>
    </w:p>
    <w:p w:rsidR="00D60665" w:rsidRPr="004C4BED" w:rsidRDefault="00D60665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медиацентр — это возможность максимального раскрытия творческого потенциала ребенка. Работа над созданием медиапродукта позволяет проявить себя, попробовать свои силы в разных видах деятельности – от гуманитарной до технической. И, конечно же, показать публично результаты своей работы.</w:t>
      </w:r>
    </w:p>
    <w:p w:rsidR="00D60665" w:rsidRPr="004C4BED" w:rsidRDefault="00D60665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Важная особенность работы состоит в том, что она является коллективной социально-значимой деятельностью. Трансляция с мероприятия, новостной блок, тематические видеоролики, медиа</w:t>
      </w:r>
      <w:r w:rsidR="0046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могут быть подготовлены только общими усилиями творческого коллектива. От этого зависит и успех, и зрительское внимание. Но с другой стороны, необходимо </w:t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учитывать индивидуальные особенности каждого обучающегося, участвующего в работе школьного медиацентра:</w:t>
      </w:r>
    </w:p>
    <w:p w:rsidR="00D60665" w:rsidRPr="004C4BED" w:rsidRDefault="00D60665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жизненный опыт, необходимый для успешного усвоения предлагаемых знаний: занятия в кружках и секциях, взаимоотношения в семье, уровень воспитанности.</w:t>
      </w:r>
    </w:p>
    <w:p w:rsidR="00D60665" w:rsidRPr="004C4BED" w:rsidRDefault="00D60665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психологические особенности конкретного ребенка: умение общаться со сверстниками, стремление к самостоятельности, «взрослой» жизни, самоутверждению, повышенная эмоциональность, застенчивость, чувствительность к оценке своих действий. Учитываются умственное развитие ребенка, его поведение.</w:t>
      </w:r>
    </w:p>
    <w:p w:rsidR="00D60665" w:rsidRPr="004C4BED" w:rsidRDefault="00D60665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потенциальную потребность в творческом самовыражении: стремление заслужить уважение сверстников, учителей, родителей, самопознание, любознательность, проявление интереса к новым видам деятельности.</w:t>
      </w:r>
    </w:p>
    <w:p w:rsidR="00EC40AD" w:rsidRPr="004C4BED" w:rsidRDefault="00EC40AD" w:rsidP="00681BC9">
      <w:pPr>
        <w:widowControl w:val="0"/>
        <w:autoSpaceDE w:val="0"/>
        <w:autoSpaceDN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0AD" w:rsidRPr="004C4BED" w:rsidRDefault="00EC40AD" w:rsidP="00681BC9">
      <w:pPr>
        <w:widowControl w:val="0"/>
        <w:autoSpaceDE w:val="0"/>
        <w:autoSpaceDN w:val="0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</w:t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 заключается в 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 Создание интерактивного виртуального образовательного поля позволяет расширять и дополнять учебную программу - это еще один из элементов новизны данной программы.</w:t>
      </w:r>
    </w:p>
    <w:p w:rsidR="00EC40AD" w:rsidRPr="004C4BED" w:rsidRDefault="00EC40AD" w:rsidP="00681BC9">
      <w:pPr>
        <w:widowControl w:val="0"/>
        <w:autoSpaceDE w:val="0"/>
        <w:autoSpaceDN w:val="0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601" w:rsidRPr="004C4BED" w:rsidRDefault="00BA20EA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="008F2601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 возраст разделяется на младший подростковый и старший подростковый. Для этого существуют как внешние, так и внутренние (биологические и психологические) предпосылки. Расширение социальных связей подростка: предоставляется возможность для участия в многогранной общественной жизни коллектива. Наличие внутренних биологических предпосылок объясняется тем, что в этот период весь организм человека выходит на путь активной физиологической и биологической перестройки.</w:t>
      </w:r>
    </w:p>
    <w:p w:rsidR="008F2601" w:rsidRPr="004C4BED" w:rsidRDefault="008F2601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Повышаются утомляемость, возбудимость, раздражительность, негативизм, драчливость подростков, - так начинается негативная фаза подросткового возраста. Ей свойственны беспокойство, тревога, диспропорции в физическом и психическом развитии, агрессивность, противоречивость чувств, снижение работоспособности. Позитивная фаза наступает постепенно и выражается в том, что подросток начинает ощущать близость с природой, по-новому воспринимать искусство, у него появляется мир ценностей, потребность в интимной коммуникации, он испытывает чувство любви, мечтает.</w:t>
      </w:r>
    </w:p>
    <w:p w:rsidR="008F2601" w:rsidRPr="004C4BED" w:rsidRDefault="008F2601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и смена ведущей деятельности: роль ведущей в подростковом возрасте играет социально-значимая деятельность, средством реализации которой служит учение, общение, общественно-полезный труд. Именно в процессе обучения происходит усвоение мышления в понятиях, без которого «нет понимания отношений, лежащих за явлениями». Мышление в понятиях дает возможность проникать в сущность вещей, понимать закономерности отношений между ними. Поэтому в результате усвоения новых знаний перестраиваются и способы мышления. Знания становятся личным достоянием ученика, перерастая в его убеждения, что, в свою очередь, приводит к изменению взглядов на окружающую действительность. Изменяется и характер познавательных интересов — возникает интерес по отношению к определенному предмету, конкретный интерес к содержанию предмета.</w:t>
      </w:r>
    </w:p>
    <w:p w:rsidR="008F2601" w:rsidRPr="004C4BED" w:rsidRDefault="008F2601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Общение. Ведущим мотивом поведения подростка является стремление найти свое место среди сверстников, причем отсутствие такой возможности очень часто приводит к социальной неадаптированности и правонарушениям. Оценки сверстников начинают приобретать большее значение, чем оценки учителей и взрослых. Подросток максимально подвержен влиянию группы, ее ценностей; он боится утратить популярность среди сверстников.</w:t>
      </w:r>
    </w:p>
    <w:p w:rsidR="008F2601" w:rsidRPr="004C4BED" w:rsidRDefault="008F2601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Общественно-полезная деятельность. Пытаясь утвердиться в новой социальной позиции, подросток старается выйти за рамки ученических дел в другую сферу, имеющую социальную значимость. Для реализации </w:t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потребности в активной социальной позиции ему нужна деятельность, получающая признание других людей, деятельность, которая может придать ему значение как члену общества. Характерно, </w:t>
      </w:r>
      <w:proofErr w:type="gramStart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подросток оказывается перед выбором общения с товарищами и возможности участия в общественно-значимых делах, подтверждающих его социальную значимость, он чаще всего выбирает общественные дела. Общественно-полезная деятельность является для подростка той сферой, где он может реализовать свои возросшие возможности, стремление к самостоятельности, удовлетворив потребность в признании со стороны взрослых, «создает возможность реализации своей индивидуальности».</w:t>
      </w:r>
    </w:p>
    <w:p w:rsidR="008F2601" w:rsidRPr="004C4BED" w:rsidRDefault="008F2601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общении со сверстниками актуализирует проблему уверенного поведения. Современные подростки часто теряются в провокационных, задевающих, угрожающих ситуациях, выбирая либо подчинение, либо ответную агрессивность. Другой тип ситуаций, в которых у подростков преимущественно преобладает неконструктивный стиль поведения, — это ситуации, когда самому подростку или другому человеку нужна поддержка.</w:t>
      </w:r>
    </w:p>
    <w:p w:rsidR="00BA20EA" w:rsidRPr="004C4BED" w:rsidRDefault="00BA20EA" w:rsidP="00681BC9">
      <w:pPr>
        <w:widowControl w:val="0"/>
        <w:autoSpaceDE w:val="0"/>
        <w:autoSpaceDN w:val="0"/>
        <w:spacing w:after="0" w:line="360" w:lineRule="auto"/>
        <w:ind w:right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BED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программы.</w:t>
      </w:r>
    </w:p>
    <w:p w:rsidR="00BA20EA" w:rsidRPr="004C4BED" w:rsidRDefault="00BA20EA" w:rsidP="00681BC9">
      <w:pPr>
        <w:widowControl w:val="0"/>
        <w:autoSpaceDE w:val="0"/>
        <w:autoSpaceDN w:val="0"/>
        <w:spacing w:after="0" w:line="36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ED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разработана для обучающихся </w:t>
      </w:r>
      <w:r w:rsidR="00D60665" w:rsidRPr="004C4BED">
        <w:rPr>
          <w:rFonts w:ascii="Times New Roman" w:eastAsia="Times New Roman" w:hAnsi="Times New Roman" w:cs="Times New Roman"/>
          <w:sz w:val="28"/>
          <w:szCs w:val="28"/>
        </w:rPr>
        <w:t>13-</w:t>
      </w:r>
      <w:r w:rsidR="002F63F6" w:rsidRPr="004C4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665" w:rsidRPr="004C4BED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4C4BED">
        <w:rPr>
          <w:rFonts w:ascii="Times New Roman" w:eastAsia="Times New Roman" w:hAnsi="Times New Roman" w:cs="Times New Roman"/>
          <w:sz w:val="28"/>
          <w:szCs w:val="28"/>
        </w:rPr>
        <w:t>лет и построена с учетом возрастных и психологических особенностей детей. Занятия проводятся в группе, сочетая принцип группового обучения с индивидуальным подходом.</w:t>
      </w:r>
    </w:p>
    <w:p w:rsidR="00BA20EA" w:rsidRPr="004C4BED" w:rsidRDefault="00BA20EA" w:rsidP="00681BC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BED">
        <w:rPr>
          <w:rFonts w:ascii="Times New Roman" w:eastAsia="Times New Roman" w:hAnsi="Times New Roman" w:cs="Times New Roman"/>
          <w:b/>
          <w:sz w:val="28"/>
          <w:szCs w:val="28"/>
        </w:rPr>
        <w:t>Объем и сроки освоения программы.</w:t>
      </w:r>
    </w:p>
    <w:p w:rsidR="00BA20EA" w:rsidRPr="004C4BED" w:rsidRDefault="00BA20EA" w:rsidP="00681BC9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ED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реализации всей программы - </w:t>
      </w:r>
      <w:r w:rsidR="001C2588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0944A1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  <w:r w:rsidRPr="004C4BE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A20EA" w:rsidRPr="004C4BED" w:rsidRDefault="00BA20EA" w:rsidP="00681BC9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Формы_и_режим_занятий"/>
      <w:bookmarkEnd w:id="2"/>
      <w:r w:rsidRPr="004C4BED">
        <w:rPr>
          <w:rFonts w:ascii="Times New Roman" w:eastAsia="Calibri" w:hAnsi="Times New Roman" w:cs="Times New Roman"/>
          <w:b/>
          <w:sz w:val="28"/>
          <w:szCs w:val="28"/>
        </w:rPr>
        <w:t xml:space="preserve">Формы и </w:t>
      </w:r>
      <w:r w:rsidRPr="004C4BED">
        <w:rPr>
          <w:rFonts w:ascii="Times New Roman" w:eastAsia="Times New Roman" w:hAnsi="Times New Roman" w:cs="Times New Roman"/>
          <w:b/>
          <w:sz w:val="28"/>
          <w:szCs w:val="28"/>
        </w:rPr>
        <w:t>режим занятий.</w:t>
      </w:r>
    </w:p>
    <w:p w:rsidR="00BA20EA" w:rsidRPr="004C4BED" w:rsidRDefault="00BA20EA" w:rsidP="00681BC9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 – очная. Используются различные формы организации образовательного процесса.</w:t>
      </w:r>
    </w:p>
    <w:p w:rsidR="00BA20EA" w:rsidRPr="004C4BED" w:rsidRDefault="00BA20EA" w:rsidP="00681BC9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>групповая, организация парной работы;</w:t>
      </w:r>
    </w:p>
    <w:p w:rsidR="00BA20EA" w:rsidRPr="004C4BED" w:rsidRDefault="00BA20EA" w:rsidP="00681BC9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>фронтальная, обучающиеся синхронно работают под управлением педагога;</w:t>
      </w:r>
    </w:p>
    <w:p w:rsidR="00BA20EA" w:rsidRPr="004C4BED" w:rsidRDefault="00BA20EA" w:rsidP="00681BC9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индивидуальная, обучающиеся выполняют индивидуальные </w:t>
      </w:r>
      <w:proofErr w:type="gramStart"/>
      <w:r w:rsidRPr="004C4BED">
        <w:rPr>
          <w:rFonts w:ascii="Times New Roman" w:eastAsia="Calibri" w:hAnsi="Times New Roman" w:cs="Times New Roman"/>
          <w:sz w:val="28"/>
          <w:szCs w:val="28"/>
        </w:rPr>
        <w:t>задания  в</w:t>
      </w:r>
      <w:proofErr w:type="gramEnd"/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4B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течение части занятия или нескольких занятий. </w:t>
      </w:r>
    </w:p>
    <w:p w:rsidR="00BA20EA" w:rsidRPr="004C4BED" w:rsidRDefault="00BA20EA" w:rsidP="00681BC9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>Тип занятий – комбинированный. Занятия состоят из теоретической и практической частей, причём большее количество времени занимает практическая часть.</w:t>
      </w:r>
    </w:p>
    <w:p w:rsidR="00BA20EA" w:rsidRPr="004C4BED" w:rsidRDefault="00BA20EA" w:rsidP="00681BC9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ED">
        <w:rPr>
          <w:rFonts w:ascii="Times New Roman" w:eastAsia="Times New Roman" w:hAnsi="Times New Roman" w:cs="Times New Roman"/>
          <w:sz w:val="28"/>
          <w:szCs w:val="28"/>
        </w:rPr>
        <w:t xml:space="preserve">Режим </w:t>
      </w:r>
      <w:proofErr w:type="gramStart"/>
      <w:r w:rsidRPr="004C4BED">
        <w:rPr>
          <w:rFonts w:ascii="Times New Roman" w:eastAsia="Times New Roman" w:hAnsi="Times New Roman" w:cs="Times New Roman"/>
          <w:sz w:val="28"/>
          <w:szCs w:val="28"/>
        </w:rPr>
        <w:t>занятий</w:t>
      </w:r>
      <w:proofErr w:type="gramEnd"/>
      <w:r w:rsidRPr="004C4BED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соответствует санитарным нормам, установленным для детей возра</w:t>
      </w:r>
      <w:r w:rsidR="000175D1" w:rsidRPr="004C4BED">
        <w:rPr>
          <w:rFonts w:ascii="Times New Roman" w:eastAsia="Times New Roman" w:hAnsi="Times New Roman" w:cs="Times New Roman"/>
          <w:sz w:val="28"/>
          <w:szCs w:val="28"/>
        </w:rPr>
        <w:t xml:space="preserve">ста 13-17 </w:t>
      </w:r>
      <w:r w:rsidRPr="004C4BED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BA20EA" w:rsidRPr="004C4BED" w:rsidRDefault="00261F83" w:rsidP="00681BC9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C2588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C03172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  <w:r w:rsidR="00BA20EA" w:rsidRPr="004C4B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A20EA" w:rsidRPr="004C4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BE7" w:rsidRPr="004C4BED">
        <w:rPr>
          <w:rFonts w:ascii="Times New Roman" w:eastAsia="Times New Roman" w:hAnsi="Times New Roman" w:cs="Times New Roman"/>
          <w:sz w:val="28"/>
          <w:szCs w:val="28"/>
        </w:rPr>
        <w:t>1 раз</w:t>
      </w:r>
      <w:r w:rsidR="00BA20EA" w:rsidRPr="004C4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A20EA" w:rsidRPr="004C4BE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недели</w:t>
      </w:r>
      <w:r w:rsidR="00C5314F" w:rsidRPr="00C53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14F" w:rsidRPr="004C4BE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5314F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314F" w:rsidRPr="004C4BED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C5314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20EA" w:rsidRPr="004C4BED">
        <w:rPr>
          <w:rFonts w:ascii="Times New Roman" w:eastAsia="Times New Roman" w:hAnsi="Times New Roman" w:cs="Times New Roman"/>
          <w:sz w:val="28"/>
          <w:szCs w:val="28"/>
        </w:rPr>
        <w:t xml:space="preserve"> (продолжительность учебного часа – 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BA20EA" w:rsidRPr="004C4BED"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 w:rsidR="00F209E5" w:rsidRPr="004C4B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A20EA" w:rsidRPr="004C4BED" w:rsidRDefault="00BD6830" w:rsidP="00681BC9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ED">
        <w:rPr>
          <w:rFonts w:ascii="Times New Roman" w:eastAsia="Times New Roman" w:hAnsi="Times New Roman" w:cs="Times New Roman"/>
          <w:sz w:val="28"/>
          <w:szCs w:val="28"/>
        </w:rPr>
        <w:t>Состав группы – 1</w:t>
      </w:r>
      <w:r w:rsidR="00BA20EA" w:rsidRPr="004C4BED">
        <w:rPr>
          <w:rFonts w:ascii="Times New Roman" w:eastAsia="Times New Roman" w:hAnsi="Times New Roman" w:cs="Times New Roman"/>
          <w:sz w:val="28"/>
          <w:szCs w:val="28"/>
        </w:rPr>
        <w:t>5 человек</w:t>
      </w:r>
      <w:r w:rsidR="00F209E5" w:rsidRPr="004C4B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0EA" w:rsidRPr="004C4BED" w:rsidRDefault="00BA20EA" w:rsidP="00681BC9">
      <w:pPr>
        <w:widowControl w:val="0"/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Основания_разработки_программы"/>
      <w:bookmarkEnd w:id="3"/>
      <w:r w:rsidRPr="004C4BED">
        <w:rPr>
          <w:rFonts w:ascii="Times New Roman" w:eastAsia="Times New Roman" w:hAnsi="Times New Roman" w:cs="Times New Roman"/>
          <w:sz w:val="28"/>
          <w:szCs w:val="28"/>
        </w:rPr>
        <w:t>В случае возникновения форс мажорных обстоятельств, реализация дополнительной (общеразвивающей) программы будет осуществляться с применением электронных и дистанционных образовательных технологий. Реализация дополнительных общеобразовательных программ (дополнительных общеразвивающих программ) с применением электронного и дистанционного обучения, может осуществляться как для группы, так и для отдельных обучающихся.</w:t>
      </w:r>
    </w:p>
    <w:p w:rsidR="00BA20EA" w:rsidRPr="004C4BED" w:rsidRDefault="00BA20EA" w:rsidP="00681BC9">
      <w:pPr>
        <w:widowControl w:val="0"/>
        <w:autoSpaceDE w:val="0"/>
        <w:autoSpaceDN w:val="0"/>
        <w:spacing w:after="0" w:line="360" w:lineRule="auto"/>
        <w:ind w:left="8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20EA" w:rsidRPr="004C4BED" w:rsidRDefault="00BA20EA" w:rsidP="00681BC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</w:tblGrid>
      <w:tr w:rsidR="00FA1D00" w:rsidRPr="004C4BED" w:rsidTr="002F63F6">
        <w:tc>
          <w:tcPr>
            <w:tcW w:w="8755" w:type="dxa"/>
            <w:shd w:val="clear" w:color="auto" w:fill="auto"/>
          </w:tcPr>
          <w:p w:rsidR="00FA1D00" w:rsidRPr="004C4BED" w:rsidRDefault="00FA1D00" w:rsidP="00681BC9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bookmarkStart w:id="4" w:name="2._Цель_и_задачи_программы"/>
            <w:bookmarkEnd w:id="4"/>
            <w:r w:rsidRPr="004C4BE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 ОБУЧЕНИЕ.</w:t>
            </w:r>
          </w:p>
        </w:tc>
      </w:tr>
      <w:tr w:rsidR="00FA1D00" w:rsidRPr="004C4BED" w:rsidTr="002F63F6">
        <w:tc>
          <w:tcPr>
            <w:tcW w:w="8755" w:type="dxa"/>
            <w:shd w:val="clear" w:color="auto" w:fill="auto"/>
          </w:tcPr>
          <w:p w:rsidR="00FA1D00" w:rsidRPr="004C4BED" w:rsidRDefault="00FA1D00" w:rsidP="00681BC9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C4BE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2.1. Цель и задачи программы.</w:t>
            </w:r>
          </w:p>
        </w:tc>
      </w:tr>
    </w:tbl>
    <w:p w:rsidR="00BA20EA" w:rsidRPr="004C4BED" w:rsidRDefault="00BA20EA" w:rsidP="00681BC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314" w:rsidRPr="004C4BED" w:rsidRDefault="00BA20EA" w:rsidP="00681BC9">
      <w:pPr>
        <w:pStyle w:val="c1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proofErr w:type="gramStart"/>
      <w:r w:rsidRPr="004C4BED">
        <w:rPr>
          <w:b/>
          <w:sz w:val="28"/>
          <w:szCs w:val="28"/>
        </w:rPr>
        <w:t xml:space="preserve">Цель: </w:t>
      </w:r>
      <w:r w:rsidR="00770314" w:rsidRPr="004C4BED">
        <w:rPr>
          <w:color w:val="000000"/>
          <w:sz w:val="28"/>
          <w:szCs w:val="28"/>
        </w:rPr>
        <w:t> создание</w:t>
      </w:r>
      <w:proofErr w:type="gramEnd"/>
      <w:r w:rsidR="00770314" w:rsidRPr="004C4BED">
        <w:rPr>
          <w:color w:val="000000"/>
          <w:sz w:val="28"/>
          <w:szCs w:val="28"/>
        </w:rPr>
        <w:t xml:space="preserve"> условий для развития творческих и интеллектуальных способностей личности посредством овладения технологиями средств массовой информации.</w:t>
      </w:r>
    </w:p>
    <w:p w:rsidR="000175D1" w:rsidRPr="004C4BED" w:rsidRDefault="00770314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программы:</w:t>
      </w:r>
    </w:p>
    <w:p w:rsidR="00770314" w:rsidRPr="004C4BED" w:rsidRDefault="00770314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C4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деятельность школьного медиацентра - одного из инструментов воспитательного воздействия для успешной социализации обучающихся.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Привить детям и подросткам интерес к таким профессиям как журналист, корреспондент, дизайнер, корректор, а также фоторепортёр, </w:t>
      </w:r>
      <w:proofErr w:type="spellStart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видеооператор</w:t>
      </w:r>
      <w:proofErr w:type="spellEnd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режиссёр, режиссёр монтажа и др.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Научить создавать собственные проекты на основе полученных знаний.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Обучать детей умению выражать свои мысли чётко и грамотно, ответственно и критически анализировать содержание сообщений.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Создать живую, активно работающую информационную среду.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770314" w:rsidRPr="004C4BED" w:rsidRDefault="00770314" w:rsidP="00681BC9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повышению работоспособности учащихся.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и стимулировать активность учащихся, их творческие способности.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770314" w:rsidRPr="004C4BED" w:rsidRDefault="00770314" w:rsidP="00681BC9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коллективизма, взаимопомощи и взаимовыручки; </w:t>
      </w:r>
    </w:p>
    <w:p w:rsidR="00770314" w:rsidRPr="004C4BED" w:rsidRDefault="00770314" w:rsidP="00681BC9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работать в группе, обсуждать различные вопросы, работать с различными источниками информации.</w:t>
      </w:r>
    </w:p>
    <w:p w:rsidR="00770314" w:rsidRPr="004C4BED" w:rsidRDefault="00770314" w:rsidP="00681BC9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дисциплинированность.</w:t>
      </w:r>
    </w:p>
    <w:p w:rsidR="00770314" w:rsidRPr="004C4BED" w:rsidRDefault="00770314" w:rsidP="00681BC9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 работе</w:t>
      </w:r>
      <w:proofErr w:type="gramEnd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коллективе, подчинять свои действия интересам коллектива  в достижении общей цели.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Планируемые результаты: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личностных качеств: коммуникабельность, общая эрудиция, уровень культуры, выразительность речи, дисциплину и ответственность за порученное дело;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-проявление положительных качеств личности и управление своими эмоциями в различных ситуациях и условиях;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-проявление дисциплинированности, трудолюбия и упорства в достижении поставленных целей;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бескорыстной помощи своим сверстникам, нахождение с ними общего языка и общих интересов.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4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C4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результаты</w:t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УУД</w:t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и формулировать цель деятельности на занятии с помощью учителя, а далее самостоятельно;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выстраивать проблемный диалог при изучении нового материала;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совместно с учителем и другими воспитанниками давать эмоциональную оценку деятельности команды на занятии.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 УУД: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добывать новые знания: находить ответы на вопросы, используя разные источники информации, свой жизненный опыт и информацию, полученную на занятии;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навыки набора текста на компьютере, работы с офисными приложениями;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получить ориентацию на творческий подход в любом виде журналисткой деятельности, уметь организовывать и проводить деловые и ролевые игры;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перерабатывать полученную информацию: делать выводы в результате совместной работы всей команды.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УУД: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донести свою позицию до других: оформлять свою мысль, слушать и понимать речь других;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 договариваться о правилах общения и поведения в игре, реализации творческого проекта и следовать им;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выполнять различные роли в группе (оператор, диктор, корреспондент, фотограф, монтажер и др.).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Предметные результаты: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Первостепенным результатом реализации программы будет создание максимальной возможности проявить учащимися свои возможности в избранной области деятельности, создать условия для профессионального самоопределения </w:t>
      </w:r>
      <w:proofErr w:type="gramStart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подготовки</w:t>
      </w:r>
      <w:proofErr w:type="gramEnd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будущих корреспондентов, дикторов, операторов, монтажеров.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максимально проявлять коммуникативные и лидерские способности (качества) в любой ситуации.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приёмов, техническими навыками по созданию медиапродукта, умением использовать их в разнообразных жизненных ситуациях.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программы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коммуникации, учащиеся будут демонстрировать такие качества личности как: лидерство, творческий подход к труду, товарищество, трудолюбие, бережливость, дисциплинированность, соблюдение порядка, любознательность, любовь к прекрасному, стремление реализовать себя в профессиональном плане.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Условия реализации программы: </w:t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программу </w:t>
      </w:r>
      <w:proofErr w:type="gramStart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принимаются  дети</w:t>
      </w:r>
      <w:proofErr w:type="gramEnd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возрасте 13-17 лет, проявляющие интерес к журналистике, информатике, фотографированию. Необходимо наличие желания познавать новое, быть все время в курсе всех новостей, коммуникабельными.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отдельного </w:t>
      </w:r>
      <w:proofErr w:type="gramStart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кабинета,  наличие</w:t>
      </w:r>
      <w:proofErr w:type="gramEnd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ПК с установленными программами </w:t>
      </w:r>
      <w:proofErr w:type="spellStart"/>
      <w:r w:rsidRPr="004C4BED">
        <w:rPr>
          <w:rFonts w:ascii="Times New Roman" w:eastAsia="Times New Roman" w:hAnsi="Times New Roman" w:cs="Times New Roman"/>
          <w:color w:val="2F2F2F"/>
          <w:sz w:val="28"/>
          <w:szCs w:val="28"/>
          <w:shd w:val="clear" w:color="auto" w:fill="FFFFFF"/>
          <w:lang w:eastAsia="ru-RU"/>
        </w:rPr>
        <w:t>Movavi</w:t>
      </w:r>
      <w:proofErr w:type="spellEnd"/>
      <w:r w:rsidRPr="004C4BED">
        <w:rPr>
          <w:rFonts w:ascii="Times New Roman" w:eastAsia="Times New Roman" w:hAnsi="Times New Roman" w:cs="Times New Roman"/>
          <w:color w:val="2F2F2F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C4BED">
        <w:rPr>
          <w:rFonts w:ascii="Times New Roman" w:eastAsia="Times New Roman" w:hAnsi="Times New Roman" w:cs="Times New Roman"/>
          <w:color w:val="2F2F2F"/>
          <w:sz w:val="28"/>
          <w:szCs w:val="28"/>
          <w:shd w:val="clear" w:color="auto" w:fill="FFFFFF"/>
          <w:lang w:eastAsia="ru-RU"/>
        </w:rPr>
        <w:t>Photo</w:t>
      </w:r>
      <w:proofErr w:type="spellEnd"/>
      <w:r w:rsidRPr="004C4BED">
        <w:rPr>
          <w:rFonts w:ascii="Times New Roman" w:eastAsia="Times New Roman" w:hAnsi="Times New Roman" w:cs="Times New Roman"/>
          <w:color w:val="2F2F2F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C4BED">
        <w:rPr>
          <w:rFonts w:ascii="Times New Roman" w:eastAsia="Times New Roman" w:hAnsi="Times New Roman" w:cs="Times New Roman"/>
          <w:color w:val="2F2F2F"/>
          <w:sz w:val="28"/>
          <w:szCs w:val="28"/>
          <w:shd w:val="clear" w:color="auto" w:fill="FFFFFF"/>
          <w:lang w:eastAsia="ru-RU"/>
        </w:rPr>
        <w:t>Editor</w:t>
      </w:r>
      <w:proofErr w:type="spellEnd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Picture</w:t>
      </w:r>
      <w:proofErr w:type="spellEnd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Manager</w:t>
      </w:r>
      <w:proofErr w:type="spellEnd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Paint.Net </w:t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др., </w:t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видео- и фотоаппаратуры,  видеоматериалов, обучающих роликов.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эффективного освоения технических приёмов, работы с графическими редакторами и программами по обработке видео и звука на занятиях проводятся индивидуальные и групповые упражнения, в парах, тройках и </w:t>
      </w:r>
      <w:proofErr w:type="spellStart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микрогруппах</w:t>
      </w:r>
      <w:proofErr w:type="spellEnd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Особое внимание здесь уделяется ребятам, которые </w:t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gramStart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ты</w:t>
      </w:r>
      <w:proofErr w:type="gramEnd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компьютером. Индивидуально-ориентированный подход применяется для пишущих ребят или выступающих в роли ведущих, интервьюеров, с которыми необходим детальный анализ их ошибок и успехов.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 и задания призваны облегчить и ускорить овладение основными навыками и содействовать повышению их эффективности и надёжности.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Существенное место занимают игры и творческие проекты. В них заключены богатые возможности для формирования норм коллективного поведения, воспитанники учатся не только организовывать своё поведение, но и активно влиять на действия своих товарищей, воспринимать задачи коллектива как свои собственные, мобилизовать деятельность других в интересах объединения.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соревнования, занятия объединяют подростков, у них воспитывается дисциплинированность, ответственность перед коллективом, формируется культура поведения и общения, приобретается опыт коллективного взаимодействия, развивается самостоятельность в принятии решений, воля и терпение, появляется осознанное желание вести активный образ жизни.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результативности обучающихся по программе педагогом проводится мониторинг: отслеживается теоретический уровень подготовки обучающихся по основным разделам программы; уровень личностного развития, активное участие обучающихся в играх, проектах. Педагог использует различные способы диагностики: наблюдение, собеседование, тестирование, выставки и т.д.</w:t>
      </w:r>
    </w:p>
    <w:p w:rsidR="000175D1" w:rsidRPr="004C4BED" w:rsidRDefault="000175D1" w:rsidP="00681B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</w:t>
      </w:r>
    </w:p>
    <w:p w:rsidR="00770314" w:rsidRPr="004C4BED" w:rsidRDefault="00770314" w:rsidP="00681B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аттестации/контроля:</w:t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ходе</w:t>
      </w:r>
      <w:proofErr w:type="gramEnd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реализации  программы  оценка  ее  эффективности осуществляется в рамках текущего, промежуточного, итогового контроля. Педагог использует различные способы диагностики: наблюдение, собеседование, зачётные задания и т.д.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Текущий контроль</w:t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в течение учебного года в форме</w:t>
      </w:r>
      <w:r w:rsidRPr="004C4BE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тестирования, публичных демонстраций своих </w:t>
      </w:r>
      <w:proofErr w:type="spellStart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медиаработ</w:t>
      </w:r>
      <w:proofErr w:type="spellEnd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выполнения групповых заданий.</w:t>
      </w:r>
    </w:p>
    <w:p w:rsidR="00770314" w:rsidRPr="004C4BED" w:rsidRDefault="00770314" w:rsidP="00681BC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Промежуточный контроль</w:t>
      </w:r>
      <w:r w:rsidRPr="004C4BE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результативности обучающихся педагогом проводится конкурс проектных работ на свободную или заданную тему.</w:t>
      </w:r>
    </w:p>
    <w:p w:rsidR="00261F83" w:rsidRPr="009A334F" w:rsidRDefault="00770314" w:rsidP="009A334F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Итоговый контроль</w:t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осуществляется по окончании прохождения всей программы в форме публичной защиты своей проектной </w:t>
      </w:r>
      <w:proofErr w:type="gramStart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 а</w:t>
      </w:r>
      <w:proofErr w:type="gramEnd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обучающимся объединения засчитываются результаты итогового контроля при наличии документов, подтверждающих призовые места муниципальных, региональных, всеросси</w:t>
      </w:r>
      <w:r w:rsidR="002F63F6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йских  конкурсов</w:t>
      </w:r>
    </w:p>
    <w:p w:rsidR="00261F83" w:rsidRPr="004C4BED" w:rsidRDefault="00261F83" w:rsidP="00681BC9">
      <w:pPr>
        <w:widowControl w:val="0"/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20EA" w:rsidRPr="004C4BED" w:rsidRDefault="00FA1D00" w:rsidP="00681BC9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Развивающие:"/>
      <w:bookmarkStart w:id="6" w:name="Обучающие:"/>
      <w:bookmarkStart w:id="7" w:name="Задачи:"/>
      <w:bookmarkEnd w:id="5"/>
      <w:bookmarkEnd w:id="6"/>
      <w:bookmarkEnd w:id="7"/>
      <w:r w:rsidRPr="004C4BED">
        <w:rPr>
          <w:rFonts w:ascii="Times New Roman" w:eastAsia="Times New Roman" w:hAnsi="Times New Roman" w:cs="Times New Roman"/>
          <w:b/>
          <w:bCs/>
          <w:sz w:val="28"/>
          <w:szCs w:val="28"/>
        </w:rPr>
        <w:t>2.2. Учебный план программы.</w:t>
      </w:r>
    </w:p>
    <w:p w:rsidR="00BA20EA" w:rsidRPr="004C4BED" w:rsidRDefault="00BA20EA" w:rsidP="00681BC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3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92"/>
        <w:gridCol w:w="938"/>
        <w:gridCol w:w="998"/>
        <w:gridCol w:w="1299"/>
        <w:gridCol w:w="2577"/>
      </w:tblGrid>
      <w:tr w:rsidR="00BA20EA" w:rsidRPr="004C4BED" w:rsidTr="002F5590">
        <w:trPr>
          <w:trHeight w:val="694"/>
        </w:trPr>
        <w:tc>
          <w:tcPr>
            <w:tcW w:w="677" w:type="dxa"/>
            <w:vMerge w:val="restart"/>
          </w:tcPr>
          <w:p w:rsidR="00BA20EA" w:rsidRPr="004C4BED" w:rsidRDefault="00BA20EA" w:rsidP="00681BC9">
            <w:pPr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4B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4C4BE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п/п</w:t>
            </w:r>
          </w:p>
        </w:tc>
        <w:tc>
          <w:tcPr>
            <w:tcW w:w="2892" w:type="dxa"/>
            <w:vMerge w:val="restart"/>
          </w:tcPr>
          <w:p w:rsidR="00BA20EA" w:rsidRPr="0011094D" w:rsidRDefault="00BA20EA" w:rsidP="00681B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20EA" w:rsidRPr="0011094D" w:rsidRDefault="00BA20EA" w:rsidP="00681BC9">
            <w:pPr>
              <w:spacing w:line="360" w:lineRule="auto"/>
              <w:ind w:left="187" w:right="149"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="00EB13AE" w:rsidRPr="0011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1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094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раздела</w:t>
            </w:r>
            <w:proofErr w:type="spellEnd"/>
            <w:r w:rsidRPr="0011094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1094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235" w:type="dxa"/>
            <w:gridSpan w:val="3"/>
          </w:tcPr>
          <w:p w:rsidR="00BA20EA" w:rsidRPr="0011094D" w:rsidRDefault="00BA20EA" w:rsidP="00681B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20EA" w:rsidRPr="0011094D" w:rsidRDefault="00BA20EA" w:rsidP="00681BC9">
            <w:pPr>
              <w:spacing w:line="360" w:lineRule="auto"/>
              <w:ind w:left="4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1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77" w:type="dxa"/>
            <w:vMerge w:val="restart"/>
          </w:tcPr>
          <w:p w:rsidR="00BA20EA" w:rsidRPr="0011094D" w:rsidRDefault="00BA20EA" w:rsidP="00681B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20EA" w:rsidRPr="0011094D" w:rsidRDefault="00BA20EA" w:rsidP="00681BC9">
            <w:pPr>
              <w:spacing w:line="360" w:lineRule="auto"/>
              <w:ind w:left="276" w:firstLine="7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11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</w:t>
            </w:r>
            <w:proofErr w:type="spellEnd"/>
            <w:r w:rsidRPr="0011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1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BA20EA" w:rsidRPr="004C4BED" w:rsidTr="002F5590">
        <w:trPr>
          <w:trHeight w:val="412"/>
        </w:trPr>
        <w:tc>
          <w:tcPr>
            <w:tcW w:w="677" w:type="dxa"/>
            <w:vMerge/>
            <w:tcBorders>
              <w:top w:val="nil"/>
            </w:tcBorders>
          </w:tcPr>
          <w:p w:rsidR="00BA20EA" w:rsidRPr="004C4BED" w:rsidRDefault="00BA20EA" w:rsidP="00681B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vMerge/>
            <w:tcBorders>
              <w:top w:val="nil"/>
            </w:tcBorders>
          </w:tcPr>
          <w:p w:rsidR="00BA20EA" w:rsidRPr="0011094D" w:rsidRDefault="00BA20EA" w:rsidP="00681B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BA20EA" w:rsidRPr="0011094D" w:rsidRDefault="00BA20EA" w:rsidP="00681BC9">
            <w:pPr>
              <w:spacing w:line="360" w:lineRule="auto"/>
              <w:ind w:left="142" w:right="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98" w:type="dxa"/>
          </w:tcPr>
          <w:p w:rsidR="00BA20EA" w:rsidRPr="0011094D" w:rsidRDefault="00BA20EA" w:rsidP="00681BC9">
            <w:pPr>
              <w:spacing w:line="360" w:lineRule="auto"/>
              <w:ind w:left="141" w:right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 w:rsidRPr="0011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9" w:type="dxa"/>
          </w:tcPr>
          <w:p w:rsidR="00BA20EA" w:rsidRPr="0011094D" w:rsidRDefault="00BA20EA" w:rsidP="00681BC9">
            <w:pPr>
              <w:spacing w:line="36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11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77" w:type="dxa"/>
            <w:vMerge/>
            <w:tcBorders>
              <w:top w:val="nil"/>
            </w:tcBorders>
          </w:tcPr>
          <w:p w:rsidR="00BA20EA" w:rsidRPr="0011094D" w:rsidRDefault="00BA20EA" w:rsidP="00681B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0EA" w:rsidRPr="004C4BED" w:rsidTr="002F5590">
        <w:trPr>
          <w:trHeight w:val="479"/>
        </w:trPr>
        <w:tc>
          <w:tcPr>
            <w:tcW w:w="677" w:type="dxa"/>
          </w:tcPr>
          <w:p w:rsidR="00BA20EA" w:rsidRPr="004C4BED" w:rsidRDefault="00BA20EA" w:rsidP="00681BC9">
            <w:pPr>
              <w:spacing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BE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</w:tcPr>
          <w:p w:rsidR="00BA20EA" w:rsidRPr="0011094D" w:rsidRDefault="00BA20EA" w:rsidP="0011094D">
            <w:pPr>
              <w:spacing w:line="36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38" w:type="dxa"/>
          </w:tcPr>
          <w:p w:rsidR="00BA20EA" w:rsidRPr="0011094D" w:rsidRDefault="00F209E5" w:rsidP="00681BC9">
            <w:pPr>
              <w:spacing w:line="36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1</w:t>
            </w:r>
          </w:p>
        </w:tc>
        <w:tc>
          <w:tcPr>
            <w:tcW w:w="998" w:type="dxa"/>
          </w:tcPr>
          <w:p w:rsidR="00BA20EA" w:rsidRPr="0011094D" w:rsidRDefault="00BA20EA" w:rsidP="00681BC9">
            <w:pPr>
              <w:spacing w:line="360" w:lineRule="auto"/>
              <w:ind w:lef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94D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A20EA" w:rsidRPr="0011094D" w:rsidRDefault="00F209E5" w:rsidP="00681BC9">
            <w:pPr>
              <w:spacing w:line="36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</w:p>
        </w:tc>
        <w:tc>
          <w:tcPr>
            <w:tcW w:w="2577" w:type="dxa"/>
          </w:tcPr>
          <w:p w:rsidR="00BA20EA" w:rsidRPr="0011094D" w:rsidRDefault="00552AEC" w:rsidP="0011094D">
            <w:pPr>
              <w:spacing w:line="360" w:lineRule="auto"/>
              <w:ind w:right="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 xml:space="preserve">Инструктаж по технике безопасности, </w:t>
            </w:r>
            <w:r w:rsidR="00EB13AE"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>ролик-презентация</w:t>
            </w:r>
          </w:p>
        </w:tc>
      </w:tr>
      <w:tr w:rsidR="00BA20EA" w:rsidRPr="004C4BED" w:rsidTr="002F5590">
        <w:trPr>
          <w:trHeight w:val="484"/>
        </w:trPr>
        <w:tc>
          <w:tcPr>
            <w:tcW w:w="677" w:type="dxa"/>
          </w:tcPr>
          <w:p w:rsidR="00BA20EA" w:rsidRPr="004C4BED" w:rsidRDefault="00BA20EA" w:rsidP="00681BC9">
            <w:pPr>
              <w:spacing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BE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2" w:type="dxa"/>
          </w:tcPr>
          <w:p w:rsidR="00BA20EA" w:rsidRPr="0011094D" w:rsidRDefault="00261F83" w:rsidP="0011094D">
            <w:pPr>
              <w:spacing w:line="36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 xml:space="preserve"> Знакомство с </w:t>
            </w:r>
            <w:r w:rsidR="00EB13AE"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>Информационны</w:t>
            </w:r>
            <w:r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>ми</w:t>
            </w:r>
            <w:r w:rsidR="00EB13AE"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 xml:space="preserve"> и мультимедийны</w:t>
            </w:r>
            <w:r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>ми</w:t>
            </w:r>
            <w:r w:rsidR="00EB13AE"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 xml:space="preserve"> технологи</w:t>
            </w:r>
            <w:r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>ями</w:t>
            </w:r>
          </w:p>
        </w:tc>
        <w:tc>
          <w:tcPr>
            <w:tcW w:w="938" w:type="dxa"/>
          </w:tcPr>
          <w:p w:rsidR="00BA20EA" w:rsidRPr="0011094D" w:rsidRDefault="009D3EB5" w:rsidP="00681BC9">
            <w:pPr>
              <w:spacing w:line="360" w:lineRule="auto"/>
              <w:ind w:left="142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8" w:type="dxa"/>
          </w:tcPr>
          <w:p w:rsidR="00BA20EA" w:rsidRPr="0011094D" w:rsidRDefault="00261F83" w:rsidP="00681BC9">
            <w:pPr>
              <w:spacing w:line="360" w:lineRule="auto"/>
              <w:ind w:lef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9" w:type="dxa"/>
          </w:tcPr>
          <w:p w:rsidR="00BA20EA" w:rsidRPr="0011094D" w:rsidRDefault="009D3EB5" w:rsidP="00681BC9">
            <w:pPr>
              <w:spacing w:line="360" w:lineRule="auto"/>
              <w:ind w:left="108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77" w:type="dxa"/>
          </w:tcPr>
          <w:p w:rsidR="00BA20EA" w:rsidRPr="0011094D" w:rsidRDefault="00552AEC" w:rsidP="0011094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 xml:space="preserve"> М</w:t>
            </w:r>
            <w:proofErr w:type="spellStart"/>
            <w:r w:rsidR="00EB13AE"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едиа</w:t>
            </w:r>
            <w:proofErr w:type="spellEnd"/>
            <w:r w:rsidR="00EB13AE"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13AE"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статья</w:t>
            </w:r>
            <w:proofErr w:type="spellEnd"/>
          </w:p>
        </w:tc>
      </w:tr>
      <w:tr w:rsidR="00BA20EA" w:rsidRPr="004C4BED" w:rsidTr="002F5590">
        <w:trPr>
          <w:trHeight w:val="422"/>
        </w:trPr>
        <w:tc>
          <w:tcPr>
            <w:tcW w:w="677" w:type="dxa"/>
          </w:tcPr>
          <w:p w:rsidR="00BA20EA" w:rsidRPr="004C4BED" w:rsidRDefault="00BA20EA" w:rsidP="00681BC9">
            <w:pPr>
              <w:spacing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BE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2" w:type="dxa"/>
          </w:tcPr>
          <w:p w:rsidR="00BA20EA" w:rsidRPr="0011094D" w:rsidRDefault="00261F83" w:rsidP="0011094D">
            <w:pPr>
              <w:spacing w:line="36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 xml:space="preserve"> Знакомство с м</w:t>
            </w:r>
            <w:proofErr w:type="spellStart"/>
            <w:r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едиа</w:t>
            </w:r>
            <w:proofErr w:type="spellEnd"/>
            <w:r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программами</w:t>
            </w:r>
            <w:proofErr w:type="spellEnd"/>
          </w:p>
        </w:tc>
        <w:tc>
          <w:tcPr>
            <w:tcW w:w="938" w:type="dxa"/>
          </w:tcPr>
          <w:p w:rsidR="00BA20EA" w:rsidRPr="0011094D" w:rsidRDefault="00261F83" w:rsidP="00681BC9">
            <w:pPr>
              <w:spacing w:line="360" w:lineRule="auto"/>
              <w:ind w:left="142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8" w:type="dxa"/>
          </w:tcPr>
          <w:p w:rsidR="00BA20EA" w:rsidRPr="0011094D" w:rsidRDefault="00261F83" w:rsidP="00681BC9">
            <w:pPr>
              <w:spacing w:line="360" w:lineRule="auto"/>
              <w:ind w:lef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9" w:type="dxa"/>
          </w:tcPr>
          <w:p w:rsidR="00BA20EA" w:rsidRPr="0011094D" w:rsidRDefault="00261F83" w:rsidP="00681BC9">
            <w:pPr>
              <w:spacing w:line="360" w:lineRule="auto"/>
              <w:ind w:left="108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77" w:type="dxa"/>
          </w:tcPr>
          <w:p w:rsidR="00BA20EA" w:rsidRPr="0011094D" w:rsidRDefault="00552AEC" w:rsidP="0011094D">
            <w:pPr>
              <w:spacing w:line="360" w:lineRule="auto"/>
              <w:ind w:righ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B13AE" w:rsidRPr="0011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резентация</w:t>
            </w:r>
            <w:proofErr w:type="spellEnd"/>
            <w:r w:rsidR="00EB13AE" w:rsidRPr="0011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13AE" w:rsidRPr="0011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proofErr w:type="spellEnd"/>
            <w:r w:rsidR="00EB13AE" w:rsidRPr="0011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EB13AE" w:rsidRPr="0011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</w:t>
            </w:r>
            <w:proofErr w:type="spellEnd"/>
            <w:r w:rsidR="00EB13AE" w:rsidRPr="0011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13AE" w:rsidRPr="0011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</w:t>
            </w:r>
            <w:proofErr w:type="spellEnd"/>
            <w:r w:rsidR="00EB13AE" w:rsidRPr="0011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A20EA" w:rsidRPr="004C4BED" w:rsidTr="002F5590">
        <w:trPr>
          <w:trHeight w:val="290"/>
        </w:trPr>
        <w:tc>
          <w:tcPr>
            <w:tcW w:w="677" w:type="dxa"/>
          </w:tcPr>
          <w:p w:rsidR="00BA20EA" w:rsidRPr="004C4BED" w:rsidRDefault="00BA20EA" w:rsidP="00681BC9">
            <w:pPr>
              <w:spacing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BE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2" w:type="dxa"/>
          </w:tcPr>
          <w:p w:rsidR="00BA20EA" w:rsidRPr="0011094D" w:rsidRDefault="00EB13AE" w:rsidP="0011094D">
            <w:pPr>
              <w:spacing w:line="36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>Источники информации</w:t>
            </w:r>
            <w:r w:rsidR="00261F83"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 xml:space="preserve"> (какие источники бывают)</w:t>
            </w:r>
          </w:p>
        </w:tc>
        <w:tc>
          <w:tcPr>
            <w:tcW w:w="938" w:type="dxa"/>
          </w:tcPr>
          <w:p w:rsidR="00BA20EA" w:rsidRPr="0011094D" w:rsidRDefault="00261F83" w:rsidP="00681BC9">
            <w:pPr>
              <w:spacing w:line="360" w:lineRule="auto"/>
              <w:ind w:left="142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8" w:type="dxa"/>
          </w:tcPr>
          <w:p w:rsidR="00BA20EA" w:rsidRPr="0011094D" w:rsidRDefault="00552AEC" w:rsidP="00681BC9">
            <w:pPr>
              <w:spacing w:line="360" w:lineRule="auto"/>
              <w:ind w:lef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9" w:type="dxa"/>
          </w:tcPr>
          <w:p w:rsidR="00BA20EA" w:rsidRPr="0011094D" w:rsidRDefault="00261F83" w:rsidP="00681BC9">
            <w:pPr>
              <w:spacing w:line="360" w:lineRule="auto"/>
              <w:ind w:left="108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77" w:type="dxa"/>
          </w:tcPr>
          <w:p w:rsidR="00BA20EA" w:rsidRPr="0011094D" w:rsidRDefault="00EB13AE" w:rsidP="0011094D">
            <w:pPr>
              <w:spacing w:line="360" w:lineRule="auto"/>
              <w:ind w:righ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</w:t>
            </w:r>
            <w:proofErr w:type="spellEnd"/>
            <w:r w:rsidRPr="0011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групповых</w:t>
            </w:r>
            <w:proofErr w:type="spellEnd"/>
            <w:r w:rsidRPr="0011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proofErr w:type="spellEnd"/>
          </w:p>
        </w:tc>
      </w:tr>
      <w:tr w:rsidR="00BA20EA" w:rsidRPr="004C4BED" w:rsidTr="002F5590">
        <w:trPr>
          <w:trHeight w:val="341"/>
        </w:trPr>
        <w:tc>
          <w:tcPr>
            <w:tcW w:w="677" w:type="dxa"/>
            <w:tcBorders>
              <w:bottom w:val="single" w:sz="6" w:space="0" w:color="000000"/>
            </w:tcBorders>
          </w:tcPr>
          <w:p w:rsidR="00BA20EA" w:rsidRPr="004C4BED" w:rsidRDefault="00BA20EA" w:rsidP="00681BC9">
            <w:pPr>
              <w:spacing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BE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2" w:type="dxa"/>
            <w:tcBorders>
              <w:bottom w:val="single" w:sz="6" w:space="0" w:color="000000"/>
            </w:tcBorders>
          </w:tcPr>
          <w:p w:rsidR="00BA20EA" w:rsidRPr="0011094D" w:rsidRDefault="00261F83" w:rsidP="0011094D">
            <w:pPr>
              <w:spacing w:line="360" w:lineRule="auto"/>
              <w:ind w:left="120" w:righ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>Речевая грамотность.</w:t>
            </w:r>
          </w:p>
        </w:tc>
        <w:tc>
          <w:tcPr>
            <w:tcW w:w="938" w:type="dxa"/>
            <w:tcBorders>
              <w:bottom w:val="single" w:sz="6" w:space="0" w:color="000000"/>
            </w:tcBorders>
          </w:tcPr>
          <w:p w:rsidR="00BA20EA" w:rsidRPr="0011094D" w:rsidRDefault="009D3EB5" w:rsidP="00681BC9">
            <w:pPr>
              <w:spacing w:line="360" w:lineRule="auto"/>
              <w:ind w:left="142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8" w:type="dxa"/>
            <w:tcBorders>
              <w:bottom w:val="single" w:sz="6" w:space="0" w:color="000000"/>
            </w:tcBorders>
          </w:tcPr>
          <w:p w:rsidR="00BA20EA" w:rsidRPr="0011094D" w:rsidRDefault="00261F83" w:rsidP="00681BC9">
            <w:pPr>
              <w:spacing w:line="360" w:lineRule="auto"/>
              <w:ind w:lef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9" w:type="dxa"/>
            <w:tcBorders>
              <w:bottom w:val="single" w:sz="6" w:space="0" w:color="000000"/>
            </w:tcBorders>
          </w:tcPr>
          <w:p w:rsidR="00BA20EA" w:rsidRPr="0011094D" w:rsidRDefault="00261F83" w:rsidP="00681BC9">
            <w:pPr>
              <w:spacing w:line="360" w:lineRule="auto"/>
              <w:ind w:left="108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77" w:type="dxa"/>
            <w:tcBorders>
              <w:bottom w:val="single" w:sz="6" w:space="0" w:color="000000"/>
            </w:tcBorders>
          </w:tcPr>
          <w:p w:rsidR="00BA20EA" w:rsidRPr="0011094D" w:rsidRDefault="002F5590" w:rsidP="0011094D">
            <w:pPr>
              <w:spacing w:line="360" w:lineRule="auto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B13AE" w:rsidRPr="0011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естирование</w:t>
            </w:r>
            <w:proofErr w:type="spellEnd"/>
            <w:r w:rsidR="00EB13AE" w:rsidRPr="0011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EB13AE" w:rsidRPr="0011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</w:t>
            </w:r>
            <w:proofErr w:type="spellEnd"/>
            <w:r w:rsidR="00EB13AE" w:rsidRPr="0011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13AE" w:rsidRPr="0011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грамотность</w:t>
            </w:r>
            <w:proofErr w:type="spellEnd"/>
            <w:r w:rsidR="00EB13AE" w:rsidRPr="0011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A20EA" w:rsidRPr="004C4BED" w:rsidTr="002F5590">
        <w:trPr>
          <w:trHeight w:val="380"/>
        </w:trPr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BA20EA" w:rsidRPr="004C4BED" w:rsidRDefault="00BA20EA" w:rsidP="00681BC9">
            <w:pPr>
              <w:spacing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B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92" w:type="dxa"/>
            <w:tcBorders>
              <w:top w:val="single" w:sz="6" w:space="0" w:color="000000"/>
              <w:bottom w:val="single" w:sz="6" w:space="0" w:color="000000"/>
            </w:tcBorders>
          </w:tcPr>
          <w:p w:rsidR="00BA20EA" w:rsidRPr="0011094D" w:rsidRDefault="00EB13AE" w:rsidP="0011094D">
            <w:pPr>
              <w:spacing w:line="360" w:lineRule="auto"/>
              <w:ind w:left="120" w:right="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Жанровое</w:t>
            </w:r>
            <w:proofErr w:type="spellEnd"/>
            <w:r w:rsidR="002F5590"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 xml:space="preserve"> </w:t>
            </w:r>
            <w:r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разнообразие</w:t>
            </w:r>
            <w:proofErr w:type="spellEnd"/>
            <w:r w:rsidR="00261F83"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 xml:space="preserve"> (интервью)</w:t>
            </w:r>
          </w:p>
        </w:tc>
        <w:tc>
          <w:tcPr>
            <w:tcW w:w="938" w:type="dxa"/>
            <w:tcBorders>
              <w:top w:val="single" w:sz="6" w:space="0" w:color="000000"/>
              <w:bottom w:val="single" w:sz="6" w:space="0" w:color="000000"/>
            </w:tcBorders>
          </w:tcPr>
          <w:p w:rsidR="00BA20EA" w:rsidRPr="0011094D" w:rsidRDefault="009D3EB5" w:rsidP="00681BC9">
            <w:pPr>
              <w:spacing w:line="360" w:lineRule="auto"/>
              <w:ind w:left="142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8" w:type="dxa"/>
            <w:tcBorders>
              <w:top w:val="single" w:sz="6" w:space="0" w:color="000000"/>
              <w:bottom w:val="single" w:sz="6" w:space="0" w:color="000000"/>
            </w:tcBorders>
          </w:tcPr>
          <w:p w:rsidR="00BA20EA" w:rsidRPr="0011094D" w:rsidRDefault="00552AEC" w:rsidP="00681BC9">
            <w:pPr>
              <w:spacing w:line="360" w:lineRule="auto"/>
              <w:ind w:lef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</w:tcPr>
          <w:p w:rsidR="00BA20EA" w:rsidRPr="0011094D" w:rsidRDefault="009D3EB5" w:rsidP="00681BC9">
            <w:pPr>
              <w:spacing w:line="360" w:lineRule="auto"/>
              <w:ind w:left="108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77" w:type="dxa"/>
            <w:tcBorders>
              <w:top w:val="single" w:sz="6" w:space="0" w:color="000000"/>
              <w:bottom w:val="single" w:sz="6" w:space="0" w:color="000000"/>
            </w:tcBorders>
          </w:tcPr>
          <w:p w:rsidR="00552AEC" w:rsidRPr="0011094D" w:rsidRDefault="00EB13AE" w:rsidP="0011094D">
            <w:pPr>
              <w:spacing w:line="360" w:lineRule="auto"/>
              <w:ind w:right="35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</w:pPr>
            <w:r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 xml:space="preserve">Игра-соревнование </w:t>
            </w:r>
          </w:p>
          <w:p w:rsidR="00BA20EA" w:rsidRPr="0011094D" w:rsidRDefault="002F5590" w:rsidP="0011094D">
            <w:pPr>
              <w:spacing w:line="360" w:lineRule="auto"/>
              <w:ind w:right="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>«</w:t>
            </w:r>
            <w:r w:rsidR="00552AEC"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 xml:space="preserve">Хочу </w:t>
            </w:r>
            <w:r w:rsidR="00EB13AE" w:rsidRPr="001109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>спросить»</w:t>
            </w:r>
          </w:p>
        </w:tc>
      </w:tr>
      <w:tr w:rsidR="00BA20EA" w:rsidRPr="004C4BED" w:rsidTr="002F5590">
        <w:trPr>
          <w:trHeight w:val="400"/>
        </w:trPr>
        <w:tc>
          <w:tcPr>
            <w:tcW w:w="677" w:type="dxa"/>
          </w:tcPr>
          <w:p w:rsidR="00BA20EA" w:rsidRPr="004C4BED" w:rsidRDefault="00BA20EA" w:rsidP="00681BC9">
            <w:pPr>
              <w:spacing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BE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92" w:type="dxa"/>
          </w:tcPr>
          <w:p w:rsidR="00BA20EA" w:rsidRPr="0011094D" w:rsidRDefault="00EB13AE" w:rsidP="0011094D">
            <w:pPr>
              <w:spacing w:line="360" w:lineRule="auto"/>
              <w:ind w:left="120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r w:rsidR="009D3EB5" w:rsidRPr="0011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р</w:t>
            </w:r>
            <w:r w:rsidRPr="0011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еклам</w:t>
            </w:r>
            <w:r w:rsidR="009D3EB5" w:rsidRPr="0011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11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8" w:type="dxa"/>
          </w:tcPr>
          <w:p w:rsidR="00BA20EA" w:rsidRPr="0011094D" w:rsidRDefault="009D3EB5" w:rsidP="00681BC9">
            <w:pPr>
              <w:spacing w:line="36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8" w:type="dxa"/>
          </w:tcPr>
          <w:p w:rsidR="00BA20EA" w:rsidRPr="0011094D" w:rsidRDefault="009D3EB5" w:rsidP="00681BC9">
            <w:pPr>
              <w:spacing w:line="360" w:lineRule="auto"/>
              <w:ind w:lef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9" w:type="dxa"/>
          </w:tcPr>
          <w:p w:rsidR="00BA20EA" w:rsidRPr="0011094D" w:rsidRDefault="009D3EB5" w:rsidP="00681BC9">
            <w:pPr>
              <w:spacing w:line="360" w:lineRule="auto"/>
              <w:ind w:right="3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77" w:type="dxa"/>
          </w:tcPr>
          <w:p w:rsidR="00BA20EA" w:rsidRPr="0011094D" w:rsidRDefault="00552AEC" w:rsidP="0011094D">
            <w:pPr>
              <w:spacing w:line="360" w:lineRule="auto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spellStart"/>
            <w:r w:rsidR="00EB13AE" w:rsidRPr="0011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</w:t>
            </w:r>
            <w:proofErr w:type="spellEnd"/>
            <w:r w:rsidR="00EB13AE" w:rsidRPr="0011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13AE" w:rsidRPr="0011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рекламного</w:t>
            </w:r>
            <w:proofErr w:type="spellEnd"/>
            <w:r w:rsidR="00EB13AE" w:rsidRPr="0011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13AE" w:rsidRPr="0011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  <w:proofErr w:type="spellEnd"/>
          </w:p>
        </w:tc>
      </w:tr>
      <w:tr w:rsidR="00BA20EA" w:rsidRPr="004C4BED" w:rsidTr="002F5590">
        <w:trPr>
          <w:trHeight w:val="381"/>
        </w:trPr>
        <w:tc>
          <w:tcPr>
            <w:tcW w:w="677" w:type="dxa"/>
          </w:tcPr>
          <w:p w:rsidR="00BA20EA" w:rsidRPr="004C4BED" w:rsidRDefault="009D3EB5" w:rsidP="00681BC9">
            <w:pPr>
              <w:spacing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="00BA20EA" w:rsidRPr="004C4B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</w:tcPr>
          <w:p w:rsidR="00BA20EA" w:rsidRPr="0011094D" w:rsidRDefault="00552AEC" w:rsidP="0011094D">
            <w:pPr>
              <w:spacing w:line="360" w:lineRule="auto"/>
              <w:ind w:left="120" w:right="5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Итоговое занятие </w:t>
            </w:r>
          </w:p>
        </w:tc>
        <w:tc>
          <w:tcPr>
            <w:tcW w:w="938" w:type="dxa"/>
          </w:tcPr>
          <w:p w:rsidR="00BA20EA" w:rsidRPr="0011094D" w:rsidRDefault="00552AEC" w:rsidP="00681BC9">
            <w:pPr>
              <w:spacing w:line="36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8" w:type="dxa"/>
          </w:tcPr>
          <w:p w:rsidR="00BA20EA" w:rsidRPr="0011094D" w:rsidRDefault="00552AEC" w:rsidP="00681BC9">
            <w:pPr>
              <w:spacing w:line="360" w:lineRule="auto"/>
              <w:ind w:lef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99" w:type="dxa"/>
          </w:tcPr>
          <w:p w:rsidR="00BA20EA" w:rsidRPr="0011094D" w:rsidRDefault="00552AEC" w:rsidP="00681BC9">
            <w:pPr>
              <w:spacing w:line="36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77" w:type="dxa"/>
          </w:tcPr>
          <w:p w:rsidR="00BA20EA" w:rsidRPr="0011094D" w:rsidRDefault="00552AEC" w:rsidP="0011094D">
            <w:pPr>
              <w:spacing w:line="360" w:lineRule="auto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Презентация работы  медиацентра</w:t>
            </w:r>
          </w:p>
        </w:tc>
      </w:tr>
      <w:tr w:rsidR="00BA20EA" w:rsidRPr="004C4BED" w:rsidTr="002F5590">
        <w:trPr>
          <w:trHeight w:val="295"/>
        </w:trPr>
        <w:tc>
          <w:tcPr>
            <w:tcW w:w="3569" w:type="dxa"/>
            <w:gridSpan w:val="2"/>
          </w:tcPr>
          <w:p w:rsidR="00BA20EA" w:rsidRPr="0011094D" w:rsidRDefault="00BA20EA" w:rsidP="00681BC9">
            <w:pPr>
              <w:spacing w:line="360" w:lineRule="auto"/>
              <w:ind w:left="1312" w:right="129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11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38" w:type="dxa"/>
          </w:tcPr>
          <w:p w:rsidR="00BA20EA" w:rsidRPr="0011094D" w:rsidRDefault="009D3EB5" w:rsidP="00681BC9">
            <w:pPr>
              <w:spacing w:line="360" w:lineRule="auto"/>
              <w:ind w:left="3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998" w:type="dxa"/>
          </w:tcPr>
          <w:p w:rsidR="00BA20EA" w:rsidRPr="0011094D" w:rsidRDefault="009D3EB5" w:rsidP="00681BC9">
            <w:pPr>
              <w:spacing w:line="360" w:lineRule="auto"/>
              <w:ind w:left="134" w:right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299" w:type="dxa"/>
          </w:tcPr>
          <w:p w:rsidR="00BA20EA" w:rsidRPr="0011094D" w:rsidRDefault="009D3EB5" w:rsidP="001C2588">
            <w:pPr>
              <w:spacing w:line="360" w:lineRule="auto"/>
              <w:ind w:right="3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1C2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577" w:type="dxa"/>
          </w:tcPr>
          <w:p w:rsidR="00BA20EA" w:rsidRPr="0011094D" w:rsidRDefault="00BA20EA" w:rsidP="00681B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20EA" w:rsidRPr="004C4BED" w:rsidRDefault="00BA20EA" w:rsidP="00681BC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0EA" w:rsidRDefault="00BA20EA" w:rsidP="00681BC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1094D" w:rsidRDefault="0011094D" w:rsidP="00681BC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1094D" w:rsidRPr="004C4BED" w:rsidRDefault="0011094D" w:rsidP="00681BC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A20EA" w:rsidRPr="004C4BED" w:rsidRDefault="00235615" w:rsidP="00681BC9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BED">
        <w:rPr>
          <w:rFonts w:ascii="Times New Roman" w:eastAsia="Times New Roman" w:hAnsi="Times New Roman" w:cs="Times New Roman"/>
          <w:b/>
          <w:bCs/>
          <w:sz w:val="28"/>
          <w:szCs w:val="28"/>
        </w:rPr>
        <w:t>2.3.</w:t>
      </w:r>
      <w:r w:rsidR="00FA1D00" w:rsidRPr="004C4B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Содержание учебного плана программы.</w:t>
      </w:r>
    </w:p>
    <w:p w:rsidR="00BA20EA" w:rsidRPr="004C4BED" w:rsidRDefault="00BA20EA" w:rsidP="00681BC9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4BED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 Вводное занятие.</w:t>
      </w:r>
    </w:p>
    <w:p w:rsidR="00BA20EA" w:rsidRPr="004C4BED" w:rsidRDefault="00BA20EA" w:rsidP="00681BC9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4BED">
        <w:rPr>
          <w:rFonts w:ascii="Times New Roman" w:eastAsia="Times New Roman" w:hAnsi="Times New Roman" w:cs="Times New Roman"/>
          <w:bCs/>
          <w:sz w:val="28"/>
          <w:szCs w:val="28"/>
        </w:rPr>
        <w:t>Знакомство с программой. Правила поведения во время занятий, экскурсий.</w:t>
      </w:r>
    </w:p>
    <w:p w:rsidR="00EF2C40" w:rsidRPr="004C4BED" w:rsidRDefault="00552AEC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8" w:name="Тема_2._Азбука_природы._20ч."/>
      <w:bookmarkEnd w:id="8"/>
      <w:r w:rsidRPr="004C4BED">
        <w:rPr>
          <w:b/>
          <w:bCs/>
          <w:color w:val="212121"/>
          <w:sz w:val="28"/>
          <w:szCs w:val="28"/>
        </w:rPr>
        <w:t xml:space="preserve">Тема 2. </w:t>
      </w:r>
      <w:r w:rsidR="00EF2C40" w:rsidRPr="004C4BED">
        <w:rPr>
          <w:color w:val="212121"/>
          <w:sz w:val="28"/>
          <w:szCs w:val="28"/>
        </w:rPr>
        <w:t>Информационные и мультимедийные технологии. Классификация технологий по типам телевещания. </w:t>
      </w:r>
      <w:r w:rsidR="00EF2C40" w:rsidRPr="004C4BED">
        <w:rPr>
          <w:color w:val="333333"/>
          <w:sz w:val="28"/>
          <w:szCs w:val="28"/>
        </w:rPr>
        <w:t>По типу информации это могут быть: · текстовые, табличные, графические, звуковые, видео и мультимедийные данные. Особенности каждого типа, как источника передачи информации. Работа с таблицей.</w:t>
      </w:r>
    </w:p>
    <w:p w:rsidR="00EF2C40" w:rsidRPr="004C4BED" w:rsidRDefault="00EF2C4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212121"/>
          <w:sz w:val="28"/>
          <w:szCs w:val="28"/>
        </w:rPr>
        <w:t>Форматы. История смены формата.</w:t>
      </w:r>
      <w:r w:rsidRPr="004C4BED">
        <w:rPr>
          <w:color w:val="000000"/>
          <w:sz w:val="28"/>
          <w:szCs w:val="28"/>
        </w:rPr>
        <w:t xml:space="preserve"> Исследователи медиа Альберт </w:t>
      </w:r>
      <w:proofErr w:type="spellStart"/>
      <w:r w:rsidRPr="004C4BED">
        <w:rPr>
          <w:color w:val="000000"/>
          <w:sz w:val="28"/>
          <w:szCs w:val="28"/>
        </w:rPr>
        <w:t>Моран</w:t>
      </w:r>
      <w:proofErr w:type="spellEnd"/>
      <w:r w:rsidRPr="004C4BED">
        <w:rPr>
          <w:color w:val="000000"/>
          <w:sz w:val="28"/>
          <w:szCs w:val="28"/>
        </w:rPr>
        <w:t xml:space="preserve"> и </w:t>
      </w:r>
      <w:proofErr w:type="spellStart"/>
      <w:r w:rsidRPr="004C4BED">
        <w:rPr>
          <w:color w:val="000000"/>
          <w:sz w:val="28"/>
          <w:szCs w:val="28"/>
        </w:rPr>
        <w:t>Джастин</w:t>
      </w:r>
      <w:proofErr w:type="spellEnd"/>
      <w:r w:rsidRPr="004C4BED">
        <w:rPr>
          <w:color w:val="000000"/>
          <w:sz w:val="28"/>
          <w:szCs w:val="28"/>
        </w:rPr>
        <w:t xml:space="preserve"> </w:t>
      </w:r>
      <w:proofErr w:type="spellStart"/>
      <w:r w:rsidRPr="004C4BED">
        <w:rPr>
          <w:color w:val="000000"/>
          <w:sz w:val="28"/>
          <w:szCs w:val="28"/>
        </w:rPr>
        <w:t>Мэльбон</w:t>
      </w:r>
      <w:proofErr w:type="spellEnd"/>
      <w:r w:rsidRPr="004C4BED">
        <w:rPr>
          <w:color w:val="000000"/>
          <w:sz w:val="28"/>
          <w:szCs w:val="28"/>
        </w:rPr>
        <w:t>. </w:t>
      </w:r>
      <w:r w:rsidRPr="004C4BED">
        <w:rPr>
          <w:color w:val="212121"/>
          <w:sz w:val="28"/>
          <w:szCs w:val="28"/>
        </w:rPr>
        <w:t>Корень формата. Формула определения возраста аудитории и работа в парах.</w:t>
      </w:r>
    </w:p>
    <w:p w:rsidR="00EF2C40" w:rsidRPr="004C4BED" w:rsidRDefault="00EF2C4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212121"/>
          <w:sz w:val="28"/>
          <w:szCs w:val="28"/>
        </w:rPr>
        <w:t>«Обертка» формата. Стиль и содержание.</w:t>
      </w:r>
    </w:p>
    <w:p w:rsidR="00EF2C40" w:rsidRPr="004C4BED" w:rsidRDefault="00EF2C4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212121"/>
          <w:sz w:val="28"/>
          <w:szCs w:val="28"/>
        </w:rPr>
        <w:t xml:space="preserve">Целевая аудитория. Работа со статистикой. Выявление интересующих тем для дальнейшего планирования работы </w:t>
      </w:r>
      <w:proofErr w:type="spellStart"/>
      <w:r w:rsidRPr="004C4BED">
        <w:rPr>
          <w:color w:val="212121"/>
          <w:sz w:val="28"/>
          <w:szCs w:val="28"/>
        </w:rPr>
        <w:t>выидеогруппы</w:t>
      </w:r>
      <w:proofErr w:type="spellEnd"/>
      <w:r w:rsidRPr="004C4BED">
        <w:rPr>
          <w:color w:val="212121"/>
          <w:sz w:val="28"/>
          <w:szCs w:val="28"/>
        </w:rPr>
        <w:t>.</w:t>
      </w:r>
    </w:p>
    <w:p w:rsidR="00EF2C40" w:rsidRPr="004C4BED" w:rsidRDefault="00EF2C4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212121"/>
          <w:sz w:val="28"/>
          <w:szCs w:val="28"/>
        </w:rPr>
        <w:t>Информационные поводы</w:t>
      </w:r>
    </w:p>
    <w:p w:rsidR="00EF2C40" w:rsidRPr="004C4BED" w:rsidRDefault="00EF2C4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4C4BED">
        <w:rPr>
          <w:color w:val="000000"/>
          <w:sz w:val="28"/>
          <w:szCs w:val="28"/>
        </w:rPr>
        <w:t>Ньюсмейкерство</w:t>
      </w:r>
      <w:proofErr w:type="spellEnd"/>
      <w:r w:rsidRPr="004C4BED">
        <w:rPr>
          <w:color w:val="000000"/>
          <w:sz w:val="28"/>
          <w:szCs w:val="28"/>
        </w:rPr>
        <w:t xml:space="preserve"> – целенаправленная деятельность по превращению любого события в жизни фирмы в элемент паблисити, бесплатно распространяемой о фирме интересной (и, безусловно, правдивой) информации</w:t>
      </w:r>
      <w:r w:rsidRPr="004C4BED">
        <w:rPr>
          <w:color w:val="212121"/>
          <w:sz w:val="28"/>
          <w:szCs w:val="28"/>
        </w:rPr>
        <w:t>. </w:t>
      </w:r>
      <w:r w:rsidRPr="004C4BED">
        <w:rPr>
          <w:color w:val="000000"/>
          <w:sz w:val="28"/>
          <w:szCs w:val="28"/>
        </w:rPr>
        <w:t xml:space="preserve">Концепция </w:t>
      </w:r>
      <w:r w:rsidRPr="004C4BED">
        <w:rPr>
          <w:color w:val="000000"/>
          <w:sz w:val="28"/>
          <w:szCs w:val="28"/>
        </w:rPr>
        <w:lastRenderedPageBreak/>
        <w:t xml:space="preserve">государственной информационной </w:t>
      </w:r>
      <w:proofErr w:type="gramStart"/>
      <w:r w:rsidRPr="004C4BED">
        <w:rPr>
          <w:color w:val="000000"/>
          <w:sz w:val="28"/>
          <w:szCs w:val="28"/>
        </w:rPr>
        <w:t>политики .</w:t>
      </w:r>
      <w:proofErr w:type="gramEnd"/>
      <w:r w:rsidRPr="004C4BED">
        <w:rPr>
          <w:color w:val="000000"/>
          <w:sz w:val="28"/>
          <w:szCs w:val="28"/>
        </w:rPr>
        <w:t xml:space="preserve"> Общественное мнение - специфическое проявление общественного сознания, выражающееся в оценках (как в устной, так и в письменной форме) и характеризующее явное (или скрытое) отношение больших социальных групп (в первую очередь большинства народа) к актуальным проблемам действительности, представляющим общественный интерес. </w:t>
      </w:r>
      <w:r w:rsidRPr="004C4BED">
        <w:rPr>
          <w:color w:val="212121"/>
          <w:sz w:val="28"/>
          <w:szCs w:val="28"/>
        </w:rPr>
        <w:t>6 основных вопросов для новостей. </w:t>
      </w:r>
      <w:r w:rsidRPr="004C4BED">
        <w:rPr>
          <w:color w:val="000000"/>
          <w:sz w:val="28"/>
          <w:szCs w:val="28"/>
        </w:rPr>
        <w:t>Мониторинг - это отслеживание публикаций по конкретной тематике в СМИ. Две основные составляющие мониторинга - контекст (список ключевых слов) и база СМИ (список источников).</w:t>
      </w:r>
    </w:p>
    <w:p w:rsidR="00EF2C40" w:rsidRPr="004C4BED" w:rsidRDefault="00EF2C4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212121"/>
          <w:sz w:val="28"/>
          <w:szCs w:val="28"/>
        </w:rPr>
        <w:t>Топ-</w:t>
      </w:r>
      <w:proofErr w:type="spellStart"/>
      <w:r w:rsidRPr="004C4BED">
        <w:rPr>
          <w:color w:val="212121"/>
          <w:sz w:val="28"/>
          <w:szCs w:val="28"/>
        </w:rPr>
        <w:t>лайн</w:t>
      </w:r>
      <w:proofErr w:type="spellEnd"/>
      <w:r w:rsidRPr="004C4BED">
        <w:rPr>
          <w:color w:val="212121"/>
          <w:sz w:val="28"/>
          <w:szCs w:val="28"/>
        </w:rPr>
        <w:t xml:space="preserve">. </w:t>
      </w:r>
      <w:proofErr w:type="spellStart"/>
      <w:r w:rsidRPr="004C4BED">
        <w:rPr>
          <w:color w:val="212121"/>
          <w:sz w:val="28"/>
          <w:szCs w:val="28"/>
        </w:rPr>
        <w:t>Head-line</w:t>
      </w:r>
      <w:proofErr w:type="spellEnd"/>
      <w:r w:rsidRPr="004C4BED">
        <w:rPr>
          <w:color w:val="212121"/>
          <w:sz w:val="28"/>
          <w:szCs w:val="28"/>
        </w:rPr>
        <w:t xml:space="preserve"> – заголовок, привлекающий внимание. Тренинг по созданию ярких заголовков. Конвейер новостей, что это такое.</w:t>
      </w:r>
    </w:p>
    <w:p w:rsidR="00BA20EA" w:rsidRPr="004C4BED" w:rsidRDefault="00EF2C4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b/>
          <w:bCs/>
          <w:color w:val="000000"/>
          <w:sz w:val="28"/>
          <w:szCs w:val="28"/>
        </w:rPr>
        <w:t>Текущий контроль:</w:t>
      </w:r>
      <w:r w:rsidRPr="004C4BED">
        <w:rPr>
          <w:color w:val="212121"/>
          <w:sz w:val="28"/>
          <w:szCs w:val="28"/>
        </w:rPr>
        <w:t xml:space="preserve"> пишем </w:t>
      </w:r>
      <w:proofErr w:type="spellStart"/>
      <w:r w:rsidRPr="004C4BED">
        <w:rPr>
          <w:color w:val="212121"/>
          <w:sz w:val="28"/>
          <w:szCs w:val="28"/>
        </w:rPr>
        <w:t>медиастатью</w:t>
      </w:r>
      <w:proofErr w:type="spellEnd"/>
      <w:r w:rsidRPr="004C4BED">
        <w:rPr>
          <w:color w:val="212121"/>
          <w:sz w:val="28"/>
          <w:szCs w:val="28"/>
        </w:rPr>
        <w:t xml:space="preserve"> по заданной теме. Ребятам дается индивидуальное контрольное задание, по итогам которого они должны предоставить новостную статью.</w:t>
      </w:r>
      <w:r w:rsidR="00BA20EA" w:rsidRPr="004C4BED">
        <w:rPr>
          <w:b/>
          <w:i/>
          <w:sz w:val="28"/>
          <w:szCs w:val="28"/>
        </w:rPr>
        <w:t xml:space="preserve"> </w:t>
      </w:r>
    </w:p>
    <w:p w:rsidR="00EF2C40" w:rsidRPr="004C4BED" w:rsidRDefault="00EB13AE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b/>
          <w:bCs/>
          <w:sz w:val="28"/>
          <w:szCs w:val="28"/>
        </w:rPr>
        <w:t>Тема 3</w:t>
      </w:r>
      <w:r w:rsidR="00EF2C40" w:rsidRPr="004C4BED">
        <w:rPr>
          <w:b/>
          <w:bCs/>
          <w:sz w:val="28"/>
          <w:szCs w:val="28"/>
        </w:rPr>
        <w:t>.</w:t>
      </w:r>
      <w:r w:rsidR="00EF2C40" w:rsidRPr="004C4BED">
        <w:rPr>
          <w:b/>
          <w:bCs/>
          <w:color w:val="212121"/>
          <w:sz w:val="28"/>
          <w:szCs w:val="28"/>
        </w:rPr>
        <w:t xml:space="preserve"> </w:t>
      </w:r>
      <w:proofErr w:type="spellStart"/>
      <w:r w:rsidR="00EF2C40" w:rsidRPr="004C4BED">
        <w:rPr>
          <w:b/>
          <w:bCs/>
          <w:color w:val="212121"/>
          <w:sz w:val="28"/>
          <w:szCs w:val="28"/>
        </w:rPr>
        <w:t>Медиапрограммы</w:t>
      </w:r>
      <w:proofErr w:type="spellEnd"/>
      <w:r w:rsidR="00EF2C40" w:rsidRPr="004C4BED">
        <w:rPr>
          <w:b/>
          <w:bCs/>
          <w:color w:val="212121"/>
          <w:sz w:val="28"/>
          <w:szCs w:val="28"/>
        </w:rPr>
        <w:t>.</w:t>
      </w:r>
    </w:p>
    <w:p w:rsidR="00EF2C40" w:rsidRPr="004C4BED" w:rsidRDefault="00EF2C4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212121"/>
          <w:sz w:val="28"/>
          <w:szCs w:val="28"/>
        </w:rPr>
        <w:t>Новостные сюжеты и аналитические программы – как разновидность программ телевещания. Э</w:t>
      </w:r>
      <w:r w:rsidRPr="004C4BED">
        <w:rPr>
          <w:color w:val="000000"/>
          <w:sz w:val="28"/>
          <w:szCs w:val="28"/>
        </w:rPr>
        <w:t>тапы создания телепередач. Телевизионные жанры. Специфика регионального телевидения. Особенности детской тележурналистики.</w:t>
      </w:r>
      <w:r w:rsidRPr="004C4BED">
        <w:rPr>
          <w:color w:val="212121"/>
          <w:sz w:val="28"/>
          <w:szCs w:val="28"/>
        </w:rPr>
        <w:t> Дать определению понятия «Развлекательная программа», их разновидности, особенности. Принцип построения ток-шоу. </w:t>
      </w:r>
      <w:r w:rsidRPr="004C4BED">
        <w:rPr>
          <w:color w:val="000000"/>
          <w:sz w:val="28"/>
          <w:szCs w:val="28"/>
        </w:rPr>
        <w:t>Драматургия ток-шоу. Герои ток-шоу. Работа с аудиторией ток-шоу. Ведущий ток-шоу: требования и особенности работы.</w:t>
      </w:r>
    </w:p>
    <w:p w:rsidR="00EF2C40" w:rsidRPr="004C4BED" w:rsidRDefault="00EF2C4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212121"/>
          <w:sz w:val="28"/>
          <w:szCs w:val="28"/>
        </w:rPr>
        <w:t>Жанры журналистики: репортаж, интервью. Краткая характеристика информационных жанров. Алгоритм построения статьи в жанре «интервью», «репортаж». Эффект присутствия.</w:t>
      </w:r>
    </w:p>
    <w:p w:rsidR="00EF2C40" w:rsidRPr="004C4BED" w:rsidRDefault="00EF2C4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212121"/>
          <w:sz w:val="28"/>
          <w:szCs w:val="28"/>
        </w:rPr>
        <w:t>Интерактивная игра «Спроси звезду о главном…». Погружение ребят в роль репортера в поисках сенсации, отработка навыка создавать репортаж и брать интервью.</w:t>
      </w:r>
    </w:p>
    <w:p w:rsidR="00EF2C40" w:rsidRPr="004C4BED" w:rsidRDefault="00EF2C4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212121"/>
          <w:sz w:val="28"/>
          <w:szCs w:val="28"/>
        </w:rPr>
        <w:lastRenderedPageBreak/>
        <w:t>Интерактивная игра студии «</w:t>
      </w:r>
      <w:proofErr w:type="spellStart"/>
      <w:r w:rsidRPr="004C4BED">
        <w:rPr>
          <w:color w:val="212121"/>
          <w:sz w:val="28"/>
          <w:szCs w:val="28"/>
        </w:rPr>
        <w:t>ФрешМедиа</w:t>
      </w:r>
      <w:proofErr w:type="spellEnd"/>
      <w:r w:rsidRPr="004C4BED">
        <w:rPr>
          <w:color w:val="212121"/>
          <w:sz w:val="28"/>
          <w:szCs w:val="28"/>
        </w:rPr>
        <w:t>», позволяющая погрузиться в роли редакторов студии и рядовых работников. Игра построена на основе тимбилдинга.</w:t>
      </w:r>
    </w:p>
    <w:p w:rsidR="00EF2C40" w:rsidRPr="004C4BED" w:rsidRDefault="00EF2C4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212121"/>
          <w:sz w:val="28"/>
          <w:szCs w:val="28"/>
        </w:rPr>
        <w:t xml:space="preserve">Новостной проект (ищем героев). Работа в паре, где каждому дано задание, нацеленное на поиск информации, ее обработке, </w:t>
      </w:r>
      <w:proofErr w:type="spellStart"/>
      <w:r w:rsidRPr="004C4BED">
        <w:rPr>
          <w:color w:val="212121"/>
          <w:sz w:val="28"/>
          <w:szCs w:val="28"/>
        </w:rPr>
        <w:t>фотоиллюстрировании</w:t>
      </w:r>
      <w:proofErr w:type="spellEnd"/>
      <w:r w:rsidRPr="004C4BED">
        <w:rPr>
          <w:color w:val="212121"/>
          <w:sz w:val="28"/>
          <w:szCs w:val="28"/>
        </w:rPr>
        <w:t xml:space="preserve"> и создании черновика статьи.</w:t>
      </w:r>
    </w:p>
    <w:p w:rsidR="00EF2C40" w:rsidRPr="004C4BED" w:rsidRDefault="00EF2C4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212121"/>
          <w:sz w:val="28"/>
          <w:szCs w:val="28"/>
        </w:rPr>
        <w:t>Задание на дом: проектная работа «Мой герой». Оформление черновика в готовую работу.</w:t>
      </w:r>
    </w:p>
    <w:p w:rsidR="00EB13AE" w:rsidRPr="004C4BED" w:rsidRDefault="00EF2C40" w:rsidP="00681BC9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4B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Текущий контроль: </w:t>
      </w:r>
      <w:r w:rsidRPr="004C4BED">
        <w:rPr>
          <w:rFonts w:ascii="Times New Roman" w:hAnsi="Times New Roman" w:cs="Times New Roman"/>
          <w:color w:val="000000"/>
          <w:sz w:val="28"/>
          <w:szCs w:val="28"/>
        </w:rPr>
        <w:t>презентация проекта «Мой герой» - контрольное задание в форме публичного выступления. Работа выполняется с учетом пройденного материала</w:t>
      </w:r>
    </w:p>
    <w:p w:rsidR="00EF2C40" w:rsidRPr="004C4BED" w:rsidRDefault="00EB13AE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b/>
          <w:bCs/>
          <w:sz w:val="28"/>
          <w:szCs w:val="28"/>
        </w:rPr>
        <w:t xml:space="preserve">Тема 4. </w:t>
      </w:r>
      <w:r w:rsidR="00EF2C40" w:rsidRPr="004C4BED">
        <w:rPr>
          <w:b/>
          <w:bCs/>
          <w:color w:val="212121"/>
          <w:sz w:val="28"/>
          <w:szCs w:val="28"/>
        </w:rPr>
        <w:t>Источники информации.</w:t>
      </w:r>
    </w:p>
    <w:p w:rsidR="00EF2C40" w:rsidRPr="004C4BED" w:rsidRDefault="00EF2C4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212121"/>
          <w:sz w:val="28"/>
          <w:szCs w:val="28"/>
        </w:rPr>
        <w:t>Запись выпусков новостей. Новостные сюжеты. </w:t>
      </w:r>
      <w:r w:rsidRPr="004C4BED">
        <w:rPr>
          <w:color w:val="000000"/>
          <w:sz w:val="28"/>
          <w:szCs w:val="28"/>
        </w:rPr>
        <w:t xml:space="preserve">Критерии отбора новостей. </w:t>
      </w:r>
      <w:proofErr w:type="spellStart"/>
      <w:r w:rsidRPr="004C4BED">
        <w:rPr>
          <w:color w:val="000000"/>
          <w:sz w:val="28"/>
          <w:szCs w:val="28"/>
        </w:rPr>
        <w:t>Вѐрстка</w:t>
      </w:r>
      <w:proofErr w:type="spellEnd"/>
      <w:r w:rsidRPr="004C4BED">
        <w:rPr>
          <w:color w:val="000000"/>
          <w:sz w:val="28"/>
          <w:szCs w:val="28"/>
        </w:rPr>
        <w:t xml:space="preserve"> новостного выпуска. «Классический», «домашний», «публицистический» стиль новостей. </w:t>
      </w:r>
    </w:p>
    <w:p w:rsidR="00EF2C40" w:rsidRPr="004C4BED" w:rsidRDefault="00EF2C4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212121"/>
          <w:sz w:val="28"/>
          <w:szCs w:val="28"/>
        </w:rPr>
        <w:t>Репортажи. </w:t>
      </w:r>
      <w:r w:rsidRPr="004C4BED">
        <w:rPr>
          <w:color w:val="000000"/>
          <w:sz w:val="28"/>
          <w:szCs w:val="28"/>
        </w:rPr>
        <w:t xml:space="preserve">Цели и особенности. Активное слушание. Коммуникативные техники. Подготовка вопросов для интервью. Требования к вопросу. Взаимодействие журналиста и оператора при </w:t>
      </w:r>
      <w:proofErr w:type="spellStart"/>
      <w:r w:rsidRPr="004C4BED">
        <w:rPr>
          <w:color w:val="000000"/>
          <w:sz w:val="28"/>
          <w:szCs w:val="28"/>
        </w:rPr>
        <w:t>съѐмке</w:t>
      </w:r>
      <w:proofErr w:type="spellEnd"/>
      <w:r w:rsidRPr="004C4BED">
        <w:rPr>
          <w:color w:val="000000"/>
          <w:sz w:val="28"/>
          <w:szCs w:val="28"/>
        </w:rPr>
        <w:t xml:space="preserve"> репортажа.</w:t>
      </w:r>
    </w:p>
    <w:p w:rsidR="00EF2C40" w:rsidRPr="004C4BED" w:rsidRDefault="00EF2C4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212121"/>
          <w:sz w:val="28"/>
          <w:szCs w:val="28"/>
        </w:rPr>
        <w:t>Монтажные программы «</w:t>
      </w:r>
      <w:proofErr w:type="spellStart"/>
      <w:r w:rsidRPr="004C4BED">
        <w:rPr>
          <w:color w:val="212121"/>
          <w:sz w:val="28"/>
          <w:szCs w:val="28"/>
        </w:rPr>
        <w:t>CoolEditPro</w:t>
      </w:r>
      <w:proofErr w:type="spellEnd"/>
      <w:r w:rsidRPr="004C4BED">
        <w:rPr>
          <w:color w:val="212121"/>
          <w:sz w:val="28"/>
          <w:szCs w:val="28"/>
        </w:rPr>
        <w:t>» и «</w:t>
      </w:r>
      <w:proofErr w:type="spellStart"/>
      <w:r w:rsidRPr="004C4BED">
        <w:rPr>
          <w:color w:val="212121"/>
          <w:sz w:val="28"/>
          <w:szCs w:val="28"/>
        </w:rPr>
        <w:t>SoundForge</w:t>
      </w:r>
      <w:proofErr w:type="spellEnd"/>
      <w:r w:rsidRPr="004C4BED">
        <w:rPr>
          <w:color w:val="212121"/>
          <w:sz w:val="28"/>
          <w:szCs w:val="28"/>
        </w:rPr>
        <w:t>» - </w:t>
      </w:r>
      <w:r w:rsidRPr="004C4BED">
        <w:rPr>
          <w:color w:val="2F2F2F"/>
          <w:sz w:val="28"/>
          <w:szCs w:val="28"/>
        </w:rPr>
        <w:t xml:space="preserve">знакомство с программой для </w:t>
      </w:r>
      <w:proofErr w:type="spellStart"/>
      <w:r w:rsidRPr="004C4BED">
        <w:rPr>
          <w:color w:val="2F2F2F"/>
          <w:sz w:val="28"/>
          <w:szCs w:val="28"/>
        </w:rPr>
        <w:t>диджеев</w:t>
      </w:r>
      <w:proofErr w:type="spellEnd"/>
      <w:r w:rsidRPr="004C4BED">
        <w:rPr>
          <w:color w:val="2F2F2F"/>
          <w:sz w:val="28"/>
          <w:szCs w:val="28"/>
        </w:rPr>
        <w:t>, саунд </w:t>
      </w:r>
      <w:proofErr w:type="spellStart"/>
      <w:r w:rsidRPr="004C4BED">
        <w:rPr>
          <w:color w:val="2F2F2F"/>
          <w:sz w:val="28"/>
          <w:szCs w:val="28"/>
        </w:rPr>
        <w:t>продюссеров</w:t>
      </w:r>
      <w:proofErr w:type="spellEnd"/>
      <w:r w:rsidRPr="004C4BED">
        <w:rPr>
          <w:color w:val="2F2F2F"/>
          <w:sz w:val="28"/>
          <w:szCs w:val="28"/>
        </w:rPr>
        <w:t xml:space="preserve"> и всех тех, кто работает с музыкой. В программу входят набор утилит, предназначенных для работы со звуком, большое количество фильтров, эффектов, а также </w:t>
      </w:r>
      <w:proofErr w:type="spellStart"/>
      <w:r w:rsidRPr="004C4BED">
        <w:rPr>
          <w:color w:val="2F2F2F"/>
          <w:sz w:val="28"/>
          <w:szCs w:val="28"/>
        </w:rPr>
        <w:t>мультиформатный</w:t>
      </w:r>
      <w:proofErr w:type="spellEnd"/>
      <w:r w:rsidRPr="004C4BED">
        <w:rPr>
          <w:color w:val="2F2F2F"/>
          <w:sz w:val="28"/>
          <w:szCs w:val="28"/>
        </w:rPr>
        <w:t xml:space="preserve"> конвертер.</w:t>
      </w:r>
    </w:p>
    <w:p w:rsidR="00EF2C40" w:rsidRPr="004C4BED" w:rsidRDefault="00EF2C4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212121"/>
          <w:sz w:val="28"/>
          <w:szCs w:val="28"/>
        </w:rPr>
        <w:t>Тренажеры репортажей. </w:t>
      </w:r>
      <w:r w:rsidRPr="004C4BED">
        <w:rPr>
          <w:color w:val="000000"/>
          <w:sz w:val="28"/>
          <w:szCs w:val="28"/>
        </w:rPr>
        <w:t xml:space="preserve">Создание титров и заставок. Эффекты перехода, использование функций. </w:t>
      </w:r>
      <w:proofErr w:type="spellStart"/>
      <w:r w:rsidRPr="004C4BED">
        <w:rPr>
          <w:color w:val="000000"/>
          <w:sz w:val="28"/>
          <w:szCs w:val="28"/>
        </w:rPr>
        <w:t>Видеофильтры</w:t>
      </w:r>
      <w:proofErr w:type="spellEnd"/>
      <w:r w:rsidRPr="004C4BED">
        <w:rPr>
          <w:color w:val="000000"/>
          <w:sz w:val="28"/>
          <w:szCs w:val="28"/>
        </w:rPr>
        <w:t>.</w:t>
      </w:r>
    </w:p>
    <w:p w:rsidR="00EF2C40" w:rsidRPr="004C4BED" w:rsidRDefault="00EF2C4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212121"/>
          <w:sz w:val="28"/>
          <w:szCs w:val="28"/>
        </w:rPr>
        <w:t xml:space="preserve">Съемка новостного сюжета, </w:t>
      </w:r>
      <w:proofErr w:type="spellStart"/>
      <w:r w:rsidRPr="004C4BED">
        <w:rPr>
          <w:color w:val="212121"/>
          <w:sz w:val="28"/>
          <w:szCs w:val="28"/>
        </w:rPr>
        <w:t>озвучание</w:t>
      </w:r>
      <w:proofErr w:type="spellEnd"/>
      <w:r w:rsidRPr="004C4BED">
        <w:rPr>
          <w:color w:val="212121"/>
          <w:sz w:val="28"/>
          <w:szCs w:val="28"/>
        </w:rPr>
        <w:t>, монтаж (</w:t>
      </w:r>
      <w:proofErr w:type="spellStart"/>
      <w:r w:rsidRPr="004C4BED">
        <w:rPr>
          <w:color w:val="212121"/>
          <w:sz w:val="28"/>
          <w:szCs w:val="28"/>
        </w:rPr>
        <w:t>face</w:t>
      </w:r>
      <w:proofErr w:type="spellEnd"/>
      <w:r w:rsidRPr="004C4BED">
        <w:rPr>
          <w:color w:val="212121"/>
          <w:sz w:val="28"/>
          <w:szCs w:val="28"/>
        </w:rPr>
        <w:t xml:space="preserve"> </w:t>
      </w:r>
      <w:proofErr w:type="spellStart"/>
      <w:r w:rsidRPr="004C4BED">
        <w:rPr>
          <w:color w:val="212121"/>
          <w:sz w:val="28"/>
          <w:szCs w:val="28"/>
        </w:rPr>
        <w:t>to</w:t>
      </w:r>
      <w:proofErr w:type="spellEnd"/>
      <w:r w:rsidRPr="004C4BED">
        <w:rPr>
          <w:color w:val="212121"/>
          <w:sz w:val="28"/>
          <w:szCs w:val="28"/>
        </w:rPr>
        <w:t xml:space="preserve"> </w:t>
      </w:r>
      <w:proofErr w:type="spellStart"/>
      <w:r w:rsidRPr="004C4BED">
        <w:rPr>
          <w:color w:val="212121"/>
          <w:sz w:val="28"/>
          <w:szCs w:val="28"/>
        </w:rPr>
        <w:t>faсe</w:t>
      </w:r>
      <w:proofErr w:type="spellEnd"/>
      <w:r w:rsidRPr="004C4BED">
        <w:rPr>
          <w:color w:val="212121"/>
          <w:sz w:val="28"/>
          <w:szCs w:val="28"/>
        </w:rPr>
        <w:t>). </w:t>
      </w:r>
      <w:r w:rsidRPr="004C4BED">
        <w:rPr>
          <w:color w:val="000000"/>
          <w:sz w:val="28"/>
          <w:szCs w:val="28"/>
        </w:rPr>
        <w:t xml:space="preserve">Выбор плана при </w:t>
      </w:r>
      <w:proofErr w:type="spellStart"/>
      <w:r w:rsidRPr="004C4BED">
        <w:rPr>
          <w:color w:val="000000"/>
          <w:sz w:val="28"/>
          <w:szCs w:val="28"/>
        </w:rPr>
        <w:t>съѐмке</w:t>
      </w:r>
      <w:proofErr w:type="spellEnd"/>
      <w:r w:rsidRPr="004C4BED">
        <w:rPr>
          <w:color w:val="000000"/>
          <w:sz w:val="28"/>
          <w:szCs w:val="28"/>
        </w:rPr>
        <w:t xml:space="preserve"> человека. Монтаж по крупности. Обрезка, «воздух». </w:t>
      </w:r>
      <w:proofErr w:type="spellStart"/>
      <w:r w:rsidRPr="004C4BED">
        <w:rPr>
          <w:color w:val="000000"/>
          <w:sz w:val="28"/>
          <w:szCs w:val="28"/>
        </w:rPr>
        <w:t>Съѐмка</w:t>
      </w:r>
      <w:proofErr w:type="spellEnd"/>
      <w:r w:rsidRPr="004C4BED">
        <w:rPr>
          <w:color w:val="000000"/>
          <w:sz w:val="28"/>
          <w:szCs w:val="28"/>
        </w:rPr>
        <w:t xml:space="preserve"> взаимодействующих объектов. </w:t>
      </w:r>
      <w:proofErr w:type="spellStart"/>
      <w:r w:rsidRPr="004C4BED">
        <w:rPr>
          <w:color w:val="000000"/>
          <w:sz w:val="28"/>
          <w:szCs w:val="28"/>
        </w:rPr>
        <w:t>Съѐмки</w:t>
      </w:r>
      <w:proofErr w:type="spellEnd"/>
      <w:r w:rsidRPr="004C4BED">
        <w:rPr>
          <w:color w:val="000000"/>
          <w:sz w:val="28"/>
          <w:szCs w:val="28"/>
        </w:rPr>
        <w:t xml:space="preserve"> диалога. «Правило </w:t>
      </w:r>
      <w:proofErr w:type="spellStart"/>
      <w:r w:rsidRPr="004C4BED">
        <w:rPr>
          <w:color w:val="000000"/>
          <w:sz w:val="28"/>
          <w:szCs w:val="28"/>
        </w:rPr>
        <w:t>восьмѐрки</w:t>
      </w:r>
      <w:proofErr w:type="spellEnd"/>
      <w:r w:rsidRPr="004C4BED">
        <w:rPr>
          <w:color w:val="000000"/>
          <w:sz w:val="28"/>
          <w:szCs w:val="28"/>
        </w:rPr>
        <w:t>».  Панорама. Переход фокуса. Движение камеры. Монтажная фраза.</w:t>
      </w:r>
    </w:p>
    <w:p w:rsidR="00EF2C40" w:rsidRPr="004C4BED" w:rsidRDefault="00EF2C4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000000"/>
          <w:sz w:val="28"/>
          <w:szCs w:val="28"/>
        </w:rPr>
        <w:lastRenderedPageBreak/>
        <w:t>Композиция кадра. Импортирование видеофайлов на компьютер. Основные правила и меры безопасности при обращении с компьютером. Работа с видеофайлами на компьютере. Программы для обработки и просмотра видеофайлов. Требования к компьютеру для видеомонтажа. Технология нелинейного видеомонтажа. Работа с программой видеомонтажа. Создание видеофайлов для монтажа видеосюжета. Запись закадрового текста. Основные инструменты программы видеомонтажа. Интерфейс программы. Форматы видеофайлов. Настройки программы для начала работы.</w:t>
      </w:r>
    </w:p>
    <w:p w:rsidR="00EF2C40" w:rsidRPr="004C4BED" w:rsidRDefault="00EF2C4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000000"/>
          <w:sz w:val="28"/>
          <w:szCs w:val="28"/>
        </w:rPr>
        <w:t>Групповая работа: Репортаж «Один день из жизни школы». Видеосъемка готового материала. Монтаж, работа с видеоархивом</w:t>
      </w:r>
    </w:p>
    <w:p w:rsidR="00EF2C40" w:rsidRPr="004C4BED" w:rsidRDefault="00EF2C4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b/>
          <w:bCs/>
          <w:color w:val="000000"/>
          <w:sz w:val="28"/>
          <w:szCs w:val="28"/>
        </w:rPr>
        <w:t>Текущий контроль: </w:t>
      </w:r>
      <w:r w:rsidRPr="004C4BED">
        <w:rPr>
          <w:color w:val="000000"/>
          <w:sz w:val="28"/>
          <w:szCs w:val="28"/>
        </w:rPr>
        <w:t>Защита групповых работ в форме публичного выступления с использованием медиа</w:t>
      </w:r>
      <w:r w:rsidR="009D3EB5">
        <w:rPr>
          <w:color w:val="000000"/>
          <w:sz w:val="28"/>
          <w:szCs w:val="28"/>
        </w:rPr>
        <w:t xml:space="preserve"> </w:t>
      </w:r>
      <w:r w:rsidRPr="004C4BED">
        <w:rPr>
          <w:color w:val="000000"/>
          <w:sz w:val="28"/>
          <w:szCs w:val="28"/>
        </w:rPr>
        <w:t>сопровождения.</w:t>
      </w:r>
    </w:p>
    <w:p w:rsidR="002F5590" w:rsidRPr="004C4BED" w:rsidRDefault="00EB13AE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b/>
          <w:bCs/>
          <w:sz w:val="28"/>
          <w:szCs w:val="28"/>
        </w:rPr>
        <w:t xml:space="preserve">Тема 5. </w:t>
      </w:r>
      <w:r w:rsidR="009D3EB5">
        <w:rPr>
          <w:b/>
          <w:bCs/>
          <w:sz w:val="28"/>
          <w:szCs w:val="28"/>
        </w:rPr>
        <w:t xml:space="preserve"> Речевая грамотность (</w:t>
      </w:r>
      <w:r w:rsidR="009D3EB5">
        <w:rPr>
          <w:b/>
          <w:bCs/>
          <w:color w:val="212121"/>
          <w:sz w:val="28"/>
          <w:szCs w:val="28"/>
        </w:rPr>
        <w:t>Практика речи)</w:t>
      </w:r>
    </w:p>
    <w:p w:rsidR="002F5590" w:rsidRPr="004C4BED" w:rsidRDefault="002F559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212121"/>
          <w:sz w:val="28"/>
          <w:szCs w:val="28"/>
        </w:rPr>
        <w:t>Упражнения для каждого участника группы. </w:t>
      </w:r>
      <w:r w:rsidRPr="004C4BED">
        <w:rPr>
          <w:color w:val="000000"/>
          <w:sz w:val="28"/>
          <w:szCs w:val="28"/>
        </w:rPr>
        <w:t xml:space="preserve">Сущность слова. Слово и понятие. Многозначность слова. Составление рассказа от имени главного героя или второстепенного персонажа; </w:t>
      </w:r>
      <w:proofErr w:type="spellStart"/>
      <w:r w:rsidRPr="004C4BED">
        <w:rPr>
          <w:color w:val="000000"/>
          <w:sz w:val="28"/>
          <w:szCs w:val="28"/>
        </w:rPr>
        <w:t>медиатекста</w:t>
      </w:r>
      <w:proofErr w:type="spellEnd"/>
      <w:r w:rsidRPr="004C4BED">
        <w:rPr>
          <w:color w:val="000000"/>
          <w:sz w:val="28"/>
          <w:szCs w:val="28"/>
        </w:rPr>
        <w:t xml:space="preserve"> с сохранением особенностей его характера, лексики и т.п. («идентификация», «сопереживание», «сотворчество»); перенесение персонажа </w:t>
      </w:r>
      <w:proofErr w:type="spellStart"/>
      <w:r w:rsidRPr="004C4BED">
        <w:rPr>
          <w:color w:val="000000"/>
          <w:sz w:val="28"/>
          <w:szCs w:val="28"/>
        </w:rPr>
        <w:t>медиатекста</w:t>
      </w:r>
      <w:proofErr w:type="spellEnd"/>
      <w:r w:rsidRPr="004C4BED">
        <w:rPr>
          <w:color w:val="000000"/>
          <w:sz w:val="28"/>
          <w:szCs w:val="28"/>
        </w:rPr>
        <w:t xml:space="preserve"> в измененную ситуацию (с переменой названия, жанра, времени, места действия </w:t>
      </w:r>
      <w:proofErr w:type="spellStart"/>
      <w:r w:rsidRPr="004C4BED">
        <w:rPr>
          <w:color w:val="000000"/>
          <w:sz w:val="28"/>
          <w:szCs w:val="28"/>
        </w:rPr>
        <w:t>медиатекста</w:t>
      </w:r>
      <w:proofErr w:type="spellEnd"/>
      <w:r w:rsidRPr="004C4BED">
        <w:rPr>
          <w:color w:val="000000"/>
          <w:sz w:val="28"/>
          <w:szCs w:val="28"/>
        </w:rPr>
        <w:t xml:space="preserve">, его композиции: завязки, кульминации, развязки, эпилога и т.д.; возраста, пола, национальности персонажа и т.д.); составление рассказа от имени одного из неодушевленных предметов, фигурирующих в </w:t>
      </w:r>
      <w:proofErr w:type="spellStart"/>
      <w:r w:rsidRPr="004C4BED">
        <w:rPr>
          <w:color w:val="000000"/>
          <w:sz w:val="28"/>
          <w:szCs w:val="28"/>
        </w:rPr>
        <w:t>медиатексте</w:t>
      </w:r>
      <w:proofErr w:type="spellEnd"/>
      <w:r w:rsidRPr="004C4BED">
        <w:rPr>
          <w:color w:val="000000"/>
          <w:sz w:val="28"/>
          <w:szCs w:val="28"/>
        </w:rPr>
        <w:t>, с изменением ракурса повествования в парадоксальную, фантастико-эксцентрическую сторону;</w:t>
      </w:r>
    </w:p>
    <w:p w:rsidR="002F5590" w:rsidRPr="004C4BED" w:rsidRDefault="002F559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212121"/>
          <w:sz w:val="28"/>
          <w:szCs w:val="28"/>
        </w:rPr>
        <w:t>Учимся говорить грамотно, а писать правильно. Практическая игра: </w:t>
      </w:r>
      <w:r w:rsidRPr="004C4BED">
        <w:rPr>
          <w:color w:val="000000"/>
          <w:sz w:val="28"/>
          <w:szCs w:val="28"/>
        </w:rPr>
        <w:t xml:space="preserve">составление рассказа от имени главного героя или второстепенного персонажа </w:t>
      </w:r>
      <w:proofErr w:type="spellStart"/>
      <w:r w:rsidRPr="004C4BED">
        <w:rPr>
          <w:color w:val="000000"/>
          <w:sz w:val="28"/>
          <w:szCs w:val="28"/>
        </w:rPr>
        <w:t>медиатекста</w:t>
      </w:r>
      <w:proofErr w:type="spellEnd"/>
      <w:r w:rsidRPr="004C4BED">
        <w:rPr>
          <w:color w:val="000000"/>
          <w:sz w:val="28"/>
          <w:szCs w:val="28"/>
        </w:rPr>
        <w:t xml:space="preserve">: с сохранением особенностей его характера, лексики и т.п. («идентификация», «сопереживание», «сотворчество»); перенесение персонажа </w:t>
      </w:r>
      <w:proofErr w:type="spellStart"/>
      <w:r w:rsidRPr="004C4BED">
        <w:rPr>
          <w:color w:val="000000"/>
          <w:sz w:val="28"/>
          <w:szCs w:val="28"/>
        </w:rPr>
        <w:t>медиатекста</w:t>
      </w:r>
      <w:proofErr w:type="spellEnd"/>
      <w:r w:rsidRPr="004C4BED">
        <w:rPr>
          <w:color w:val="000000"/>
          <w:sz w:val="28"/>
          <w:szCs w:val="28"/>
        </w:rPr>
        <w:t xml:space="preserve"> в измененную ситуацию (с переменой названия, жанра, времени, места действия </w:t>
      </w:r>
      <w:proofErr w:type="spellStart"/>
      <w:r w:rsidRPr="004C4BED">
        <w:rPr>
          <w:color w:val="000000"/>
          <w:sz w:val="28"/>
          <w:szCs w:val="28"/>
        </w:rPr>
        <w:t>медиатекста</w:t>
      </w:r>
      <w:proofErr w:type="spellEnd"/>
      <w:r w:rsidRPr="004C4BED">
        <w:rPr>
          <w:color w:val="000000"/>
          <w:sz w:val="28"/>
          <w:szCs w:val="28"/>
        </w:rPr>
        <w:t xml:space="preserve">, его композиции: завязки, </w:t>
      </w:r>
      <w:r w:rsidRPr="004C4BED">
        <w:rPr>
          <w:color w:val="000000"/>
          <w:sz w:val="28"/>
          <w:szCs w:val="28"/>
        </w:rPr>
        <w:lastRenderedPageBreak/>
        <w:t xml:space="preserve">кульминации, развязки, эпилога и т.д.; возраста, пола, национальности персонажа и т.д.); составление рассказа от имени одного из неодушевленных предметов, фигурирующих в </w:t>
      </w:r>
      <w:proofErr w:type="spellStart"/>
      <w:r w:rsidRPr="004C4BED">
        <w:rPr>
          <w:color w:val="000000"/>
          <w:sz w:val="28"/>
          <w:szCs w:val="28"/>
        </w:rPr>
        <w:t>медиатексте</w:t>
      </w:r>
      <w:proofErr w:type="spellEnd"/>
      <w:r w:rsidRPr="004C4BED">
        <w:rPr>
          <w:color w:val="000000"/>
          <w:sz w:val="28"/>
          <w:szCs w:val="28"/>
        </w:rPr>
        <w:t xml:space="preserve">, с изменением ракурса повествования в парадоксальную, фантастико-эксцентрическую сторону; составление монологов (воображаемых «писем» в редакции газет и журналов, на телевидение, в министерство культуры и т.п.) представителей аудитории с различными возрастными, социальными, профессиональными, образовательными и иными данными, находящихся на разных уровнях </w:t>
      </w:r>
      <w:proofErr w:type="spellStart"/>
      <w:r w:rsidRPr="004C4BED">
        <w:rPr>
          <w:color w:val="000000"/>
          <w:sz w:val="28"/>
          <w:szCs w:val="28"/>
        </w:rPr>
        <w:t>медиавосприятия</w:t>
      </w:r>
      <w:proofErr w:type="spellEnd"/>
      <w:r w:rsidRPr="004C4BED">
        <w:rPr>
          <w:color w:val="000000"/>
          <w:sz w:val="28"/>
          <w:szCs w:val="28"/>
        </w:rPr>
        <w:t>.</w:t>
      </w:r>
    </w:p>
    <w:p w:rsidR="002F5590" w:rsidRPr="004C4BED" w:rsidRDefault="002F559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212121"/>
          <w:sz w:val="28"/>
          <w:szCs w:val="28"/>
        </w:rPr>
        <w:t>Личный список слов-ошибок – тренинг по выявлению речевых и стилистических ошибок в устной и письменной речи.</w:t>
      </w:r>
    </w:p>
    <w:p w:rsidR="002F5590" w:rsidRPr="004C4BED" w:rsidRDefault="002F559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212121"/>
          <w:sz w:val="28"/>
          <w:szCs w:val="28"/>
        </w:rPr>
        <w:t>Интерактивная игра «Как не делать репортаж» - </w:t>
      </w:r>
      <w:r w:rsidRPr="004C4BED">
        <w:rPr>
          <w:color w:val="000000"/>
          <w:sz w:val="28"/>
          <w:szCs w:val="28"/>
        </w:rPr>
        <w:t xml:space="preserve">чередования эпизодов, вызывающих положительные (радостные, веселые) и отрицательные (шоковые, грустные) эмоции у аудитории, то есть опора на психофизиологическую сторону восприятия на примере конкретного </w:t>
      </w:r>
      <w:proofErr w:type="spellStart"/>
      <w:r w:rsidRPr="004C4BED">
        <w:rPr>
          <w:color w:val="000000"/>
          <w:sz w:val="28"/>
          <w:szCs w:val="28"/>
        </w:rPr>
        <w:t>медиатекста</w:t>
      </w:r>
      <w:proofErr w:type="spellEnd"/>
      <w:r w:rsidRPr="004C4BED">
        <w:rPr>
          <w:color w:val="000000"/>
          <w:sz w:val="28"/>
          <w:szCs w:val="28"/>
        </w:rPr>
        <w:t xml:space="preserve"> массовой (популярной) культуры;</w:t>
      </w:r>
    </w:p>
    <w:p w:rsidR="002F5590" w:rsidRPr="004C4BED" w:rsidRDefault="002F559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4C4BED">
        <w:rPr>
          <w:color w:val="212121"/>
          <w:sz w:val="28"/>
          <w:szCs w:val="28"/>
        </w:rPr>
        <w:t>Дресс</w:t>
      </w:r>
      <w:proofErr w:type="spellEnd"/>
      <w:r w:rsidRPr="004C4BED">
        <w:rPr>
          <w:color w:val="212121"/>
          <w:sz w:val="28"/>
          <w:szCs w:val="28"/>
        </w:rPr>
        <w:t xml:space="preserve">-код </w:t>
      </w:r>
      <w:proofErr w:type="spellStart"/>
      <w:r w:rsidRPr="004C4BED">
        <w:rPr>
          <w:color w:val="212121"/>
          <w:sz w:val="28"/>
          <w:szCs w:val="28"/>
        </w:rPr>
        <w:t>стендапов</w:t>
      </w:r>
      <w:proofErr w:type="spellEnd"/>
      <w:r w:rsidRPr="004C4BED">
        <w:rPr>
          <w:color w:val="212121"/>
          <w:sz w:val="28"/>
          <w:szCs w:val="28"/>
        </w:rPr>
        <w:t>. </w:t>
      </w:r>
      <w:r w:rsidRPr="004C4BED">
        <w:rPr>
          <w:color w:val="000000"/>
          <w:sz w:val="28"/>
          <w:szCs w:val="28"/>
        </w:rPr>
        <w:t xml:space="preserve">«Говорящий фон». </w:t>
      </w:r>
      <w:proofErr w:type="spellStart"/>
      <w:r w:rsidRPr="004C4BED">
        <w:rPr>
          <w:color w:val="000000"/>
          <w:sz w:val="28"/>
          <w:szCs w:val="28"/>
        </w:rPr>
        <w:t>Съѐмка</w:t>
      </w:r>
      <w:proofErr w:type="spellEnd"/>
      <w:r w:rsidRPr="004C4BED">
        <w:rPr>
          <w:color w:val="000000"/>
          <w:sz w:val="28"/>
          <w:szCs w:val="28"/>
        </w:rPr>
        <w:t xml:space="preserve"> «стенд-</w:t>
      </w:r>
      <w:proofErr w:type="spellStart"/>
      <w:r w:rsidRPr="004C4BED">
        <w:rPr>
          <w:color w:val="000000"/>
          <w:sz w:val="28"/>
          <w:szCs w:val="28"/>
        </w:rPr>
        <w:t>апа</w:t>
      </w:r>
      <w:proofErr w:type="spellEnd"/>
      <w:r w:rsidRPr="004C4BED">
        <w:rPr>
          <w:color w:val="000000"/>
          <w:sz w:val="28"/>
          <w:szCs w:val="28"/>
        </w:rPr>
        <w:t>». Звуковые эффекты</w:t>
      </w:r>
    </w:p>
    <w:p w:rsidR="002F5590" w:rsidRPr="004C4BED" w:rsidRDefault="002F5590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b/>
          <w:bCs/>
          <w:color w:val="000000"/>
          <w:sz w:val="28"/>
          <w:szCs w:val="28"/>
        </w:rPr>
        <w:t>Текущий контроль: </w:t>
      </w:r>
      <w:r w:rsidRPr="004C4BED">
        <w:rPr>
          <w:color w:val="000000"/>
          <w:sz w:val="28"/>
          <w:szCs w:val="28"/>
        </w:rPr>
        <w:t>тестирование «Речевая грамотность» - контрольное задание</w:t>
      </w:r>
    </w:p>
    <w:p w:rsidR="00EB13AE" w:rsidRPr="004C4BED" w:rsidRDefault="00EB13AE" w:rsidP="00681BC9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A1C" w:rsidRPr="004C4BED" w:rsidRDefault="00EB13AE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b/>
          <w:bCs/>
          <w:sz w:val="28"/>
          <w:szCs w:val="28"/>
        </w:rPr>
        <w:t xml:space="preserve">Тема 6. </w:t>
      </w:r>
      <w:proofErr w:type="gramStart"/>
      <w:r w:rsidR="009D3EB5">
        <w:rPr>
          <w:color w:val="212121"/>
          <w:sz w:val="28"/>
          <w:szCs w:val="28"/>
        </w:rPr>
        <w:t>Жанровое  разнообразие</w:t>
      </w:r>
      <w:proofErr w:type="gramEnd"/>
      <w:r w:rsidR="009D3EB5">
        <w:rPr>
          <w:color w:val="212121"/>
          <w:sz w:val="28"/>
          <w:szCs w:val="28"/>
        </w:rPr>
        <w:t>(интервью).</w:t>
      </w:r>
      <w:r w:rsidR="00B62A1C" w:rsidRPr="004C4BED">
        <w:rPr>
          <w:color w:val="000000"/>
          <w:sz w:val="28"/>
          <w:szCs w:val="28"/>
        </w:rPr>
        <w:t xml:space="preserve"> Основы операторского мастерства. Основы современной </w:t>
      </w:r>
      <w:proofErr w:type="gramStart"/>
      <w:r w:rsidR="00B62A1C" w:rsidRPr="004C4BED">
        <w:rPr>
          <w:color w:val="000000"/>
          <w:sz w:val="28"/>
          <w:szCs w:val="28"/>
        </w:rPr>
        <w:t>ТВ-ой</w:t>
      </w:r>
      <w:proofErr w:type="gramEnd"/>
      <w:r w:rsidR="00B62A1C" w:rsidRPr="004C4BED">
        <w:rPr>
          <w:color w:val="000000"/>
          <w:sz w:val="28"/>
          <w:szCs w:val="28"/>
        </w:rPr>
        <w:t xml:space="preserve"> и видео продукции, механизмы ее производства. Взаимодействие оператора и журналиста по решению творческой задачи. «Картинка» - основа телесюжета. Алгоритм работы оператора при </w:t>
      </w:r>
      <w:proofErr w:type="spellStart"/>
      <w:r w:rsidR="00B62A1C" w:rsidRPr="004C4BED">
        <w:rPr>
          <w:color w:val="000000"/>
          <w:sz w:val="28"/>
          <w:szCs w:val="28"/>
        </w:rPr>
        <w:t>съѐмке</w:t>
      </w:r>
      <w:proofErr w:type="spellEnd"/>
      <w:r w:rsidR="00B62A1C" w:rsidRPr="004C4BED">
        <w:rPr>
          <w:color w:val="000000"/>
          <w:sz w:val="28"/>
          <w:szCs w:val="28"/>
        </w:rPr>
        <w:t xml:space="preserve"> телесюжета. </w:t>
      </w:r>
      <w:proofErr w:type="spellStart"/>
      <w:r w:rsidR="00B62A1C" w:rsidRPr="004C4BED">
        <w:rPr>
          <w:color w:val="000000"/>
          <w:sz w:val="28"/>
          <w:szCs w:val="28"/>
        </w:rPr>
        <w:t>Съѐмки</w:t>
      </w:r>
      <w:proofErr w:type="spellEnd"/>
      <w:r w:rsidR="00B62A1C" w:rsidRPr="004C4BED">
        <w:rPr>
          <w:color w:val="000000"/>
          <w:sz w:val="28"/>
          <w:szCs w:val="28"/>
        </w:rPr>
        <w:t xml:space="preserve"> в особых условиях освещенности.</w:t>
      </w:r>
    </w:p>
    <w:p w:rsidR="00B62A1C" w:rsidRPr="004C4BED" w:rsidRDefault="00B62A1C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212121"/>
          <w:sz w:val="28"/>
          <w:szCs w:val="28"/>
        </w:rPr>
        <w:t xml:space="preserve">Как делать </w:t>
      </w:r>
      <w:proofErr w:type="spellStart"/>
      <w:r w:rsidRPr="004C4BED">
        <w:rPr>
          <w:color w:val="212121"/>
          <w:sz w:val="28"/>
          <w:szCs w:val="28"/>
        </w:rPr>
        <w:t>телеэссе</w:t>
      </w:r>
      <w:proofErr w:type="spellEnd"/>
      <w:r w:rsidRPr="004C4BED">
        <w:rPr>
          <w:color w:val="212121"/>
          <w:sz w:val="28"/>
          <w:szCs w:val="28"/>
        </w:rPr>
        <w:t xml:space="preserve">, зарисовку, </w:t>
      </w:r>
      <w:proofErr w:type="spellStart"/>
      <w:r w:rsidRPr="004C4BED">
        <w:rPr>
          <w:color w:val="212121"/>
          <w:sz w:val="28"/>
          <w:szCs w:val="28"/>
        </w:rPr>
        <w:t>телепутешествие</w:t>
      </w:r>
      <w:proofErr w:type="spellEnd"/>
      <w:r w:rsidRPr="004C4BED">
        <w:rPr>
          <w:color w:val="212121"/>
          <w:sz w:val="28"/>
          <w:szCs w:val="28"/>
        </w:rPr>
        <w:t>. </w:t>
      </w:r>
      <w:r w:rsidRPr="004C4BED">
        <w:rPr>
          <w:color w:val="000000"/>
          <w:sz w:val="28"/>
          <w:szCs w:val="28"/>
        </w:rPr>
        <w:t xml:space="preserve">Телевизионный язык: умение рассказывать «картинками». Композиция телевизионного сюжета. Типы и элементы телевизионных сюжетов. Взаимодействие журналиста и </w:t>
      </w:r>
      <w:r w:rsidRPr="004C4BED">
        <w:rPr>
          <w:color w:val="000000"/>
          <w:sz w:val="28"/>
          <w:szCs w:val="28"/>
        </w:rPr>
        <w:lastRenderedPageBreak/>
        <w:t>оператора при работе над сюжетом. Понятия «закадровый текст», «синхрон», «лайф», «экшн», «стенд-ап».</w:t>
      </w:r>
    </w:p>
    <w:p w:rsidR="00B62A1C" w:rsidRPr="004C4BED" w:rsidRDefault="00B62A1C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212121"/>
          <w:sz w:val="28"/>
          <w:szCs w:val="28"/>
        </w:rPr>
        <w:t>Взаимодействие в команде. Как снять то, что хочешь, а не то, что получилось. Тимбилдинг.</w:t>
      </w:r>
    </w:p>
    <w:p w:rsidR="00B62A1C" w:rsidRPr="004C4BED" w:rsidRDefault="00B62A1C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000000"/>
          <w:sz w:val="28"/>
          <w:szCs w:val="28"/>
        </w:rPr>
        <w:t xml:space="preserve">Основы работы с видео камерой. Устройство цифровой видеокамеры. Обращение с видеокамерой. Функциональное назначение элементов управления видеокамерой и их грамотное применение. Техника безопасности при работе с видеокамерой. Требования к видеоряду. Основные правила </w:t>
      </w:r>
      <w:r w:rsidR="00362707" w:rsidRPr="004C4BED">
        <w:rPr>
          <w:color w:val="000000"/>
          <w:sz w:val="28"/>
          <w:szCs w:val="28"/>
        </w:rPr>
        <w:t>видеосъёмки</w:t>
      </w:r>
      <w:r w:rsidRPr="004C4BED">
        <w:rPr>
          <w:color w:val="000000"/>
          <w:sz w:val="28"/>
          <w:szCs w:val="28"/>
        </w:rPr>
        <w:t xml:space="preserve">. Баланс белого, освещенность кадра, выравнивание кадра по вертикали. Устойчивость камеры при </w:t>
      </w:r>
      <w:r w:rsidR="00362707" w:rsidRPr="004C4BED">
        <w:rPr>
          <w:color w:val="000000"/>
          <w:sz w:val="28"/>
          <w:szCs w:val="28"/>
        </w:rPr>
        <w:t>съёмках</w:t>
      </w:r>
      <w:r w:rsidRPr="004C4BED">
        <w:rPr>
          <w:color w:val="000000"/>
          <w:sz w:val="28"/>
          <w:szCs w:val="28"/>
        </w:rPr>
        <w:t xml:space="preserve"> без штатива. Обработка полученного материала. Принципы монтажа видеоряда. Монтаж по крупности, монтаж по ориентации в пространстве, монтаж по фазе движения и пр. Использование «перебивок», деталей.</w:t>
      </w:r>
    </w:p>
    <w:p w:rsidR="00B62A1C" w:rsidRPr="004C4BED" w:rsidRDefault="00B62A1C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b/>
          <w:bCs/>
          <w:color w:val="000000"/>
          <w:sz w:val="28"/>
          <w:szCs w:val="28"/>
        </w:rPr>
        <w:t>Текущий контроль: </w:t>
      </w:r>
      <w:r w:rsidRPr="004C4BED">
        <w:rPr>
          <w:color w:val="212121"/>
          <w:sz w:val="28"/>
          <w:szCs w:val="28"/>
        </w:rPr>
        <w:t>Игра-соревнование «Все, что вы хотели спросить», проверяющая знания по данному разделу.</w:t>
      </w:r>
    </w:p>
    <w:p w:rsidR="006657B5" w:rsidRPr="004C4BED" w:rsidRDefault="00EB13AE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b/>
          <w:bCs/>
          <w:sz w:val="28"/>
          <w:szCs w:val="28"/>
        </w:rPr>
        <w:t xml:space="preserve">Тема 7. </w:t>
      </w:r>
      <w:r w:rsidR="006657B5" w:rsidRPr="009D3EB5">
        <w:rPr>
          <w:b/>
          <w:color w:val="000000"/>
          <w:sz w:val="28"/>
          <w:szCs w:val="28"/>
        </w:rPr>
        <w:t>«</w:t>
      </w:r>
      <w:r w:rsidR="009D3EB5" w:rsidRPr="009D3EB5">
        <w:rPr>
          <w:b/>
          <w:color w:val="000000"/>
          <w:sz w:val="28"/>
          <w:szCs w:val="28"/>
        </w:rPr>
        <w:t>Что такое реклама</w:t>
      </w:r>
      <w:r w:rsidR="006657B5" w:rsidRPr="009D3EB5">
        <w:rPr>
          <w:b/>
          <w:color w:val="000000"/>
          <w:sz w:val="28"/>
          <w:szCs w:val="28"/>
        </w:rPr>
        <w:t>».</w:t>
      </w:r>
      <w:r w:rsidR="006657B5" w:rsidRPr="004C4BED">
        <w:rPr>
          <w:color w:val="000000"/>
          <w:sz w:val="28"/>
          <w:szCs w:val="28"/>
        </w:rPr>
        <w:t xml:space="preserve"> История возникновения и развития рекламы.</w:t>
      </w:r>
    </w:p>
    <w:p w:rsidR="006657B5" w:rsidRPr="004C4BED" w:rsidRDefault="006657B5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000000"/>
          <w:sz w:val="28"/>
          <w:szCs w:val="28"/>
        </w:rPr>
        <w:t>1) Возникновение рекламы в России. Первые рекламные ролики. Что способствовало возникновению и развитию рекламы.</w:t>
      </w:r>
    </w:p>
    <w:p w:rsidR="006657B5" w:rsidRPr="004C4BED" w:rsidRDefault="006657B5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000000"/>
          <w:sz w:val="28"/>
          <w:szCs w:val="28"/>
        </w:rPr>
        <w:t>Реклама: понятие, функции, цели и виды.</w:t>
      </w:r>
    </w:p>
    <w:p w:rsidR="006657B5" w:rsidRPr="004C4BED" w:rsidRDefault="006657B5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000000"/>
          <w:sz w:val="28"/>
          <w:szCs w:val="28"/>
        </w:rPr>
        <w:t>Виды рекламы, способ воздействия рекламы, способ выражения рекламы, рациональная реклама, эмоциональная реклама, «жесткая» и «мягкая» реклама, имиджевая реклама, стимулирующая реклама, реклама стабильности, внутрифирменная реклама, реклама в целях расширения сбыта продукции, увещевательная реклама, сравнительная, подкрепляющая, превентивная, информирующая реклама.</w:t>
      </w:r>
    </w:p>
    <w:p w:rsidR="006657B5" w:rsidRPr="004C4BED" w:rsidRDefault="006657B5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000000"/>
          <w:sz w:val="28"/>
          <w:szCs w:val="28"/>
        </w:rPr>
        <w:t xml:space="preserve">Классификация </w:t>
      </w:r>
      <w:r w:rsidR="00362707" w:rsidRPr="004C4BED">
        <w:rPr>
          <w:color w:val="000000"/>
          <w:sz w:val="28"/>
          <w:szCs w:val="28"/>
        </w:rPr>
        <w:t>рекламы. Три</w:t>
      </w:r>
      <w:r w:rsidRPr="004C4BED">
        <w:rPr>
          <w:color w:val="000000"/>
          <w:sz w:val="28"/>
          <w:szCs w:val="28"/>
        </w:rPr>
        <w:t xml:space="preserve"> основные классификации рекламы (визуальная, аудиальная, аудиовизуальная). Данные классификации позволят учащимся определить рекламу как особый жанр публицистики.</w:t>
      </w:r>
    </w:p>
    <w:p w:rsidR="006657B5" w:rsidRPr="004C4BED" w:rsidRDefault="006657B5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000000"/>
          <w:sz w:val="28"/>
          <w:szCs w:val="28"/>
        </w:rPr>
        <w:t>Особенности функционального назначения рекламных текстов.</w:t>
      </w:r>
    </w:p>
    <w:p w:rsidR="006657B5" w:rsidRPr="004C4BED" w:rsidRDefault="006657B5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000000"/>
          <w:sz w:val="28"/>
          <w:szCs w:val="28"/>
        </w:rPr>
        <w:lastRenderedPageBreak/>
        <w:t xml:space="preserve">Основная цель рекламы. Две основные функции: а) </w:t>
      </w:r>
      <w:r w:rsidR="00362707" w:rsidRPr="004C4BED">
        <w:rPr>
          <w:color w:val="000000"/>
          <w:sz w:val="28"/>
          <w:szCs w:val="28"/>
        </w:rPr>
        <w:t>информативную</w:t>
      </w:r>
      <w:r w:rsidRPr="004C4BED">
        <w:rPr>
          <w:color w:val="000000"/>
          <w:sz w:val="28"/>
          <w:szCs w:val="28"/>
        </w:rPr>
        <w:t xml:space="preserve"> (информирует или сообщает о том или ином товаре или услуге); б) воздействующую (побуждает воспользоваться данной услугой или приобрести данный товар).</w:t>
      </w:r>
    </w:p>
    <w:p w:rsidR="006657B5" w:rsidRPr="004C4BED" w:rsidRDefault="006657B5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000000"/>
          <w:sz w:val="28"/>
          <w:szCs w:val="28"/>
        </w:rPr>
        <w:t>Лингвистические особенности рекламных текстов: лаконичность, необычность, оригинальность, экспрессивность, сигнальный характер, языковое наполнение текста.</w:t>
      </w:r>
    </w:p>
    <w:p w:rsidR="006657B5" w:rsidRPr="004C4BED" w:rsidRDefault="006657B5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b/>
          <w:bCs/>
          <w:color w:val="000000"/>
          <w:sz w:val="28"/>
          <w:szCs w:val="28"/>
        </w:rPr>
        <w:t>Структура рекламного текста.</w:t>
      </w:r>
    </w:p>
    <w:p w:rsidR="006657B5" w:rsidRPr="004C4BED" w:rsidRDefault="006657B5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000000"/>
          <w:sz w:val="28"/>
          <w:szCs w:val="28"/>
        </w:rPr>
        <w:t>Компоненты рекламного текста: заголовок, лозунг, зачин, информационный блок, справочная информация, лозунг 2 (девиз).</w:t>
      </w:r>
    </w:p>
    <w:p w:rsidR="006657B5" w:rsidRPr="004C4BED" w:rsidRDefault="006657B5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000000"/>
          <w:sz w:val="28"/>
          <w:szCs w:val="28"/>
        </w:rPr>
        <w:t>Содержание композиционной части рекламного текста.</w:t>
      </w:r>
    </w:p>
    <w:p w:rsidR="006657B5" w:rsidRPr="004C4BED" w:rsidRDefault="006657B5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000000"/>
          <w:sz w:val="28"/>
          <w:szCs w:val="28"/>
        </w:rPr>
        <w:t>Целевое назначение структурного элемента.</w:t>
      </w:r>
    </w:p>
    <w:p w:rsidR="006657B5" w:rsidRPr="004C4BED" w:rsidRDefault="006657B5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000000"/>
          <w:sz w:val="28"/>
          <w:szCs w:val="28"/>
        </w:rPr>
        <w:t>Специфика отбора языковых средств для рекламных текстов.</w:t>
      </w:r>
    </w:p>
    <w:p w:rsidR="006657B5" w:rsidRPr="004C4BED" w:rsidRDefault="006657B5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000000"/>
          <w:sz w:val="28"/>
          <w:szCs w:val="28"/>
        </w:rPr>
        <w:t>Языковые средства: с отклонениями от норм: сочетание латиницы с кириллицей, соблюдение норм дореволюционной орфографии, игра слов, каламбур, окказионализмы, персонификация, фонетические повторы, дефразеологизация. Без отклонения от норм: глагольные формы, конкретные существительные, специальная терминология, риторический вопрос, инверсия, повторы.</w:t>
      </w:r>
    </w:p>
    <w:p w:rsidR="006657B5" w:rsidRPr="004C4BED" w:rsidRDefault="006657B5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b/>
          <w:bCs/>
          <w:color w:val="000000"/>
          <w:sz w:val="28"/>
          <w:szCs w:val="28"/>
        </w:rPr>
        <w:t>Текущий контроль: </w:t>
      </w:r>
      <w:r w:rsidRPr="004C4BED">
        <w:rPr>
          <w:color w:val="000000"/>
          <w:sz w:val="28"/>
          <w:szCs w:val="28"/>
        </w:rPr>
        <w:t>создание рекламного текста по заданной теме.</w:t>
      </w:r>
    </w:p>
    <w:p w:rsidR="008202B3" w:rsidRPr="004C4BED" w:rsidRDefault="008202B3" w:rsidP="00681BC9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Тема_3._Зеленая_аптека._20ч."/>
      <w:bookmarkStart w:id="10" w:name="Тема_9._Итоговое_занятие._2ч."/>
      <w:bookmarkEnd w:id="9"/>
      <w:bookmarkEnd w:id="10"/>
      <w:r w:rsidRPr="004C4BED">
        <w:rPr>
          <w:rFonts w:ascii="Times New Roman" w:eastAsia="Times New Roman" w:hAnsi="Times New Roman" w:cs="Times New Roman"/>
          <w:b/>
          <w:i/>
          <w:sz w:val="28"/>
          <w:szCs w:val="28"/>
        </w:rPr>
        <w:t>Т</w:t>
      </w:r>
      <w:r w:rsidR="00BA20EA" w:rsidRPr="004C4BED">
        <w:rPr>
          <w:rFonts w:ascii="Times New Roman" w:eastAsia="Times New Roman" w:hAnsi="Times New Roman" w:cs="Times New Roman"/>
          <w:b/>
          <w:bCs/>
          <w:sz w:val="28"/>
          <w:szCs w:val="28"/>
        </w:rPr>
        <w:t>ема 9. Итоговое занятие.</w:t>
      </w:r>
      <w:r w:rsidR="00235615" w:rsidRPr="004C4B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Презентации работы школьного медиацентра.</w:t>
      </w:r>
    </w:p>
    <w:p w:rsidR="008202B3" w:rsidRPr="004C4BED" w:rsidRDefault="008202B3" w:rsidP="00681BC9">
      <w:pPr>
        <w:widowControl w:val="0"/>
        <w:autoSpaceDE w:val="0"/>
        <w:autoSpaceDN w:val="0"/>
        <w:spacing w:after="0" w:line="36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20EA" w:rsidRPr="004C4BED" w:rsidRDefault="00BA20EA" w:rsidP="00681BC9">
      <w:pPr>
        <w:widowControl w:val="0"/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20EA" w:rsidRPr="004C4BED" w:rsidRDefault="00FA1D00" w:rsidP="00681BC9">
      <w:pPr>
        <w:widowControl w:val="0"/>
        <w:autoSpaceDE w:val="0"/>
        <w:autoSpaceDN w:val="0"/>
        <w:spacing w:after="0" w:line="360" w:lineRule="auto"/>
        <w:ind w:left="1440" w:right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BED">
        <w:rPr>
          <w:rFonts w:ascii="Times New Roman" w:eastAsia="Times New Roman" w:hAnsi="Times New Roman" w:cs="Times New Roman"/>
          <w:b/>
          <w:bCs/>
          <w:sz w:val="28"/>
          <w:szCs w:val="28"/>
        </w:rPr>
        <w:t>2.4. Планируемые результаты освоения программы.</w:t>
      </w:r>
    </w:p>
    <w:p w:rsidR="00BA20EA" w:rsidRPr="004C4BED" w:rsidRDefault="00BA20EA" w:rsidP="00681BC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4C4BED">
        <w:rPr>
          <w:rFonts w:ascii="Times New Roman" w:eastAsia="Times New Roman" w:hAnsi="Times New Roman" w:cs="Times New Roman"/>
          <w:color w:val="171717"/>
          <w:sz w:val="28"/>
          <w:szCs w:val="28"/>
        </w:rPr>
        <w:t>В результате освоения программы должны быть достигнуты следующие результаты: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по социально-педагогическому направлению «Школьный медиацентр»: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развитие таких важных личностных качеств, как коммуникабельность, общая эрудиция, уровень культуры, выразительность речи, дисциплину и ответственность за порученное дело;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-проявление положительных качеств личности и управление своими эмоциями в различных ситуациях и условиях;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-проявление дисциплинированности, трудолюбие и упорство в достижении поставленных целей;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бескорыстной помощи своим сверстникам, нахождение с ними общего языка и общих интересов.</w:t>
      </w:r>
    </w:p>
    <w:p w:rsidR="00752E3C" w:rsidRPr="004C4BED" w:rsidRDefault="009D3EB5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 предметные</w:t>
      </w:r>
      <w:r w:rsidR="00752E3C" w:rsidRPr="004C4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и формулировать цель деятельности на занятии с помощью учителя, а далее самостоятельно;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средством формирования этих действий служит технология проблемного диалога на этапе изучения нового материала;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совместно с учителем и другими воспитанниками давать эмоциональную оценку деятельности команды на занятии.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добывать новые знания: находить ответы на вопросы, используя разные источники информации, свой жизненный опыт и информацию, полученную на занятии;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навыки набора текста на компьютере, работы с офисными приложениями;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получить ориентацию на творческий подход в любом виде журналисткой деятельности, уметь организовывать и проводить деловые и ролевые игры;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перерабатывать полученную информацию: делать выводы в результате совместной работы всей команды;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учебный материал и задания.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донести свою позицию до других: оформлять свою мысль. Слушать и понимать речь других;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 договариваться о правилах общения и поведения в игре, реализации творческого проекта и следовать им;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выполнять различные роли в группе (оператор, диктор, корреспондент, фотограф, монтажер и др.).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Первостепенным результатом реализации программы будет создание максимальной возможности проявить учащимися свои возможности в избранной области деятельности, создать условия для профессионального самоопределения и подготовки будущих корреспондентов, дикторов, операторов, монтажеров.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максимально проявлять коммуникативные и лидерские способности (качества) в любой ситуации.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основами приёмов, техническими навыками по созданию </w:t>
      </w:r>
      <w:r w:rsidR="00362707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медиапродукта,</w:t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умением использовать их в разнообразных жизненных ситуациях.</w:t>
      </w:r>
    </w:p>
    <w:p w:rsidR="00752E3C" w:rsidRPr="004C4BED" w:rsidRDefault="00752E3C" w:rsidP="00681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реализации программы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коммуникации, учащиеся будут демонстрировать такие качества личности как: лидерство, творческий подход к труду, товарищество, трудолюбие, бережливость, дисциплинированность, </w:t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соблюдение порядка, любознательность, любовь к прекрасному, стремление реализовать себя в профессиональном плане.</w:t>
      </w:r>
    </w:p>
    <w:p w:rsidR="0011094D" w:rsidRDefault="007709D3" w:rsidP="0011094D">
      <w:pPr>
        <w:pStyle w:val="aa"/>
        <w:spacing w:line="360" w:lineRule="auto"/>
        <w:ind w:left="0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</w:p>
    <w:p w:rsidR="00BA20EA" w:rsidRPr="004C4BED" w:rsidRDefault="00752E3C" w:rsidP="0011094D">
      <w:pPr>
        <w:pStyle w:val="aa"/>
        <w:spacing w:line="360" w:lineRule="auto"/>
        <w:ind w:left="0"/>
        <w:jc w:val="both"/>
        <w:outlineLvl w:val="0"/>
        <w:rPr>
          <w:b/>
          <w:bCs/>
          <w:sz w:val="28"/>
          <w:szCs w:val="28"/>
        </w:rPr>
      </w:pPr>
      <w:r w:rsidRPr="004C4BED">
        <w:rPr>
          <w:color w:val="000000"/>
          <w:sz w:val="28"/>
          <w:szCs w:val="28"/>
          <w:lang w:eastAsia="ru-RU"/>
        </w:rPr>
        <w:t xml:space="preserve">   </w:t>
      </w:r>
      <w:r w:rsidR="00FA1D00" w:rsidRPr="004C4BED">
        <w:rPr>
          <w:b/>
          <w:bCs/>
          <w:sz w:val="28"/>
          <w:szCs w:val="28"/>
        </w:rPr>
        <w:t>2.5. Календарный учебный график программы.</w:t>
      </w:r>
    </w:p>
    <w:p w:rsidR="00BA20EA" w:rsidRPr="004C4BED" w:rsidRDefault="00BA20EA" w:rsidP="00681BC9">
      <w:pPr>
        <w:widowControl w:val="0"/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ED">
        <w:rPr>
          <w:rFonts w:ascii="Times New Roman" w:eastAsia="Times New Roman" w:hAnsi="Times New Roman" w:cs="Times New Roman"/>
          <w:sz w:val="28"/>
          <w:szCs w:val="28"/>
        </w:rPr>
        <w:t>Годовой календарный учебный график учитывает в полном объеме возрастные психофизические особенности обучающихся и отвечает требованиям охраны их жизни и здоровья.</w:t>
      </w:r>
    </w:p>
    <w:p w:rsidR="00BA20EA" w:rsidRPr="004C4BED" w:rsidRDefault="00BA20EA" w:rsidP="00681BC9">
      <w:pPr>
        <w:widowControl w:val="0"/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7"/>
        <w:gridCol w:w="1299"/>
        <w:gridCol w:w="1308"/>
        <w:gridCol w:w="1420"/>
        <w:gridCol w:w="1420"/>
        <w:gridCol w:w="1431"/>
        <w:gridCol w:w="1270"/>
      </w:tblGrid>
      <w:tr w:rsidR="00BA20EA" w:rsidRPr="0011094D" w:rsidTr="0011094D">
        <w:tc>
          <w:tcPr>
            <w:tcW w:w="1197" w:type="dxa"/>
          </w:tcPr>
          <w:p w:rsidR="00BA20EA" w:rsidRPr="009D3EB5" w:rsidRDefault="00BA20EA" w:rsidP="00681BC9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EB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9D3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B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9D3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D3EB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9D3E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9" w:type="dxa"/>
          </w:tcPr>
          <w:p w:rsidR="00BA20EA" w:rsidRPr="0011094D" w:rsidRDefault="00BA20EA" w:rsidP="00681BC9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  <w:proofErr w:type="spellEnd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308" w:type="dxa"/>
          </w:tcPr>
          <w:p w:rsidR="00BA20EA" w:rsidRPr="0011094D" w:rsidRDefault="00BA20EA" w:rsidP="00681BC9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  <w:proofErr w:type="spellEnd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420" w:type="dxa"/>
          </w:tcPr>
          <w:p w:rsidR="00BA20EA" w:rsidRPr="0011094D" w:rsidRDefault="00BA20EA" w:rsidP="00681BC9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420" w:type="dxa"/>
          </w:tcPr>
          <w:p w:rsidR="00BA20EA" w:rsidRPr="0011094D" w:rsidRDefault="00BA20EA" w:rsidP="00681BC9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431" w:type="dxa"/>
          </w:tcPr>
          <w:p w:rsidR="00BA20EA" w:rsidRPr="0011094D" w:rsidRDefault="00BA20EA" w:rsidP="00681BC9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</w:tcPr>
          <w:p w:rsidR="00BA20EA" w:rsidRPr="0011094D" w:rsidRDefault="00BA20EA" w:rsidP="00681BC9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94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</w:tr>
      <w:tr w:rsidR="00BA20EA" w:rsidRPr="004C4BED" w:rsidTr="0011094D">
        <w:tc>
          <w:tcPr>
            <w:tcW w:w="1197" w:type="dxa"/>
          </w:tcPr>
          <w:p w:rsidR="00BA20EA" w:rsidRPr="009D3EB5" w:rsidRDefault="00BA20EA" w:rsidP="00681BC9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D3EB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9D3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B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299" w:type="dxa"/>
          </w:tcPr>
          <w:p w:rsidR="00BA20EA" w:rsidRPr="009D3EB5" w:rsidRDefault="00BA20EA" w:rsidP="00681BC9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B5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</w:t>
            </w:r>
            <w:r w:rsidR="00752E3C" w:rsidRPr="009D3E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D3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08" w:type="dxa"/>
          </w:tcPr>
          <w:p w:rsidR="00BA20EA" w:rsidRPr="009D3EB5" w:rsidRDefault="009D3EB5" w:rsidP="00681BC9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BA20EA" w:rsidRPr="009D3EB5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752E3C" w:rsidRPr="009D3E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A20EA" w:rsidRPr="009D3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20" w:type="dxa"/>
          </w:tcPr>
          <w:p w:rsidR="00BA20EA" w:rsidRPr="009D3EB5" w:rsidRDefault="00BA20EA" w:rsidP="00681BC9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B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0" w:type="dxa"/>
          </w:tcPr>
          <w:p w:rsidR="00BA20EA" w:rsidRPr="009D3EB5" w:rsidRDefault="009D3EB5" w:rsidP="00681BC9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31" w:type="dxa"/>
          </w:tcPr>
          <w:p w:rsidR="00752E3C" w:rsidRPr="00DE526D" w:rsidRDefault="009D3EB5" w:rsidP="00681BC9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BA20EA" w:rsidRPr="00DE52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BA20EA" w:rsidRPr="00DE526D" w:rsidRDefault="00DE526D" w:rsidP="00681BC9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0.5</w:t>
            </w:r>
            <w:r w:rsidR="00BA20EA" w:rsidRPr="00DE52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часа в неделю</w:t>
            </w:r>
          </w:p>
        </w:tc>
        <w:tc>
          <w:tcPr>
            <w:tcW w:w="1270" w:type="dxa"/>
          </w:tcPr>
          <w:p w:rsidR="00BA20EA" w:rsidRPr="009D3EB5" w:rsidRDefault="00DE526D" w:rsidP="00681BC9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</w:t>
            </w:r>
            <w:r w:rsidR="00BA20EA" w:rsidRPr="009D3E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недели</w:t>
            </w:r>
            <w:r w:rsidR="00BA20EA" w:rsidRPr="009D3E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F209E5" w:rsidRPr="009D3E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A20EA" w:rsidRPr="009D3E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 w:rsidR="00F209E5" w:rsidRPr="009D3E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</w:tr>
    </w:tbl>
    <w:p w:rsidR="00BA20EA" w:rsidRPr="004C4BED" w:rsidRDefault="00BA20EA" w:rsidP="00681BC9">
      <w:pPr>
        <w:widowControl w:val="0"/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20EA" w:rsidRPr="004C4BED" w:rsidRDefault="00BA20EA" w:rsidP="00681BC9">
      <w:pPr>
        <w:widowControl w:val="0"/>
        <w:tabs>
          <w:tab w:val="left" w:pos="2126"/>
          <w:tab w:val="left" w:pos="2173"/>
          <w:tab w:val="left" w:pos="2864"/>
          <w:tab w:val="left" w:pos="3561"/>
          <w:tab w:val="left" w:pos="3791"/>
          <w:tab w:val="left" w:pos="4180"/>
          <w:tab w:val="left" w:pos="5150"/>
          <w:tab w:val="left" w:pos="5414"/>
          <w:tab w:val="left" w:pos="7517"/>
          <w:tab w:val="left" w:pos="7560"/>
          <w:tab w:val="left" w:pos="8780"/>
        </w:tabs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ED">
        <w:rPr>
          <w:rFonts w:ascii="Times New Roman" w:eastAsia="Times New Roman" w:hAnsi="Times New Roman" w:cs="Times New Roman"/>
          <w:sz w:val="28"/>
          <w:szCs w:val="28"/>
        </w:rPr>
        <w:t xml:space="preserve">Конкретизация данных по режиму, формам занятий и по очередности прохождения тематических модулей представлена в учебно-календарном графике </w:t>
      </w:r>
      <w:r w:rsidR="00F209E5" w:rsidRPr="004C4BED">
        <w:rPr>
          <w:rFonts w:ascii="Times New Roman" w:eastAsia="Times New Roman" w:hAnsi="Times New Roman" w:cs="Times New Roman"/>
          <w:b/>
          <w:i/>
          <w:sz w:val="28"/>
          <w:szCs w:val="28"/>
        </w:rPr>
        <w:t>(Приложение 1</w:t>
      </w:r>
      <w:r w:rsidRPr="004C4BED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4C4B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0EA" w:rsidRPr="004C4BED" w:rsidRDefault="00BA20EA" w:rsidP="00681BC9">
      <w:pPr>
        <w:widowControl w:val="0"/>
        <w:tabs>
          <w:tab w:val="left" w:pos="2126"/>
          <w:tab w:val="left" w:pos="2173"/>
          <w:tab w:val="left" w:pos="2864"/>
          <w:tab w:val="left" w:pos="3561"/>
          <w:tab w:val="left" w:pos="3791"/>
          <w:tab w:val="left" w:pos="4180"/>
          <w:tab w:val="left" w:pos="5150"/>
          <w:tab w:val="left" w:pos="5414"/>
          <w:tab w:val="left" w:pos="7517"/>
          <w:tab w:val="left" w:pos="7560"/>
          <w:tab w:val="left" w:pos="8780"/>
        </w:tabs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22C" w:rsidRPr="004C4BED" w:rsidRDefault="00504E56" w:rsidP="00681BC9">
      <w:pPr>
        <w:pStyle w:val="aa"/>
        <w:tabs>
          <w:tab w:val="left" w:pos="0"/>
        </w:tabs>
        <w:spacing w:line="360" w:lineRule="auto"/>
        <w:ind w:left="0"/>
        <w:jc w:val="both"/>
        <w:outlineLvl w:val="0"/>
        <w:rPr>
          <w:b/>
          <w:bCs/>
          <w:sz w:val="28"/>
          <w:szCs w:val="28"/>
        </w:rPr>
      </w:pPr>
      <w:r w:rsidRPr="004C4BED">
        <w:rPr>
          <w:b/>
          <w:sz w:val="28"/>
          <w:szCs w:val="28"/>
        </w:rPr>
        <w:t>2.</w:t>
      </w:r>
      <w:proofErr w:type="gramStart"/>
      <w:r w:rsidRPr="004C4BED">
        <w:rPr>
          <w:b/>
          <w:sz w:val="28"/>
          <w:szCs w:val="28"/>
        </w:rPr>
        <w:t>6.</w:t>
      </w:r>
      <w:r w:rsidR="007E322C" w:rsidRPr="004C4BED">
        <w:rPr>
          <w:b/>
          <w:sz w:val="28"/>
          <w:szCs w:val="28"/>
        </w:rPr>
        <w:t>Формы</w:t>
      </w:r>
      <w:proofErr w:type="gramEnd"/>
      <w:r w:rsidR="007E322C" w:rsidRPr="004C4BED">
        <w:rPr>
          <w:b/>
          <w:sz w:val="28"/>
          <w:szCs w:val="28"/>
        </w:rPr>
        <w:t xml:space="preserve"> аттестации, оценочные материалы.</w:t>
      </w:r>
    </w:p>
    <w:p w:rsidR="007E322C" w:rsidRPr="004C4BED" w:rsidRDefault="007E322C" w:rsidP="00681BC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4BED">
        <w:rPr>
          <w:rFonts w:ascii="Times New Roman" w:hAnsi="Times New Roman" w:cs="Times New Roman"/>
          <w:b/>
          <w:i/>
          <w:sz w:val="28"/>
          <w:szCs w:val="28"/>
        </w:rPr>
        <w:t xml:space="preserve">Оценочные </w:t>
      </w:r>
      <w:proofErr w:type="gramStart"/>
      <w:r w:rsidRPr="004C4BED">
        <w:rPr>
          <w:rFonts w:ascii="Times New Roman" w:hAnsi="Times New Roman" w:cs="Times New Roman"/>
          <w:b/>
          <w:i/>
          <w:sz w:val="28"/>
          <w:szCs w:val="28"/>
        </w:rPr>
        <w:t>материалы :</w:t>
      </w:r>
      <w:proofErr w:type="gramEnd"/>
    </w:p>
    <w:p w:rsidR="007E322C" w:rsidRPr="004C4BED" w:rsidRDefault="007E322C" w:rsidP="00681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BED">
        <w:rPr>
          <w:rFonts w:ascii="Times New Roman" w:hAnsi="Times New Roman" w:cs="Times New Roman"/>
          <w:sz w:val="28"/>
          <w:szCs w:val="28"/>
        </w:rPr>
        <w:t>Для отслеживания результативности образовательной деятельности по программе проводятся: входной, текущий, промежуточный, итоговый контроль.</w:t>
      </w:r>
    </w:p>
    <w:p w:rsidR="007E322C" w:rsidRPr="004C4BED" w:rsidRDefault="007E322C" w:rsidP="00681B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BED">
        <w:rPr>
          <w:rFonts w:ascii="Times New Roman" w:hAnsi="Times New Roman" w:cs="Times New Roman"/>
          <w:b/>
          <w:i/>
          <w:sz w:val="28"/>
          <w:szCs w:val="28"/>
        </w:rPr>
        <w:t>Формы контроля</w:t>
      </w:r>
      <w:r w:rsidRPr="004C4BE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E322C" w:rsidRPr="004C4BED" w:rsidRDefault="007E322C" w:rsidP="00681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4BED">
        <w:rPr>
          <w:rFonts w:ascii="Times New Roman" w:hAnsi="Times New Roman" w:cs="Times New Roman"/>
          <w:sz w:val="28"/>
          <w:szCs w:val="28"/>
          <w:u w:val="single"/>
        </w:rPr>
        <w:t xml:space="preserve">1.Диагностика (индивидуально и в группе). </w:t>
      </w:r>
    </w:p>
    <w:p w:rsidR="007E322C" w:rsidRPr="004C4BED" w:rsidRDefault="007E322C" w:rsidP="00681BC9">
      <w:pPr>
        <w:pStyle w:val="aa"/>
        <w:spacing w:line="360" w:lineRule="auto"/>
        <w:ind w:left="0"/>
        <w:jc w:val="both"/>
        <w:rPr>
          <w:b/>
          <w:sz w:val="28"/>
          <w:szCs w:val="28"/>
        </w:rPr>
      </w:pPr>
      <w:r w:rsidRPr="004C4BED">
        <w:rPr>
          <w:sz w:val="28"/>
          <w:szCs w:val="28"/>
        </w:rPr>
        <w:t xml:space="preserve"> Входная диагностика-октябрь. · </w:t>
      </w:r>
    </w:p>
    <w:p w:rsidR="007E322C" w:rsidRPr="004C4BED" w:rsidRDefault="007E322C" w:rsidP="00681B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BED">
        <w:rPr>
          <w:rFonts w:ascii="Times New Roman" w:hAnsi="Times New Roman" w:cs="Times New Roman"/>
          <w:sz w:val="28"/>
          <w:szCs w:val="28"/>
        </w:rPr>
        <w:t xml:space="preserve">Промежуточная диагностика – декабрь. · </w:t>
      </w:r>
    </w:p>
    <w:p w:rsidR="007E322C" w:rsidRPr="004C4BED" w:rsidRDefault="007E322C" w:rsidP="00681B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BED">
        <w:rPr>
          <w:rFonts w:ascii="Times New Roman" w:hAnsi="Times New Roman" w:cs="Times New Roman"/>
          <w:sz w:val="28"/>
          <w:szCs w:val="28"/>
        </w:rPr>
        <w:t xml:space="preserve">Итоговая диагностика – май. </w:t>
      </w:r>
    </w:p>
    <w:p w:rsidR="007E322C" w:rsidRPr="004C4BED" w:rsidRDefault="007E322C" w:rsidP="00681B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BED">
        <w:rPr>
          <w:rFonts w:ascii="Times New Roman" w:hAnsi="Times New Roman" w:cs="Times New Roman"/>
          <w:b/>
          <w:sz w:val="28"/>
          <w:szCs w:val="28"/>
          <w:u w:val="single"/>
        </w:rPr>
        <w:t>2.Педагогическое наблюдение (в течение года).</w:t>
      </w:r>
    </w:p>
    <w:p w:rsidR="007E322C" w:rsidRPr="004C4BED" w:rsidRDefault="007E322C" w:rsidP="00681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BED">
        <w:rPr>
          <w:rFonts w:ascii="Times New Roman" w:hAnsi="Times New Roman" w:cs="Times New Roman"/>
          <w:sz w:val="28"/>
          <w:szCs w:val="28"/>
        </w:rPr>
        <w:lastRenderedPageBreak/>
        <w:t xml:space="preserve"> Оценка уровня освоения программы проводится в форме наблюдения, праздничных мероприятий, концертов, диагностики, беседы.</w:t>
      </w:r>
    </w:p>
    <w:p w:rsidR="007E322C" w:rsidRPr="004C4BED" w:rsidRDefault="007E322C" w:rsidP="00681BC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4BED">
        <w:rPr>
          <w:rFonts w:ascii="Times New Roman" w:hAnsi="Times New Roman" w:cs="Times New Roman"/>
          <w:b/>
          <w:i/>
          <w:sz w:val="28"/>
          <w:szCs w:val="28"/>
        </w:rPr>
        <w:t xml:space="preserve">Формы фиксации результатов: </w:t>
      </w:r>
    </w:p>
    <w:p w:rsidR="007E322C" w:rsidRPr="004C4BED" w:rsidRDefault="007E322C" w:rsidP="00681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BED">
        <w:rPr>
          <w:rFonts w:ascii="Times New Roman" w:hAnsi="Times New Roman" w:cs="Times New Roman"/>
          <w:sz w:val="28"/>
          <w:szCs w:val="28"/>
        </w:rPr>
        <w:t xml:space="preserve">-Карта учёта творческих достижений учащихся; </w:t>
      </w:r>
    </w:p>
    <w:p w:rsidR="007E322C" w:rsidRPr="004C4BED" w:rsidRDefault="007E322C" w:rsidP="00681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BED">
        <w:rPr>
          <w:rFonts w:ascii="Times New Roman" w:hAnsi="Times New Roman" w:cs="Times New Roman"/>
          <w:sz w:val="28"/>
          <w:szCs w:val="28"/>
        </w:rPr>
        <w:t xml:space="preserve">- Анкета для родителей; </w:t>
      </w:r>
    </w:p>
    <w:p w:rsidR="007E322C" w:rsidRPr="004C4BED" w:rsidRDefault="007E322C" w:rsidP="00681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BED">
        <w:rPr>
          <w:rFonts w:ascii="Times New Roman" w:hAnsi="Times New Roman" w:cs="Times New Roman"/>
          <w:sz w:val="28"/>
          <w:szCs w:val="28"/>
        </w:rPr>
        <w:t xml:space="preserve">- Видеозаписи и фотографии выступлений коллектива. </w:t>
      </w:r>
    </w:p>
    <w:p w:rsidR="007E322C" w:rsidRPr="004C4BED" w:rsidRDefault="007E322C" w:rsidP="00681B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A97" w:rsidRPr="004C4BED" w:rsidRDefault="007E322C" w:rsidP="00681BC9">
      <w:pPr>
        <w:tabs>
          <w:tab w:val="left" w:pos="0"/>
        </w:tabs>
        <w:spacing w:line="36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C4BED">
        <w:rPr>
          <w:rFonts w:ascii="Times New Roman" w:hAnsi="Times New Roman" w:cs="Times New Roman"/>
          <w:b/>
          <w:sz w:val="28"/>
          <w:szCs w:val="28"/>
        </w:rPr>
        <w:t xml:space="preserve"> 2.7.</w:t>
      </w:r>
      <w:r w:rsidR="00845A97" w:rsidRPr="004C4BED">
        <w:rPr>
          <w:rFonts w:ascii="Times New Roman" w:hAnsi="Times New Roman" w:cs="Times New Roman"/>
          <w:b/>
          <w:bCs/>
          <w:sz w:val="28"/>
          <w:szCs w:val="28"/>
        </w:rPr>
        <w:t xml:space="preserve"> Формы обучения, методы, приемы и педагогические технологии.</w:t>
      </w:r>
    </w:p>
    <w:p w:rsidR="00845A97" w:rsidRPr="004C4BED" w:rsidRDefault="00845A97" w:rsidP="00681BC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C4BED">
        <w:rPr>
          <w:rFonts w:ascii="Times New Roman" w:hAnsi="Times New Roman" w:cs="Times New Roman"/>
          <w:bCs/>
          <w:i/>
          <w:sz w:val="28"/>
          <w:szCs w:val="28"/>
        </w:rPr>
        <w:t>Формы организации образовательного процесса:</w:t>
      </w:r>
    </w:p>
    <w:p w:rsidR="00845A97" w:rsidRPr="004C4BED" w:rsidRDefault="00845A97" w:rsidP="00681BC9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ED">
        <w:rPr>
          <w:rFonts w:ascii="Times New Roman" w:hAnsi="Times New Roman" w:cs="Times New Roman"/>
          <w:sz w:val="28"/>
          <w:szCs w:val="28"/>
        </w:rPr>
        <w:t>индивидуальная;</w:t>
      </w:r>
    </w:p>
    <w:p w:rsidR="00845A97" w:rsidRPr="004C4BED" w:rsidRDefault="00845A97" w:rsidP="00681BC9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ED">
        <w:rPr>
          <w:rFonts w:ascii="Times New Roman" w:hAnsi="Times New Roman" w:cs="Times New Roman"/>
          <w:sz w:val="28"/>
          <w:szCs w:val="28"/>
        </w:rPr>
        <w:t>групповая.</w:t>
      </w:r>
    </w:p>
    <w:p w:rsidR="00845A97" w:rsidRPr="004C4BED" w:rsidRDefault="00845A97" w:rsidP="00681BC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BED">
        <w:rPr>
          <w:rFonts w:ascii="Times New Roman" w:hAnsi="Times New Roman" w:cs="Times New Roman"/>
          <w:bCs/>
          <w:i/>
          <w:sz w:val="28"/>
          <w:szCs w:val="28"/>
        </w:rPr>
        <w:t>Методы организации образовательного процесса</w:t>
      </w:r>
      <w:r w:rsidRPr="004C4BED">
        <w:rPr>
          <w:rFonts w:ascii="Times New Roman" w:hAnsi="Times New Roman" w:cs="Times New Roman"/>
          <w:i/>
          <w:sz w:val="28"/>
          <w:szCs w:val="28"/>
        </w:rPr>
        <w:t>:</w:t>
      </w:r>
    </w:p>
    <w:p w:rsidR="00845A97" w:rsidRPr="004C4BED" w:rsidRDefault="00845A97" w:rsidP="00681BC9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ED">
        <w:rPr>
          <w:rFonts w:ascii="Times New Roman" w:hAnsi="Times New Roman" w:cs="Times New Roman"/>
          <w:sz w:val="28"/>
          <w:szCs w:val="28"/>
        </w:rPr>
        <w:t>словесный (беседа, рассказ педагога, объяснение);</w:t>
      </w:r>
    </w:p>
    <w:p w:rsidR="00845A97" w:rsidRPr="004C4BED" w:rsidRDefault="00845A97" w:rsidP="00681BC9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ED">
        <w:rPr>
          <w:rFonts w:ascii="Times New Roman" w:hAnsi="Times New Roman" w:cs="Times New Roman"/>
          <w:sz w:val="28"/>
          <w:szCs w:val="28"/>
        </w:rPr>
        <w:t>наглядные (показ видеоматериалов).</w:t>
      </w:r>
    </w:p>
    <w:p w:rsidR="00845A97" w:rsidRPr="004C4BED" w:rsidRDefault="00845A97" w:rsidP="00681BC9">
      <w:pPr>
        <w:tabs>
          <w:tab w:val="left" w:pos="720"/>
        </w:tabs>
        <w:adjustRightInd w:val="0"/>
        <w:spacing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BED">
        <w:rPr>
          <w:rFonts w:ascii="Times New Roman" w:hAnsi="Times New Roman" w:cs="Times New Roman"/>
          <w:i/>
          <w:sz w:val="28"/>
          <w:szCs w:val="28"/>
        </w:rPr>
        <w:t>Формы проведения занятия:</w:t>
      </w:r>
    </w:p>
    <w:p w:rsidR="00845A97" w:rsidRPr="004C4BED" w:rsidRDefault="00845A97" w:rsidP="00681BC9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ED">
        <w:rPr>
          <w:rFonts w:ascii="Times New Roman" w:hAnsi="Times New Roman" w:cs="Times New Roman"/>
          <w:sz w:val="28"/>
          <w:szCs w:val="28"/>
        </w:rPr>
        <w:t>Беседа;</w:t>
      </w:r>
    </w:p>
    <w:p w:rsidR="00845A97" w:rsidRPr="004C4BED" w:rsidRDefault="00845A97" w:rsidP="00681BC9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ED">
        <w:rPr>
          <w:rFonts w:ascii="Times New Roman" w:hAnsi="Times New Roman" w:cs="Times New Roman"/>
          <w:sz w:val="28"/>
          <w:szCs w:val="28"/>
        </w:rPr>
        <w:t>Презентация и др.</w:t>
      </w:r>
    </w:p>
    <w:p w:rsidR="00845A97" w:rsidRPr="004C4BED" w:rsidRDefault="00845A97" w:rsidP="00681BC9">
      <w:pPr>
        <w:pStyle w:val="aa"/>
        <w:spacing w:line="360" w:lineRule="auto"/>
        <w:ind w:right="3"/>
        <w:jc w:val="both"/>
        <w:rPr>
          <w:i/>
          <w:sz w:val="28"/>
          <w:szCs w:val="28"/>
        </w:rPr>
      </w:pPr>
      <w:r w:rsidRPr="004C4BED">
        <w:rPr>
          <w:i/>
          <w:sz w:val="28"/>
          <w:szCs w:val="28"/>
        </w:rPr>
        <w:t>Педагогические технологии:</w:t>
      </w:r>
    </w:p>
    <w:p w:rsidR="00845A97" w:rsidRPr="004C4BED" w:rsidRDefault="00845A97" w:rsidP="00681BC9">
      <w:pPr>
        <w:pStyle w:val="aa"/>
        <w:spacing w:line="360" w:lineRule="auto"/>
        <w:ind w:right="3"/>
        <w:jc w:val="both"/>
        <w:rPr>
          <w:sz w:val="28"/>
          <w:szCs w:val="28"/>
        </w:rPr>
      </w:pPr>
      <w:r w:rsidRPr="004C4BED">
        <w:rPr>
          <w:sz w:val="28"/>
          <w:szCs w:val="28"/>
        </w:rPr>
        <w:t>- коллективное творческое дело;</w:t>
      </w:r>
    </w:p>
    <w:p w:rsidR="00845A97" w:rsidRPr="004C4BED" w:rsidRDefault="00845A97" w:rsidP="00681BC9">
      <w:pPr>
        <w:pStyle w:val="aa"/>
        <w:spacing w:line="360" w:lineRule="auto"/>
        <w:ind w:right="3"/>
        <w:jc w:val="both"/>
        <w:rPr>
          <w:sz w:val="28"/>
          <w:szCs w:val="28"/>
        </w:rPr>
      </w:pPr>
      <w:r w:rsidRPr="004C4BED">
        <w:rPr>
          <w:sz w:val="28"/>
          <w:szCs w:val="28"/>
        </w:rPr>
        <w:t>- групповая проблемная работа (дискуссии, обсуждение ситуаций);</w:t>
      </w:r>
    </w:p>
    <w:p w:rsidR="00845A97" w:rsidRPr="004C4BED" w:rsidRDefault="00845A97" w:rsidP="00681BC9">
      <w:pPr>
        <w:pStyle w:val="aa"/>
        <w:spacing w:line="360" w:lineRule="auto"/>
        <w:ind w:right="3"/>
        <w:jc w:val="both"/>
        <w:rPr>
          <w:sz w:val="28"/>
          <w:szCs w:val="28"/>
        </w:rPr>
      </w:pPr>
      <w:r w:rsidRPr="004C4BED">
        <w:rPr>
          <w:sz w:val="28"/>
          <w:szCs w:val="28"/>
        </w:rPr>
        <w:t>- технология рефлексивного самовоспитания;</w:t>
      </w:r>
    </w:p>
    <w:p w:rsidR="00845A97" w:rsidRPr="004C4BED" w:rsidRDefault="00845A97" w:rsidP="00681BC9">
      <w:pPr>
        <w:pStyle w:val="aa"/>
        <w:spacing w:line="360" w:lineRule="auto"/>
        <w:ind w:right="3"/>
        <w:jc w:val="both"/>
        <w:rPr>
          <w:sz w:val="28"/>
          <w:szCs w:val="28"/>
        </w:rPr>
      </w:pPr>
      <w:r w:rsidRPr="004C4BED">
        <w:rPr>
          <w:sz w:val="28"/>
          <w:szCs w:val="28"/>
        </w:rPr>
        <w:t>- технология формирования ценностных ориентаций;</w:t>
      </w:r>
    </w:p>
    <w:p w:rsidR="007E322C" w:rsidRPr="004C4BED" w:rsidRDefault="00845A97" w:rsidP="00DE526D">
      <w:pPr>
        <w:spacing w:line="36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4C4BED">
        <w:rPr>
          <w:rFonts w:ascii="Times New Roman" w:hAnsi="Times New Roman" w:cs="Times New Roman"/>
          <w:sz w:val="28"/>
          <w:szCs w:val="28"/>
        </w:rPr>
        <w:t xml:space="preserve">- </w:t>
      </w:r>
      <w:r w:rsidR="00893EA1" w:rsidRPr="004C4BED">
        <w:rPr>
          <w:rFonts w:ascii="Times New Roman" w:hAnsi="Times New Roman" w:cs="Times New Roman"/>
          <w:sz w:val="28"/>
          <w:szCs w:val="28"/>
        </w:rPr>
        <w:t xml:space="preserve"> </w:t>
      </w:r>
      <w:r w:rsidRPr="004C4BED">
        <w:rPr>
          <w:rFonts w:ascii="Times New Roman" w:hAnsi="Times New Roman" w:cs="Times New Roman"/>
          <w:sz w:val="28"/>
          <w:szCs w:val="28"/>
        </w:rPr>
        <w:t>-ко</w:t>
      </w:r>
      <w:r w:rsidR="00DE526D">
        <w:rPr>
          <w:rFonts w:ascii="Times New Roman" w:hAnsi="Times New Roman" w:cs="Times New Roman"/>
          <w:sz w:val="28"/>
          <w:szCs w:val="28"/>
        </w:rPr>
        <w:t>ммуникационные технологии и др.</w:t>
      </w:r>
    </w:p>
    <w:p w:rsidR="007E322C" w:rsidRDefault="007E322C" w:rsidP="00681B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34F" w:rsidRDefault="009A334F" w:rsidP="00681B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34F" w:rsidRDefault="009A334F" w:rsidP="00681B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34F" w:rsidRPr="004C4BED" w:rsidRDefault="009A334F" w:rsidP="00681B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E56" w:rsidRPr="004C4BED" w:rsidRDefault="00504E56" w:rsidP="00681BC9">
      <w:pPr>
        <w:pStyle w:val="aa"/>
        <w:spacing w:line="360" w:lineRule="auto"/>
        <w:ind w:left="720"/>
        <w:jc w:val="both"/>
        <w:rPr>
          <w:b/>
          <w:bCs/>
          <w:color w:val="000000"/>
          <w:sz w:val="28"/>
          <w:szCs w:val="28"/>
          <w:lang w:eastAsia="ru-RU"/>
        </w:rPr>
      </w:pPr>
      <w:r w:rsidRPr="004C4BED">
        <w:rPr>
          <w:b/>
          <w:bCs/>
          <w:color w:val="000000"/>
          <w:sz w:val="28"/>
          <w:szCs w:val="28"/>
          <w:lang w:eastAsia="ru-RU"/>
        </w:rPr>
        <w:lastRenderedPageBreak/>
        <w:t>3.</w:t>
      </w:r>
      <w:r w:rsidR="001C7169" w:rsidRPr="004C4BED">
        <w:rPr>
          <w:b/>
          <w:bCs/>
          <w:color w:val="000000"/>
          <w:sz w:val="28"/>
          <w:szCs w:val="28"/>
          <w:lang w:eastAsia="ru-RU"/>
        </w:rPr>
        <w:t>Воспиатани</w:t>
      </w:r>
      <w:r w:rsidRPr="004C4BED">
        <w:rPr>
          <w:b/>
          <w:bCs/>
          <w:color w:val="000000"/>
          <w:sz w:val="28"/>
          <w:szCs w:val="28"/>
          <w:lang w:eastAsia="ru-RU"/>
        </w:rPr>
        <w:t>е.</w:t>
      </w:r>
    </w:p>
    <w:p w:rsidR="001C7169" w:rsidRPr="004C4BED" w:rsidRDefault="00504E56" w:rsidP="00681BC9">
      <w:pPr>
        <w:pStyle w:val="aa"/>
        <w:spacing w:line="360" w:lineRule="auto"/>
        <w:ind w:left="450" w:right="3"/>
        <w:jc w:val="both"/>
        <w:rPr>
          <w:b/>
          <w:bCs/>
          <w:color w:val="000000"/>
          <w:sz w:val="28"/>
          <w:szCs w:val="28"/>
          <w:lang w:eastAsia="ru-RU"/>
        </w:rPr>
      </w:pPr>
      <w:r w:rsidRPr="004C4BED">
        <w:rPr>
          <w:b/>
          <w:bCs/>
          <w:color w:val="000000"/>
          <w:sz w:val="28"/>
          <w:szCs w:val="28"/>
          <w:lang w:eastAsia="ru-RU"/>
        </w:rPr>
        <w:t xml:space="preserve">    </w:t>
      </w:r>
    </w:p>
    <w:p w:rsidR="001C7169" w:rsidRPr="004C4BED" w:rsidRDefault="00504E56" w:rsidP="00681BC9">
      <w:pPr>
        <w:pStyle w:val="aa"/>
        <w:spacing w:line="360" w:lineRule="auto"/>
        <w:ind w:left="450" w:right="3"/>
        <w:jc w:val="both"/>
        <w:rPr>
          <w:b/>
          <w:sz w:val="28"/>
          <w:szCs w:val="28"/>
          <w:lang w:eastAsia="ru-RU"/>
        </w:rPr>
      </w:pPr>
      <w:r w:rsidRPr="004C4BED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1C7169" w:rsidRPr="004C4BED">
        <w:rPr>
          <w:b/>
          <w:bCs/>
          <w:sz w:val="28"/>
          <w:szCs w:val="28"/>
        </w:rPr>
        <w:t>3.1. Цель, задачи, целевые ориентиры воспитания детей.</w:t>
      </w:r>
    </w:p>
    <w:p w:rsidR="00BD62AF" w:rsidRPr="004C4BED" w:rsidRDefault="00BD62AF" w:rsidP="00681BC9">
      <w:pPr>
        <w:pStyle w:val="Default"/>
        <w:spacing w:line="360" w:lineRule="auto"/>
        <w:jc w:val="both"/>
        <w:rPr>
          <w:sz w:val="28"/>
          <w:szCs w:val="28"/>
        </w:rPr>
      </w:pPr>
      <w:r w:rsidRPr="00DE526D">
        <w:rPr>
          <w:b/>
          <w:sz w:val="28"/>
          <w:szCs w:val="28"/>
        </w:rPr>
        <w:t>Цель</w:t>
      </w:r>
      <w:r w:rsidRPr="004C4BED">
        <w:rPr>
          <w:sz w:val="28"/>
          <w:szCs w:val="28"/>
        </w:rPr>
        <w:t xml:space="preserve"> – формирование гармоничной личности с широким мировоззренческим кругозором, с серьезным багажом теоретических знаний и практических навыков, посредством информационно-коммуникативных технологий. </w:t>
      </w:r>
    </w:p>
    <w:p w:rsidR="00BD62AF" w:rsidRPr="00DE526D" w:rsidRDefault="001C7169" w:rsidP="00681BC9">
      <w:pPr>
        <w:tabs>
          <w:tab w:val="left" w:pos="22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526D">
        <w:rPr>
          <w:rFonts w:ascii="Times New Roman" w:eastAsia="Calibri" w:hAnsi="Times New Roman" w:cs="Times New Roman"/>
          <w:b/>
          <w:sz w:val="28"/>
          <w:szCs w:val="28"/>
        </w:rPr>
        <w:t xml:space="preserve">Задачи воспитания: </w:t>
      </w:r>
    </w:p>
    <w:p w:rsidR="001C7169" w:rsidRPr="004C4BED" w:rsidRDefault="001C7169" w:rsidP="00681BC9">
      <w:pPr>
        <w:tabs>
          <w:tab w:val="left" w:pos="22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1) 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1C7169" w:rsidRPr="004C4BED" w:rsidRDefault="001C7169" w:rsidP="00681BC9">
      <w:pPr>
        <w:tabs>
          <w:tab w:val="left" w:pos="226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2)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1C7169" w:rsidRPr="004C4BED" w:rsidRDefault="001C7169" w:rsidP="00681BC9">
      <w:pPr>
        <w:tabs>
          <w:tab w:val="left" w:pos="226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3)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4BED">
        <w:rPr>
          <w:rFonts w:ascii="Times New Roman" w:eastAsia="Calibri" w:hAnsi="Times New Roman" w:cs="Times New Roman"/>
          <w:b/>
          <w:sz w:val="28"/>
          <w:szCs w:val="28"/>
        </w:rPr>
        <w:t xml:space="preserve">Целевые ориентиры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4B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Гражданское воспитание. </w:t>
      </w: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Знающий и принимающий свою российскую гражданскую принадлежность (идентичность) в поликультурном, многонациональном и много конфессиональном российском обществе, в мировом сообществе.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Проявляющий уважение к государственным символам России, праздникам.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Выражающий неприятие любой дискриминации граждан, проявлений экстремизма, терроризма, коррупции в обществе.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4B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Патриотическое воспитание. </w:t>
      </w:r>
      <w:r w:rsidRPr="004C4BED">
        <w:rPr>
          <w:rFonts w:ascii="Times New Roman" w:eastAsia="Calibri" w:hAnsi="Times New Roman" w:cs="Times New Roman"/>
          <w:sz w:val="28"/>
          <w:szCs w:val="28"/>
        </w:rPr>
        <w:t>Сознающий свою национальную, этническую принадлежность, любящий свой народ, его традиции, культуру.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 Проявляющий уважение к историческому и культурному наследию своего и других </w:t>
      </w:r>
      <w:proofErr w:type="gramStart"/>
      <w:r w:rsidRPr="004C4BED">
        <w:rPr>
          <w:rFonts w:ascii="Times New Roman" w:eastAsia="Calibri" w:hAnsi="Times New Roman" w:cs="Times New Roman"/>
          <w:sz w:val="28"/>
          <w:szCs w:val="28"/>
        </w:rPr>
        <w:t>народов  России</w:t>
      </w:r>
      <w:proofErr w:type="gramEnd"/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, символам, праздникам, памятникам, традициям народов, проживающих в родной стране.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Принимающий участие в мероприятиях патриотической направленности.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4B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Духовно-нравственное воспитание. </w:t>
      </w: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Знающий и уважающий духовно-нравственную культуру своего народа, ориентированный на духовные </w:t>
      </w:r>
      <w:r w:rsidRPr="004C4B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6 детей.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4B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Эстетическое воспитание. </w:t>
      </w: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Выражающий понимание ценности отечественного и мирового искусства, народных традиций и народного творчества в искусстве.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Сознающий роль художественной культуры как средства коммуникации и самовыражения в современном обществе, значение </w:t>
      </w:r>
      <w:r w:rsidRPr="004C4B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нравственных норм, ценностей, традиций в искусстве. Ориентированный на самовыражение в разных видах искусства, в художественном творчестве.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b/>
          <w:i/>
          <w:sz w:val="28"/>
          <w:szCs w:val="28"/>
        </w:rPr>
        <w:t>Физическое воспитание, формирование культуры здоровья и эмоционального благополучия.</w:t>
      </w: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Способный адаптироваться к меняющимся социальным, информационным и природным условиям, стрессовым ситуациям.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4B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Трудовое воспитание. </w:t>
      </w: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Уважающий труд, результаты своего труда, труда других людей.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</w:t>
      </w:r>
      <w:r w:rsidRPr="004C4B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социальной направленности, способный инициировать, планировать и самостоятельно выполнять такого рода деятельность.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4B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Экологическое воспитание. </w:t>
      </w:r>
      <w:r w:rsidRPr="004C4BED">
        <w:rPr>
          <w:rFonts w:ascii="Times New Roman" w:eastAsia="Calibri" w:hAnsi="Times New Roman" w:cs="Times New Roman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 Сознающий свою ответственность как гражданина и потребителя в условиях взаимосвязи природной, технологической и социальной сред.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>Выражающий активное неприятие действий, приносящих вред природе.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Участвующий в практической деятельности экологической, природоохранной направленности.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4B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Ценности научного познания. </w:t>
      </w: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Выражающий познавательные интересы в разных предметных областях с учётом индивидуальных интересов, способностей, достижений.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Ориентированный в деятельности на научные знания о природе и обществе, взаимосвязях человека с природной и социальной средой. </w:t>
      </w:r>
    </w:p>
    <w:p w:rsidR="001C7169" w:rsidRPr="004C4BED" w:rsidRDefault="001C7169" w:rsidP="00681BC9">
      <w:pPr>
        <w:tabs>
          <w:tab w:val="left" w:pos="22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</w:t>
      </w:r>
    </w:p>
    <w:p w:rsidR="00504E56" w:rsidRPr="004C4BED" w:rsidRDefault="001C7169" w:rsidP="00681BC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4B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</w:t>
      </w:r>
      <w:r w:rsidR="00504E56" w:rsidRPr="004C4B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3.</w:t>
      </w:r>
      <w:proofErr w:type="gramStart"/>
      <w:r w:rsidR="00504E56" w:rsidRPr="004C4B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2.Формы</w:t>
      </w:r>
      <w:proofErr w:type="gramEnd"/>
      <w:r w:rsidR="00504E56" w:rsidRPr="004C4B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методы воспитания.</w:t>
      </w:r>
    </w:p>
    <w:p w:rsidR="00BC7B78" w:rsidRPr="004C4BED" w:rsidRDefault="00BC7B78" w:rsidP="00681BC9">
      <w:pPr>
        <w:pStyle w:val="Default"/>
        <w:spacing w:line="360" w:lineRule="auto"/>
        <w:jc w:val="both"/>
        <w:rPr>
          <w:sz w:val="28"/>
          <w:szCs w:val="28"/>
        </w:rPr>
      </w:pPr>
      <w:r w:rsidRPr="004C4BED">
        <w:rPr>
          <w:sz w:val="28"/>
          <w:szCs w:val="28"/>
        </w:rPr>
        <w:t xml:space="preserve">Используемые формы воспитательной работы: викторина, экскурсии, игровые программы, диспуты. </w:t>
      </w:r>
    </w:p>
    <w:p w:rsidR="00BC7B78" w:rsidRPr="004C4BED" w:rsidRDefault="00BC7B78" w:rsidP="00681BC9">
      <w:pPr>
        <w:pStyle w:val="Default"/>
        <w:spacing w:line="360" w:lineRule="auto"/>
        <w:jc w:val="both"/>
        <w:rPr>
          <w:sz w:val="28"/>
          <w:szCs w:val="28"/>
        </w:rPr>
      </w:pPr>
      <w:r w:rsidRPr="004C4BED">
        <w:rPr>
          <w:sz w:val="28"/>
          <w:szCs w:val="28"/>
        </w:rPr>
        <w:t xml:space="preserve">Методы: беседа, мини-викторина, моделирование, наблюдения, столкновения взглядов и позиций, проектный, поисковый. </w:t>
      </w:r>
    </w:p>
    <w:p w:rsidR="00504E56" w:rsidRPr="004C4BED" w:rsidRDefault="00EC57D8" w:rsidP="00681BC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4B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proofErr w:type="gramStart"/>
      <w:r w:rsidRPr="004C4B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3.Условия</w:t>
      </w:r>
      <w:proofErr w:type="gramEnd"/>
      <w:r w:rsidRPr="004C4B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воспитания, анализ рез</w:t>
      </w:r>
      <w:r w:rsidR="00504E56" w:rsidRPr="004C4B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ультатов.</w:t>
      </w:r>
    </w:p>
    <w:p w:rsidR="00A0033E" w:rsidRPr="004C4BED" w:rsidRDefault="00A0033E" w:rsidP="00681BC9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проводится с помощью: </w:t>
      </w:r>
    </w:p>
    <w:p w:rsidR="00A0033E" w:rsidRPr="004C4BED" w:rsidRDefault="00A0033E" w:rsidP="00681BC9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— педагогического наблюдения; </w:t>
      </w:r>
    </w:p>
    <w:p w:rsidR="00A0033E" w:rsidRPr="004C4BED" w:rsidRDefault="00A0033E" w:rsidP="00681BC9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— оценки творческих и исследовательских работ и проектов; </w:t>
      </w:r>
    </w:p>
    <w:p w:rsidR="00A0033E" w:rsidRPr="004C4BED" w:rsidRDefault="00A0033E" w:rsidP="00681BC9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ED">
        <w:rPr>
          <w:rFonts w:ascii="Times New Roman" w:eastAsia="Calibri" w:hAnsi="Times New Roman" w:cs="Times New Roman"/>
          <w:sz w:val="28"/>
          <w:szCs w:val="28"/>
        </w:rPr>
        <w:t xml:space="preserve">— отзывов, интервью, материалов рефлексии. </w:t>
      </w:r>
    </w:p>
    <w:p w:rsidR="007709D3" w:rsidRPr="004C4BED" w:rsidRDefault="00B24E02" w:rsidP="00681B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BED">
        <w:rPr>
          <w:rFonts w:ascii="Times New Roman" w:hAnsi="Times New Roman" w:cs="Times New Roman"/>
          <w:sz w:val="28"/>
          <w:szCs w:val="28"/>
        </w:rPr>
        <w:t xml:space="preserve">Планируемый результат: повышение мотивации к изобретательству и созданию собственных конструкций; сформированность настойчивости в достижении цели, стремление к получению качественного законченного результата; умение работать в команде; </w:t>
      </w:r>
    </w:p>
    <w:p w:rsidR="00DF0FDE" w:rsidRPr="007709D3" w:rsidRDefault="00C4602D" w:rsidP="007709D3">
      <w:pPr>
        <w:pStyle w:val="aa"/>
        <w:numPr>
          <w:ilvl w:val="1"/>
          <w:numId w:val="36"/>
        </w:numPr>
        <w:spacing w:line="360" w:lineRule="auto"/>
        <w:jc w:val="both"/>
        <w:rPr>
          <w:b/>
          <w:bCs/>
          <w:sz w:val="28"/>
          <w:szCs w:val="28"/>
        </w:rPr>
      </w:pPr>
      <w:r w:rsidRPr="007709D3">
        <w:rPr>
          <w:b/>
          <w:bCs/>
          <w:sz w:val="28"/>
          <w:szCs w:val="28"/>
        </w:rPr>
        <w:t xml:space="preserve">Календарный план </w:t>
      </w:r>
      <w:r w:rsidR="00A0033E" w:rsidRPr="007709D3">
        <w:rPr>
          <w:b/>
          <w:bCs/>
          <w:sz w:val="28"/>
          <w:szCs w:val="28"/>
        </w:rPr>
        <w:t>воспитательной</w:t>
      </w:r>
      <w:r w:rsidRPr="007709D3">
        <w:rPr>
          <w:b/>
          <w:bCs/>
          <w:sz w:val="28"/>
          <w:szCs w:val="28"/>
        </w:rPr>
        <w:t xml:space="preserve"> работы</w:t>
      </w:r>
    </w:p>
    <w:tbl>
      <w:tblPr>
        <w:tblW w:w="104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2410"/>
        <w:gridCol w:w="1701"/>
        <w:gridCol w:w="1564"/>
        <w:gridCol w:w="4094"/>
      </w:tblGrid>
      <w:tr w:rsidR="00DF0FDE" w:rsidTr="004C49DE">
        <w:trPr>
          <w:trHeight w:hRule="exact" w:val="9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0FDE" w:rsidRPr="00DF0FDE" w:rsidRDefault="00DF0FDE" w:rsidP="004C49DE">
            <w:pPr>
              <w:pStyle w:val="af3"/>
              <w:spacing w:after="0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DF0FDE">
              <w:rPr>
                <w:rStyle w:val="af2"/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0FDE" w:rsidRPr="00DF0FDE" w:rsidRDefault="00DF0FDE" w:rsidP="004C49DE">
            <w:pPr>
              <w:pStyle w:val="af3"/>
              <w:spacing w:after="0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0FDE">
              <w:rPr>
                <w:rStyle w:val="af2"/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Название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0FDE" w:rsidRPr="00DF0FDE" w:rsidRDefault="00DF0FDE" w:rsidP="004C49DE">
            <w:pPr>
              <w:pStyle w:val="af3"/>
              <w:spacing w:after="0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0FDE">
              <w:rPr>
                <w:rStyle w:val="af2"/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0FDE" w:rsidRPr="00DF0FDE" w:rsidRDefault="00DF0FDE" w:rsidP="004C49DE">
            <w:pPr>
              <w:pStyle w:val="af3"/>
              <w:spacing w:after="0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0FDE">
              <w:rPr>
                <w:rStyle w:val="af2"/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Форма проведения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0FDE" w:rsidRPr="00DF0FDE" w:rsidRDefault="00DF0FDE" w:rsidP="004C49DE">
            <w:pPr>
              <w:pStyle w:val="af3"/>
              <w:spacing w:after="0" w:line="233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49DE">
              <w:rPr>
                <w:rStyle w:val="af2"/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Практический результат и информационный продукт, иллюстрирующий успешное</w:t>
            </w:r>
            <w:r w:rsidRPr="00DF0FDE">
              <w:rPr>
                <w:rStyle w:val="af2"/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 xml:space="preserve"> достижение цели события</w:t>
            </w:r>
          </w:p>
        </w:tc>
      </w:tr>
      <w:tr w:rsidR="00F81065" w:rsidTr="004C49DE">
        <w:trPr>
          <w:trHeight w:hRule="exact" w:val="16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065" w:rsidRDefault="009C5802" w:rsidP="004C49DE">
            <w:r>
              <w:t>1</w:t>
            </w:r>
            <w:r w:rsidR="004C49DE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065" w:rsidRPr="004C49DE" w:rsidRDefault="004C49DE" w:rsidP="004C4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DE">
              <w:rPr>
                <w:rFonts w:ascii="Times New Roman" w:hAnsi="Times New Roman" w:cs="Times New Roman"/>
                <w:sz w:val="24"/>
                <w:szCs w:val="24"/>
              </w:rPr>
              <w:t xml:space="preserve"> День солидарности в борьбе с терроризмом « Мы помним Беслан»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065" w:rsidRDefault="004C49DE" w:rsidP="004C49DE">
            <w:r>
              <w:t xml:space="preserve">  сентябрь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065" w:rsidRDefault="00644268" w:rsidP="004C49DE">
            <w:r>
              <w:t xml:space="preserve"> Акция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65" w:rsidRDefault="009C5802" w:rsidP="004C49DE">
            <w:r>
              <w:t xml:space="preserve"> Участие  в акции , статья, размещенная на сайте ОО </w:t>
            </w:r>
          </w:p>
        </w:tc>
      </w:tr>
      <w:tr w:rsidR="00F81065" w:rsidTr="004C49DE">
        <w:trPr>
          <w:trHeight w:hRule="exact" w:val="11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065" w:rsidRDefault="009C5802" w:rsidP="004C49DE">
            <w:r>
              <w:t>2</w:t>
            </w:r>
            <w:r w:rsidR="004C49DE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065" w:rsidRPr="004C49DE" w:rsidRDefault="004C49DE" w:rsidP="004C4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DE">
              <w:rPr>
                <w:rFonts w:ascii="Times New Roman" w:hAnsi="Times New Roman" w:cs="Times New Roman"/>
                <w:sz w:val="24"/>
                <w:szCs w:val="24"/>
              </w:rPr>
              <w:t xml:space="preserve"> День Учителя</w:t>
            </w:r>
            <w:r w:rsidR="0064426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C49DE">
              <w:rPr>
                <w:rFonts w:ascii="Times New Roman" w:hAnsi="Times New Roman" w:cs="Times New Roman"/>
                <w:sz w:val="24"/>
                <w:szCs w:val="24"/>
              </w:rPr>
              <w:t>Любимым учителям посвящается»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065" w:rsidRDefault="004C49DE" w:rsidP="004C49DE">
            <w:r>
              <w:t>05.10.24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065" w:rsidRDefault="00644268" w:rsidP="004C49DE">
            <w:r>
              <w:t xml:space="preserve"> Праздничная программа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65" w:rsidRDefault="009C5802" w:rsidP="004C49DE">
            <w:r>
              <w:t xml:space="preserve"> Видеорепортаж об учителях, ветеранах педагогического труда</w:t>
            </w:r>
          </w:p>
        </w:tc>
      </w:tr>
      <w:tr w:rsidR="00F81065" w:rsidTr="004C49DE">
        <w:trPr>
          <w:trHeight w:hRule="exact" w:val="14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065" w:rsidRDefault="009C5802" w:rsidP="004C49DE">
            <w:r>
              <w:t>3</w:t>
            </w:r>
            <w:r w:rsidR="004C49DE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9DE" w:rsidRPr="004C49DE" w:rsidRDefault="004C49DE" w:rsidP="004C4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DE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C49DE">
              <w:rPr>
                <w:rFonts w:ascii="Times New Roman" w:hAnsi="Times New Roman" w:cs="Times New Roman"/>
                <w:sz w:val="24"/>
                <w:szCs w:val="24"/>
              </w:rPr>
              <w:t>Старшее поколение»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065" w:rsidRDefault="00644268" w:rsidP="004C49DE">
            <w:r>
              <w:t>01.10.24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065" w:rsidRDefault="00644268" w:rsidP="004C49DE">
            <w:r>
              <w:t xml:space="preserve">  Волонтерская акция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65" w:rsidRDefault="009C5802" w:rsidP="004C49DE">
            <w:r>
              <w:t xml:space="preserve">   Фотовыставка </w:t>
            </w:r>
            <w:r w:rsidR="00F942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42FE" w:rsidRPr="004C49DE">
              <w:rPr>
                <w:rFonts w:ascii="Times New Roman" w:hAnsi="Times New Roman" w:cs="Times New Roman"/>
                <w:sz w:val="24"/>
                <w:szCs w:val="24"/>
              </w:rPr>
              <w:t xml:space="preserve">Старшее </w:t>
            </w:r>
            <w:r w:rsidR="00F94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2FE" w:rsidRPr="004C49DE">
              <w:rPr>
                <w:rFonts w:ascii="Times New Roman" w:hAnsi="Times New Roman" w:cs="Times New Roman"/>
                <w:sz w:val="24"/>
                <w:szCs w:val="24"/>
              </w:rPr>
              <w:t>поколение»</w:t>
            </w:r>
            <w:r w:rsidR="00F942FE">
              <w:t xml:space="preserve">    , оказание социальной </w:t>
            </w:r>
            <w:r>
              <w:t xml:space="preserve"> помощи </w:t>
            </w:r>
            <w:r w:rsidR="00F942FE">
              <w:t>, статья на сайте ОО</w:t>
            </w:r>
          </w:p>
        </w:tc>
      </w:tr>
      <w:tr w:rsidR="00F81065" w:rsidTr="00644268">
        <w:trPr>
          <w:trHeight w:hRule="exact" w:val="21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065" w:rsidRDefault="009C5802" w:rsidP="004C49DE">
            <w:r>
              <w:lastRenderedPageBreak/>
              <w:t>4</w:t>
            </w:r>
            <w:r w:rsidR="004C49DE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065" w:rsidRPr="00644268" w:rsidRDefault="00644268" w:rsidP="004C49DE">
            <w:pPr>
              <w:rPr>
                <w:rFonts w:ascii="Times New Roman" w:hAnsi="Times New Roman" w:cs="Times New Roman"/>
              </w:rPr>
            </w:pPr>
            <w:r w:rsidRPr="00644268">
              <w:rPr>
                <w:rFonts w:ascii="Times New Roman" w:hAnsi="Times New Roman" w:cs="Times New Roman"/>
              </w:rPr>
              <w:t>День Народного Единства « Вместе мы едины»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065" w:rsidRDefault="00644268" w:rsidP="004C49DE">
            <w:r>
              <w:t xml:space="preserve"> 03.10.24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065" w:rsidRDefault="00644268" w:rsidP="004C49DE">
            <w:proofErr w:type="spellStart"/>
            <w:r>
              <w:t>Флешмоб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65" w:rsidRDefault="009C5802" w:rsidP="004C49DE">
            <w:r>
              <w:t xml:space="preserve">Уличная акция   по раздаче </w:t>
            </w:r>
            <w:r w:rsidR="00F942FE">
              <w:t>тематических листовок</w:t>
            </w:r>
            <w:r>
              <w:t xml:space="preserve">  , видеоролик</w:t>
            </w:r>
          </w:p>
        </w:tc>
      </w:tr>
      <w:tr w:rsidR="00F81065" w:rsidTr="00644268">
        <w:trPr>
          <w:trHeight w:hRule="exact" w:val="14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065" w:rsidRDefault="009C5802" w:rsidP="004C49DE">
            <w: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065" w:rsidRDefault="00644268" w:rsidP="004C49DE">
            <w:r>
              <w:t xml:space="preserve"> День  прав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065" w:rsidRDefault="00644268" w:rsidP="004C49DE">
            <w:r>
              <w:t>21.11.24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065" w:rsidRDefault="00644268" w:rsidP="004C49DE">
            <w:r>
              <w:t xml:space="preserve"> Правовой час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65" w:rsidRDefault="009C5802" w:rsidP="004C49DE">
            <w:r>
              <w:t xml:space="preserve"> Беседа «Человек в мире правил», статья на сайте ОО</w:t>
            </w:r>
          </w:p>
        </w:tc>
      </w:tr>
      <w:tr w:rsidR="00644268" w:rsidTr="00644268">
        <w:trPr>
          <w:trHeight w:hRule="exact" w:val="14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8" w:rsidRDefault="009C5802" w:rsidP="004C49DE">
            <w: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8" w:rsidRPr="00644268" w:rsidRDefault="00644268" w:rsidP="004C49DE">
            <w:pPr>
              <w:rPr>
                <w:rFonts w:ascii="Times New Roman" w:hAnsi="Times New Roman" w:cs="Times New Roman"/>
              </w:rPr>
            </w:pPr>
            <w:r w:rsidRPr="00644268">
              <w:rPr>
                <w:rFonts w:ascii="Times New Roman" w:hAnsi="Times New Roman" w:cs="Times New Roman"/>
              </w:rPr>
              <w:t xml:space="preserve">День Защитника Отечества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8" w:rsidRDefault="00F942FE" w:rsidP="004C49DE">
            <w:r>
              <w:t xml:space="preserve"> 21.02.25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8" w:rsidRDefault="00644268" w:rsidP="004C49DE">
            <w:r>
              <w:t xml:space="preserve"> Патриотический час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8" w:rsidRDefault="00F942FE" w:rsidP="004C49DE">
            <w:r>
              <w:t xml:space="preserve">  Урок мужества с приглашением  бывшего участника СВО, интервью</w:t>
            </w:r>
          </w:p>
        </w:tc>
      </w:tr>
      <w:tr w:rsidR="00644268" w:rsidTr="00644268">
        <w:trPr>
          <w:trHeight w:hRule="exact" w:val="14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8" w:rsidRDefault="009C5802" w:rsidP="004C49DE">
            <w: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42FE" w:rsidRDefault="00644268" w:rsidP="004C49DE">
            <w:pPr>
              <w:rPr>
                <w:rFonts w:ascii="Times New Roman" w:hAnsi="Times New Roman" w:cs="Times New Roman"/>
              </w:rPr>
            </w:pPr>
            <w:r w:rsidRPr="0064426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День воссоединения </w:t>
            </w:r>
          </w:p>
          <w:p w:rsidR="00644268" w:rsidRPr="00644268" w:rsidRDefault="00644268" w:rsidP="004C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Крыма с Россией</w:t>
            </w:r>
            <w:r w:rsidR="00F942FE">
              <w:rPr>
                <w:rFonts w:ascii="Times New Roman" w:hAnsi="Times New Roman" w:cs="Times New Roman"/>
              </w:rPr>
              <w:t xml:space="preserve"> « Мы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8" w:rsidRDefault="00644268" w:rsidP="004C49DE">
            <w:r>
              <w:t>18.03.25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8" w:rsidRDefault="00644268" w:rsidP="004C49DE">
            <w:r>
              <w:t xml:space="preserve"> Акция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8" w:rsidRDefault="00F942FE" w:rsidP="004C49DE">
            <w:r>
              <w:t xml:space="preserve">    Изготовление речевых облачков  для участия в фото акции</w:t>
            </w:r>
          </w:p>
        </w:tc>
      </w:tr>
      <w:tr w:rsidR="00644268" w:rsidTr="00644268">
        <w:trPr>
          <w:trHeight w:hRule="exact" w:val="14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8" w:rsidRDefault="009C5802" w:rsidP="004C49DE">
            <w: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8" w:rsidRDefault="00644268" w:rsidP="004C49DE">
            <w:pPr>
              <w:rPr>
                <w:rFonts w:ascii="Times New Roman" w:hAnsi="Times New Roman" w:cs="Times New Roman"/>
              </w:rPr>
            </w:pPr>
            <w:r w:rsidRPr="00644268">
              <w:rPr>
                <w:rFonts w:ascii="Times New Roman" w:hAnsi="Times New Roman" w:cs="Times New Roman"/>
              </w:rPr>
              <w:t xml:space="preserve">День космонавтики </w:t>
            </w:r>
          </w:p>
          <w:p w:rsidR="00644268" w:rsidRPr="00644268" w:rsidRDefault="00644268" w:rsidP="004C49DE">
            <w:pPr>
              <w:rPr>
                <w:rFonts w:ascii="Times New Roman" w:hAnsi="Times New Roman" w:cs="Times New Roman"/>
              </w:rPr>
            </w:pPr>
            <w:r w:rsidRPr="00644268">
              <w:rPr>
                <w:rFonts w:ascii="Times New Roman" w:hAnsi="Times New Roman" w:cs="Times New Roman"/>
              </w:rPr>
              <w:t>« Космос-это 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8" w:rsidRDefault="00644268" w:rsidP="004C49DE">
            <w:r>
              <w:t>12.04.25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8" w:rsidRDefault="00644268" w:rsidP="004C49DE">
            <w:r>
              <w:t xml:space="preserve"> Викторина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8" w:rsidRDefault="00F942FE" w:rsidP="004C49DE">
            <w:r>
              <w:t xml:space="preserve">  Участие в интерактивной викторине , статья на сайте ОО</w:t>
            </w:r>
          </w:p>
        </w:tc>
      </w:tr>
      <w:tr w:rsidR="00644268" w:rsidTr="00644268">
        <w:trPr>
          <w:trHeight w:hRule="exact" w:val="14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8" w:rsidRDefault="009C5802" w:rsidP="004C49DE">
            <w:r>
              <w:t>9.</w:t>
            </w:r>
            <w:r w:rsidR="00644268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8" w:rsidRPr="00644268" w:rsidRDefault="00644268" w:rsidP="004C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 «Равнение на героев»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8" w:rsidRDefault="00644268" w:rsidP="004C49DE">
            <w:r>
              <w:t>09.05.25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8" w:rsidRDefault="00644268" w:rsidP="004C49DE">
            <w:r>
              <w:t xml:space="preserve"> Акция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8" w:rsidRDefault="00F942FE" w:rsidP="004C49DE">
            <w:r>
              <w:t xml:space="preserve"> Участие в акции «Бессмертный полк», Окна Победы», статья на сайте ОО</w:t>
            </w:r>
          </w:p>
        </w:tc>
      </w:tr>
    </w:tbl>
    <w:p w:rsidR="00C4602D" w:rsidRPr="00F942FE" w:rsidRDefault="00C4602D" w:rsidP="00F942FE">
      <w:pPr>
        <w:spacing w:line="360" w:lineRule="auto"/>
        <w:jc w:val="both"/>
        <w:rPr>
          <w:b/>
          <w:bCs/>
          <w:sz w:val="28"/>
          <w:szCs w:val="28"/>
        </w:rPr>
      </w:pPr>
      <w:r w:rsidRPr="00F942FE">
        <w:rPr>
          <w:b/>
          <w:bCs/>
          <w:sz w:val="28"/>
          <w:szCs w:val="28"/>
        </w:rPr>
        <w:t xml:space="preserve"> </w:t>
      </w:r>
    </w:p>
    <w:p w:rsidR="00BA20EA" w:rsidRPr="00F942FE" w:rsidRDefault="00F942FE" w:rsidP="00F942FE">
      <w:pPr>
        <w:spacing w:line="360" w:lineRule="auto"/>
        <w:ind w:right="141"/>
        <w:jc w:val="both"/>
        <w:outlineLvl w:val="0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504E56" w:rsidRPr="00F942FE">
        <w:rPr>
          <w:b/>
          <w:bCs/>
          <w:sz w:val="28"/>
          <w:szCs w:val="28"/>
        </w:rPr>
        <w:t>Организационно- методический условия реализации программы.</w:t>
      </w:r>
    </w:p>
    <w:p w:rsidR="00504E56" w:rsidRPr="004C4BED" w:rsidRDefault="00504E56" w:rsidP="00681BC9">
      <w:pPr>
        <w:widowControl w:val="0"/>
        <w:autoSpaceDE w:val="0"/>
        <w:autoSpaceDN w:val="0"/>
        <w:spacing w:after="0" w:line="360" w:lineRule="auto"/>
        <w:ind w:right="321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4E56" w:rsidRPr="004C4BED" w:rsidRDefault="00504E56" w:rsidP="00681BC9">
      <w:pPr>
        <w:widowControl w:val="0"/>
        <w:autoSpaceDE w:val="0"/>
        <w:autoSpaceDN w:val="0"/>
        <w:spacing w:after="0" w:line="360" w:lineRule="auto"/>
        <w:ind w:right="321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4BED">
        <w:rPr>
          <w:rFonts w:ascii="Times New Roman" w:eastAsia="Times New Roman" w:hAnsi="Times New Roman" w:cs="Times New Roman"/>
          <w:bCs/>
          <w:sz w:val="28"/>
          <w:szCs w:val="28"/>
        </w:rPr>
        <w:t>4.1. Методическое обеспечение программы</w:t>
      </w:r>
      <w:r w:rsidR="00EC57D8" w:rsidRPr="004C4BE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7641D" w:rsidRPr="004C4BED" w:rsidRDefault="0037641D" w:rsidP="00681B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BED">
        <w:rPr>
          <w:rFonts w:ascii="Times New Roman" w:hAnsi="Times New Roman" w:cs="Times New Roman"/>
          <w:color w:val="000000"/>
          <w:sz w:val="28"/>
          <w:szCs w:val="28"/>
        </w:rPr>
        <w:t>- обеспечение программы методическими видами продукции (разработки игр, бесед, походов, экскурсий, конкурсов, конференций и т.д.);</w:t>
      </w:r>
    </w:p>
    <w:p w:rsidR="0037641D" w:rsidRPr="004C4BED" w:rsidRDefault="0037641D" w:rsidP="00681B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BED">
        <w:rPr>
          <w:rFonts w:ascii="Times New Roman" w:hAnsi="Times New Roman" w:cs="Times New Roman"/>
          <w:color w:val="000000"/>
          <w:sz w:val="28"/>
          <w:szCs w:val="28"/>
        </w:rPr>
        <w:t>- дидактический и лекционный материалы, методики по исследовательской работе, тематика опытнической или исследовательской работы и т.д.</w:t>
      </w:r>
    </w:p>
    <w:p w:rsidR="009A334F" w:rsidRDefault="009A334F" w:rsidP="00681BC9">
      <w:pPr>
        <w:widowControl w:val="0"/>
        <w:autoSpaceDE w:val="0"/>
        <w:autoSpaceDN w:val="0"/>
        <w:spacing w:after="0" w:line="36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57D8" w:rsidRPr="004C4BED" w:rsidRDefault="00EC57D8" w:rsidP="00681BC9">
      <w:pPr>
        <w:widowControl w:val="0"/>
        <w:autoSpaceDE w:val="0"/>
        <w:autoSpaceDN w:val="0"/>
        <w:spacing w:after="0" w:line="36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4BE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4.2. Материально-техническое оснащение </w:t>
      </w:r>
      <w:proofErr w:type="gramStart"/>
      <w:r w:rsidRPr="004C4BE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.</w:t>
      </w:r>
      <w:proofErr w:type="gramEnd"/>
    </w:p>
    <w:p w:rsidR="009A334F" w:rsidRPr="009A334F" w:rsidRDefault="00504178" w:rsidP="009A334F">
      <w:pPr>
        <w:widowControl w:val="0"/>
        <w:autoSpaceDE w:val="0"/>
        <w:autoSpaceDN w:val="0"/>
        <w:spacing w:after="0" w:line="360" w:lineRule="auto"/>
        <w:ind w:right="321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4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Усилитель </w:t>
      </w:r>
      <w:proofErr w:type="spellStart"/>
      <w:r w:rsidRPr="004C4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Behringer</w:t>
      </w:r>
      <w:proofErr w:type="spellEnd"/>
      <w:r w:rsidRPr="004C4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HA400 3</w:t>
      </w:r>
      <w:r w:rsidRPr="004C4BE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C4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Наушники </w:t>
      </w:r>
      <w:proofErr w:type="spellStart"/>
      <w:r w:rsidRPr="004C4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Beyerdynamic</w:t>
      </w:r>
      <w:proofErr w:type="spellEnd"/>
      <w:r w:rsidRPr="004C4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DT 770 </w:t>
      </w:r>
      <w:proofErr w:type="spellStart"/>
      <w:r w:rsidRPr="004C4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pro</w:t>
      </w:r>
      <w:proofErr w:type="spellEnd"/>
      <w:r w:rsidRPr="004C4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</w:t>
      </w:r>
      <w:r w:rsidRPr="004C4BE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C4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Микрофон конденсаторный AKG C414XLII 1</w:t>
      </w:r>
      <w:r w:rsidRPr="004C4BE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C4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Станция записи и монтажа 1</w:t>
      </w:r>
      <w:r w:rsidRPr="004C4BED">
        <w:rPr>
          <w:rFonts w:ascii="Times New Roman" w:hAnsi="Times New Roman" w:cs="Times New Roman"/>
          <w:color w:val="2C2D2E"/>
          <w:sz w:val="28"/>
          <w:szCs w:val="28"/>
        </w:rPr>
        <w:br/>
      </w:r>
      <w:proofErr w:type="spellStart"/>
      <w:r w:rsidRPr="004C4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Аудиомонитор</w:t>
      </w:r>
      <w:proofErr w:type="spellEnd"/>
      <w:r w:rsidRPr="004C4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4C4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Adam</w:t>
      </w:r>
      <w:proofErr w:type="spellEnd"/>
      <w:r w:rsidRPr="004C4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A5x 1</w:t>
      </w:r>
      <w:r w:rsidRPr="004C4BE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C4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Программное обеспечение 1</w:t>
      </w:r>
      <w:r w:rsidRPr="004C4BE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C4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Персональный компьютер тип 3 2</w:t>
      </w:r>
      <w:r w:rsidRPr="004C4BE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C4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Карта звуковая </w:t>
      </w:r>
      <w:proofErr w:type="spellStart"/>
      <w:r w:rsidRPr="004C4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Focusrite</w:t>
      </w:r>
      <w:proofErr w:type="spellEnd"/>
      <w:r w:rsidRPr="004C4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4C4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Scarlett</w:t>
      </w:r>
      <w:proofErr w:type="spellEnd"/>
      <w:r w:rsidRPr="004C4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18i8 3rd </w:t>
      </w:r>
      <w:proofErr w:type="spellStart"/>
      <w:r w:rsidRPr="004C4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gen</w:t>
      </w:r>
      <w:proofErr w:type="spellEnd"/>
      <w:r w:rsidRPr="004C4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</w:t>
      </w:r>
    </w:p>
    <w:p w:rsidR="004B5938" w:rsidRPr="004C4BED" w:rsidRDefault="004B5938" w:rsidP="00681B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Список литературы</w:t>
      </w:r>
    </w:p>
    <w:p w:rsidR="004B5938" w:rsidRPr="004C4BED" w:rsidRDefault="004B5938" w:rsidP="00681B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учащихся:</w:t>
      </w:r>
    </w:p>
    <w:p w:rsidR="004B5938" w:rsidRPr="004C4BED" w:rsidRDefault="0037641D" w:rsidP="00681B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Агафонов </w:t>
      </w:r>
      <w:proofErr w:type="gramStart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,</w:t>
      </w:r>
      <w:proofErr w:type="gramEnd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Пожарская С.Г. // </w:t>
      </w:r>
      <w:proofErr w:type="spellStart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Фотобукварь</w:t>
      </w:r>
      <w:proofErr w:type="spellEnd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,</w:t>
      </w:r>
      <w:proofErr w:type="gramEnd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1993, - 200с.</w:t>
      </w:r>
    </w:p>
    <w:p w:rsidR="004B5938" w:rsidRPr="004C4BED" w:rsidRDefault="0037641D" w:rsidP="00681B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Андерес Г.Ф., Панфилов </w:t>
      </w:r>
      <w:proofErr w:type="gramStart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Н.Д..</w:t>
      </w:r>
      <w:proofErr w:type="gramEnd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«Справочная книга кинолюбителя» (под общей редакцией Д.Н. Шемякина) – </w:t>
      </w:r>
      <w:proofErr w:type="spellStart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Лениздат</w:t>
      </w:r>
      <w:proofErr w:type="spellEnd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1977 г.</w:t>
      </w:r>
    </w:p>
    <w:p w:rsidR="004B5938" w:rsidRPr="004C4BED" w:rsidRDefault="0037641D" w:rsidP="00681B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Бабкин Е.В., </w:t>
      </w:r>
      <w:proofErr w:type="spellStart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Баканова</w:t>
      </w:r>
      <w:proofErr w:type="spellEnd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 //Фото и видео. </w:t>
      </w:r>
      <w:proofErr w:type="spellStart"/>
      <w:proofErr w:type="gramStart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М.,Дрофа</w:t>
      </w:r>
      <w:proofErr w:type="spellEnd"/>
      <w:proofErr w:type="gramEnd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1995, - 380с.</w:t>
      </w:r>
    </w:p>
    <w:p w:rsidR="004B5938" w:rsidRPr="004C4BED" w:rsidRDefault="0037641D" w:rsidP="00681B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Гурский Ю., Корабельникова Г. Photoshop7.0. Трюки и эффекты - </w:t>
      </w:r>
      <w:proofErr w:type="spellStart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Питер, 2002</w:t>
      </w:r>
    </w:p>
    <w:p w:rsidR="004B5938" w:rsidRPr="004C4BED" w:rsidRDefault="0037641D" w:rsidP="00681B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для интенсивного обучения / Под ред. В.В. </w:t>
      </w:r>
      <w:proofErr w:type="spellStart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Петрусинского</w:t>
      </w:r>
      <w:proofErr w:type="spellEnd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1991.</w:t>
      </w:r>
    </w:p>
    <w:p w:rsidR="004B5938" w:rsidRPr="004C4BED" w:rsidRDefault="0037641D" w:rsidP="00681B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Кеворков В.В. Рекламный текст. М</w:t>
      </w:r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., 1996.</w:t>
      </w:r>
    </w:p>
    <w:p w:rsidR="004B5938" w:rsidRPr="004C4BED" w:rsidRDefault="0037641D" w:rsidP="00681B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</w:t>
      </w:r>
      <w:proofErr w:type="spellStart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Кишик</w:t>
      </w:r>
      <w:proofErr w:type="spellEnd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5938" w:rsidRPr="00DF0F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B5938" w:rsidRPr="00DF0F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Adobe</w:t>
      </w:r>
      <w:r w:rsidR="004B5938" w:rsidRPr="00DF0F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Photoshop</w:t>
      </w:r>
      <w:r w:rsidR="004B5938" w:rsidRPr="00DF0F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7.0.</w:t>
      </w:r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Эффективный самоучитель</w:t>
      </w:r>
    </w:p>
    <w:p w:rsidR="004B5938" w:rsidRPr="004C4BED" w:rsidRDefault="0037641D" w:rsidP="00681B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Кожина М.Н. Стилистика русского языка. -М., 1983</w:t>
      </w:r>
    </w:p>
    <w:p w:rsidR="004B5938" w:rsidRPr="004C4BED" w:rsidRDefault="0037641D" w:rsidP="00681B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Курский Л.Д., Фельдман Я.Д. //Иллюстрированное пособие по обучению</w:t>
      </w:r>
    </w:p>
    <w:p w:rsidR="004B5938" w:rsidRPr="004C4BED" w:rsidRDefault="0037641D" w:rsidP="00681B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фотосъемке. Практическое пособие. М., Высшая школа, 1991, - 160 с.</w:t>
      </w:r>
    </w:p>
    <w:p w:rsidR="004B5938" w:rsidRPr="004C4BED" w:rsidRDefault="0037641D" w:rsidP="00681B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</w:t>
      </w:r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Розенталь Д.Э. Практическая стилистика русского языка. М., 1974.</w:t>
      </w:r>
    </w:p>
    <w:p w:rsidR="004B5938" w:rsidRPr="004C4BED" w:rsidRDefault="0037641D" w:rsidP="00681B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Розенталь Д.Э., Голуб И.Б. Занимательная стилистика. – М., 1988</w:t>
      </w:r>
    </w:p>
    <w:p w:rsidR="004B5938" w:rsidRPr="004C4BED" w:rsidRDefault="004B5938" w:rsidP="00681B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педагога:</w:t>
      </w:r>
    </w:p>
    <w:p w:rsidR="004B5938" w:rsidRPr="004C4BED" w:rsidRDefault="004B5938" w:rsidP="00681B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="0037641D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ондаренко</w:t>
      </w:r>
      <w:proofErr w:type="gramEnd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Творческий проект как элективный курс Образовательные технологии XXI века ОТ’07 / под ред. С.И. </w:t>
      </w:r>
      <w:proofErr w:type="spellStart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Гудилиной</w:t>
      </w:r>
      <w:proofErr w:type="spellEnd"/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К.М. Тихомировой, Д.Т. Рудаковой. М., 2007 С. 188-194.</w:t>
      </w:r>
    </w:p>
    <w:p w:rsidR="004B5938" w:rsidRPr="004C4BED" w:rsidRDefault="0037641D" w:rsidP="00681B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Бондаренко Е.А. Формирование </w:t>
      </w:r>
      <w:proofErr w:type="spellStart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медиакультуры</w:t>
      </w:r>
      <w:proofErr w:type="spellEnd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как фактор развития информационной образовательной среды // Образовательные технологии XXI века / ред. С.И. </w:t>
      </w:r>
      <w:proofErr w:type="spellStart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Гудилина</w:t>
      </w:r>
      <w:proofErr w:type="spellEnd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938" w:rsidRPr="004C4BED" w:rsidRDefault="0037641D" w:rsidP="00681B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И.П. Приобщение школьников к творчеству: из опыта работы. -М.: Просвещение, 2002 – 144 с.</w:t>
      </w:r>
    </w:p>
    <w:p w:rsidR="004B5938" w:rsidRPr="004C4BED" w:rsidRDefault="0037641D" w:rsidP="00681B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Медиакультура. Программа для 1-11 </w:t>
      </w:r>
      <w:proofErr w:type="spellStart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// Основы экранной культуры. </w:t>
      </w:r>
      <w:proofErr w:type="spellStart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Медиакультура</w:t>
      </w:r>
      <w:proofErr w:type="spellEnd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сб. программ / под ред. Ю.Н. Усова. М., МИПКРО, 1996.</w:t>
      </w:r>
    </w:p>
    <w:p w:rsidR="004B5938" w:rsidRPr="004C4BED" w:rsidRDefault="0037641D" w:rsidP="00681B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Мурюкина Е.В. Медиаобразование старшеклассников на материале прессы. Таганрог: Изд-во Ю.Д. Кучма, 2006 200 c.</w:t>
      </w:r>
    </w:p>
    <w:p w:rsidR="004B5938" w:rsidRPr="004C4BED" w:rsidRDefault="0037641D" w:rsidP="00681B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Питер </w:t>
      </w:r>
      <w:proofErr w:type="spellStart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Коуп</w:t>
      </w:r>
      <w:proofErr w:type="spellEnd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</w:t>
      </w:r>
      <w:hyperlink r:id="rId8" w:tgtFrame="_blank" w:history="1">
        <w:r w:rsidR="004B5938" w:rsidRPr="004C4BE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Азбука фотосъемки для детей: Цифровые и пленочные камеры</w:t>
        </w:r>
      </w:hyperlink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Арт-Родник, 2006 г.</w:t>
      </w:r>
    </w:p>
    <w:p w:rsidR="004B5938" w:rsidRPr="004C4BED" w:rsidRDefault="0037641D" w:rsidP="00681B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Поличко Г.А. Изучение монтажа на </w:t>
      </w:r>
      <w:proofErr w:type="spellStart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медиаобразовательных</w:t>
      </w:r>
      <w:proofErr w:type="spellEnd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занятиях // </w:t>
      </w:r>
      <w:proofErr w:type="spellStart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Медиаобразование</w:t>
      </w:r>
      <w:proofErr w:type="spellEnd"/>
      <w:r w:rsidR="004B5938"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2005, № 4 С.40-48.</w:t>
      </w:r>
    </w:p>
    <w:p w:rsidR="0037641D" w:rsidRPr="004C4BED" w:rsidRDefault="0037641D" w:rsidP="00681B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7.</w:t>
      </w:r>
      <w:r w:rsidR="004B5938" w:rsidRPr="004C4BE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СМИ в пространстве Интернета: Учебное пособие / Лукина </w:t>
      </w:r>
      <w:proofErr w:type="gramStart"/>
      <w:r w:rsidR="004B5938" w:rsidRPr="004C4BE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М.М,,</w:t>
      </w:r>
      <w:proofErr w:type="gramEnd"/>
      <w:r w:rsidR="004B5938" w:rsidRPr="004C4BE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Фомичева И.Д. – М.: Факультет журналистики МГУ им. М.В. Ломоносова, 2005. – 87 с.</w:t>
      </w:r>
    </w:p>
    <w:p w:rsidR="00263848" w:rsidRPr="004C4BED" w:rsidRDefault="00263848" w:rsidP="00681B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Электронные ресурсы:</w:t>
      </w:r>
    </w:p>
    <w:p w:rsidR="007401B9" w:rsidRPr="009A334F" w:rsidRDefault="00263848" w:rsidP="009A33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журналистики в школе </w:t>
      </w:r>
      <w:r w:rsidRPr="004C4BE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http://kovgantv.ru/index.php/skachat</w:t>
      </w:r>
    </w:p>
    <w:p w:rsidR="007401B9" w:rsidRPr="009B0350" w:rsidRDefault="009B0350" w:rsidP="009B0350">
      <w:pPr>
        <w:pStyle w:val="aa"/>
        <w:numPr>
          <w:ilvl w:val="0"/>
          <w:numId w:val="36"/>
        </w:numPr>
        <w:tabs>
          <w:tab w:val="left" w:pos="9356"/>
        </w:tabs>
        <w:spacing w:before="232" w:line="360" w:lineRule="auto"/>
        <w:ind w:right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</w:t>
      </w:r>
      <w:r w:rsidR="007401B9" w:rsidRPr="009B0350">
        <w:rPr>
          <w:b/>
          <w:sz w:val="28"/>
          <w:szCs w:val="28"/>
        </w:rPr>
        <w:t>лендарный</w:t>
      </w:r>
      <w:r>
        <w:rPr>
          <w:b/>
          <w:sz w:val="28"/>
          <w:szCs w:val="28"/>
        </w:rPr>
        <w:t xml:space="preserve"> </w:t>
      </w:r>
      <w:r w:rsidR="00362707">
        <w:rPr>
          <w:b/>
          <w:sz w:val="28"/>
          <w:szCs w:val="28"/>
        </w:rPr>
        <w:t xml:space="preserve">учебный </w:t>
      </w:r>
      <w:r w:rsidR="00362707" w:rsidRPr="009B0350">
        <w:rPr>
          <w:b/>
          <w:sz w:val="28"/>
          <w:szCs w:val="28"/>
        </w:rPr>
        <w:t xml:space="preserve">график </w:t>
      </w:r>
      <w:r w:rsidR="00362707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</w:p>
    <w:p w:rsidR="007401B9" w:rsidRPr="004C4BED" w:rsidRDefault="007401B9" w:rsidP="00681BC9">
      <w:pPr>
        <w:widowControl w:val="0"/>
        <w:autoSpaceDE w:val="0"/>
        <w:autoSpaceDN w:val="0"/>
        <w:spacing w:before="62" w:after="0" w:line="360" w:lineRule="auto"/>
        <w:ind w:right="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2"/>
        <w:tblW w:w="1072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135"/>
        <w:gridCol w:w="1842"/>
        <w:gridCol w:w="778"/>
        <w:gridCol w:w="4136"/>
        <w:gridCol w:w="1979"/>
      </w:tblGrid>
      <w:tr w:rsidR="009C0DAA" w:rsidRPr="004C4BED" w:rsidTr="00362707">
        <w:tc>
          <w:tcPr>
            <w:tcW w:w="850" w:type="dxa"/>
          </w:tcPr>
          <w:p w:rsidR="007401B9" w:rsidRPr="00DE526D" w:rsidRDefault="007401B9" w:rsidP="00681BC9">
            <w:pPr>
              <w:spacing w:before="62"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7401B9" w:rsidRPr="00DE526D" w:rsidRDefault="009B0350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26D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842" w:type="dxa"/>
          </w:tcPr>
          <w:p w:rsidR="007401B9" w:rsidRPr="00DE526D" w:rsidRDefault="007401B9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778" w:type="dxa"/>
          </w:tcPr>
          <w:p w:rsidR="007401B9" w:rsidRPr="00DE526D" w:rsidRDefault="007401B9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7401B9" w:rsidRPr="00DE526D" w:rsidRDefault="007401B9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4136" w:type="dxa"/>
          </w:tcPr>
          <w:p w:rsidR="007401B9" w:rsidRPr="00DE526D" w:rsidRDefault="007401B9" w:rsidP="009B0350">
            <w:pPr>
              <w:spacing w:line="360" w:lineRule="auto"/>
              <w:ind w:right="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979" w:type="dxa"/>
          </w:tcPr>
          <w:p w:rsidR="007401B9" w:rsidRPr="00DE526D" w:rsidRDefault="007401B9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 </w:t>
            </w:r>
            <w:r w:rsidR="009B0350"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контроля</w:t>
            </w:r>
          </w:p>
        </w:tc>
      </w:tr>
      <w:tr w:rsidR="009C0DAA" w:rsidRPr="004C4BED" w:rsidTr="00362707">
        <w:tc>
          <w:tcPr>
            <w:tcW w:w="850" w:type="dxa"/>
          </w:tcPr>
          <w:p w:rsidR="007401B9" w:rsidRPr="00DE526D" w:rsidRDefault="007401B9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7401B9" w:rsidRPr="00362707" w:rsidRDefault="00362707" w:rsidP="00DC6288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62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2.09.24</w:t>
            </w:r>
          </w:p>
        </w:tc>
        <w:tc>
          <w:tcPr>
            <w:tcW w:w="1842" w:type="dxa"/>
          </w:tcPr>
          <w:p w:rsidR="007401B9" w:rsidRPr="00DE526D" w:rsidRDefault="003515B0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</w:t>
            </w:r>
            <w:r w:rsidR="006C7C74"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еседа</w:t>
            </w:r>
          </w:p>
        </w:tc>
        <w:tc>
          <w:tcPr>
            <w:tcW w:w="778" w:type="dxa"/>
          </w:tcPr>
          <w:p w:rsidR="007401B9" w:rsidRPr="00DE526D" w:rsidRDefault="007401B9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36" w:type="dxa"/>
          </w:tcPr>
          <w:p w:rsidR="007401B9" w:rsidRPr="00DE526D" w:rsidRDefault="009B0350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 занятие: знакомство с планом работы объединения, режим работы, т/б.</w:t>
            </w:r>
          </w:p>
        </w:tc>
        <w:tc>
          <w:tcPr>
            <w:tcW w:w="1979" w:type="dxa"/>
          </w:tcPr>
          <w:p w:rsidR="007401B9" w:rsidRPr="00DE526D" w:rsidRDefault="009B0350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DE526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DE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26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DE5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526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DE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26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</w:tr>
      <w:tr w:rsidR="009B0350" w:rsidRPr="004C4BED" w:rsidTr="009B0350">
        <w:tc>
          <w:tcPr>
            <w:tcW w:w="10720" w:type="dxa"/>
            <w:gridSpan w:val="6"/>
          </w:tcPr>
          <w:p w:rsidR="009B0350" w:rsidRPr="00362707" w:rsidRDefault="00362707" w:rsidP="009B0350">
            <w:pPr>
              <w:spacing w:line="360" w:lineRule="auto"/>
              <w:ind w:right="3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6270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Информационные </w:t>
            </w:r>
            <w:r w:rsidRPr="0036270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>и</w:t>
            </w:r>
            <w:r w:rsidRPr="0036270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36270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>мультимедийные</w:t>
            </w:r>
            <w:r w:rsidR="009B0350" w:rsidRPr="0036270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технологии</w:t>
            </w:r>
          </w:p>
          <w:p w:rsidR="009B0350" w:rsidRPr="00362707" w:rsidRDefault="009B0350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53FA" w:rsidRPr="004C4BED" w:rsidTr="00362707">
        <w:tc>
          <w:tcPr>
            <w:tcW w:w="850" w:type="dxa"/>
            <w:vMerge w:val="restart"/>
          </w:tcPr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9E53FA" w:rsidRPr="00362707" w:rsidRDefault="00362707" w:rsidP="00DC6288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16.09.24</w:t>
            </w:r>
          </w:p>
        </w:tc>
        <w:tc>
          <w:tcPr>
            <w:tcW w:w="1842" w:type="dxa"/>
            <w:vMerge w:val="restart"/>
          </w:tcPr>
          <w:p w:rsidR="009E53FA" w:rsidRPr="00DE526D" w:rsidRDefault="009E53FA" w:rsidP="009E53FA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Лекция с элементами </w:t>
            </w:r>
          </w:p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  <w:vMerge w:val="restart"/>
          </w:tcPr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136" w:type="dxa"/>
          </w:tcPr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Информационные и мультимедийные технологии.</w:t>
            </w:r>
          </w:p>
        </w:tc>
        <w:tc>
          <w:tcPr>
            <w:tcW w:w="1979" w:type="dxa"/>
          </w:tcPr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Опрос по вопросам</w:t>
            </w:r>
          </w:p>
        </w:tc>
      </w:tr>
      <w:tr w:rsidR="009E53FA" w:rsidRPr="004C4BED" w:rsidTr="00362707">
        <w:tc>
          <w:tcPr>
            <w:tcW w:w="850" w:type="dxa"/>
            <w:vMerge/>
          </w:tcPr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9E53FA" w:rsidRPr="00362707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  <w:vMerge/>
          </w:tcPr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136" w:type="dxa"/>
          </w:tcPr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 Классификация технологий по типам телевещания</w:t>
            </w:r>
          </w:p>
        </w:tc>
        <w:tc>
          <w:tcPr>
            <w:tcW w:w="1979" w:type="dxa"/>
          </w:tcPr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Тестирование </w:t>
            </w:r>
          </w:p>
        </w:tc>
      </w:tr>
      <w:tr w:rsidR="009E53FA" w:rsidRPr="004C4BED" w:rsidTr="00362707">
        <w:trPr>
          <w:trHeight w:val="2350"/>
        </w:trPr>
        <w:tc>
          <w:tcPr>
            <w:tcW w:w="850" w:type="dxa"/>
          </w:tcPr>
          <w:p w:rsidR="009E53FA" w:rsidRPr="009E53FA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  <w:p w:rsidR="009E53FA" w:rsidRPr="009E53FA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9E53FA" w:rsidRPr="00362707" w:rsidRDefault="00362707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30.09.24</w:t>
            </w:r>
          </w:p>
        </w:tc>
        <w:tc>
          <w:tcPr>
            <w:tcW w:w="1842" w:type="dxa"/>
          </w:tcPr>
          <w:p w:rsidR="009E53FA" w:rsidRPr="00C03172" w:rsidRDefault="009E53FA" w:rsidP="00681B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526D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Работа с таблицей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и</w:t>
            </w:r>
          </w:p>
          <w:p w:rsidR="009E53FA" w:rsidRPr="00C03172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с Интернет-ресурсами</w:t>
            </w:r>
          </w:p>
        </w:tc>
        <w:tc>
          <w:tcPr>
            <w:tcW w:w="778" w:type="dxa"/>
          </w:tcPr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36" w:type="dxa"/>
          </w:tcPr>
          <w:p w:rsidR="009E53FA" w:rsidRPr="00DE526D" w:rsidRDefault="009E53FA" w:rsidP="00681BC9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ru-RU"/>
              </w:rPr>
            </w:pPr>
            <w:r w:rsidRPr="00DE526D">
              <w:rPr>
                <w:color w:val="333333"/>
                <w:lang w:val="ru-RU"/>
              </w:rPr>
              <w:t xml:space="preserve"> Особенности каждого типа, как источника передачи информации. </w:t>
            </w:r>
          </w:p>
          <w:p w:rsidR="009E53FA" w:rsidRPr="00DE526D" w:rsidRDefault="009E53FA" w:rsidP="00681BC9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ru-RU"/>
              </w:rPr>
            </w:pPr>
            <w:r w:rsidRPr="00DE526D">
              <w:rPr>
                <w:b/>
                <w:i/>
                <w:lang w:val="ru-RU"/>
              </w:rPr>
              <w:t xml:space="preserve"> </w:t>
            </w:r>
          </w:p>
          <w:p w:rsidR="009E53FA" w:rsidRPr="00DE526D" w:rsidRDefault="009E53FA" w:rsidP="00681BC9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12121"/>
                <w:lang w:val="ru-RU"/>
              </w:rPr>
            </w:pPr>
            <w:r w:rsidRPr="00DE526D">
              <w:rPr>
                <w:color w:val="212121"/>
                <w:lang w:val="ru-RU"/>
              </w:rPr>
              <w:t>Форматы. История смены формата.</w:t>
            </w:r>
            <w:r w:rsidRPr="00DE526D">
              <w:rPr>
                <w:color w:val="000000"/>
              </w:rPr>
              <w:t> </w:t>
            </w:r>
          </w:p>
          <w:p w:rsidR="009E53FA" w:rsidRPr="00DE526D" w:rsidRDefault="009E53FA" w:rsidP="00681BC9">
            <w:pPr>
              <w:pStyle w:val="ae"/>
              <w:shd w:val="clear" w:color="auto" w:fill="FFFFFF"/>
              <w:spacing w:before="0" w:after="0" w:line="360" w:lineRule="auto"/>
              <w:jc w:val="both"/>
              <w:rPr>
                <w:bCs/>
                <w:lang w:val="ru-RU"/>
              </w:rPr>
            </w:pPr>
            <w:r w:rsidRPr="00DE526D">
              <w:rPr>
                <w:color w:val="212121"/>
                <w:lang w:val="ru-RU"/>
              </w:rPr>
              <w:t xml:space="preserve"> </w:t>
            </w:r>
          </w:p>
        </w:tc>
        <w:tc>
          <w:tcPr>
            <w:tcW w:w="1979" w:type="dxa"/>
          </w:tcPr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Защита работы</w:t>
            </w:r>
          </w:p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 Новостная статья</w:t>
            </w:r>
          </w:p>
        </w:tc>
      </w:tr>
      <w:tr w:rsidR="009E53FA" w:rsidRPr="004C4BED" w:rsidTr="00362707">
        <w:trPr>
          <w:trHeight w:val="2070"/>
        </w:trPr>
        <w:tc>
          <w:tcPr>
            <w:tcW w:w="850" w:type="dxa"/>
          </w:tcPr>
          <w:p w:rsidR="009E53FA" w:rsidRPr="009E53FA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  <w:p w:rsidR="009E53FA" w:rsidRPr="009E53FA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9E53FA" w:rsidRPr="00DE526D" w:rsidRDefault="00362707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14.10.24</w:t>
            </w:r>
          </w:p>
        </w:tc>
        <w:tc>
          <w:tcPr>
            <w:tcW w:w="1842" w:type="dxa"/>
          </w:tcPr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в микро-группах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и Интернет-ресурсы</w:t>
            </w:r>
          </w:p>
        </w:tc>
        <w:tc>
          <w:tcPr>
            <w:tcW w:w="778" w:type="dxa"/>
          </w:tcPr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136" w:type="dxa"/>
          </w:tcPr>
          <w:p w:rsidR="009E53FA" w:rsidRPr="00DE526D" w:rsidRDefault="009E53FA" w:rsidP="00681BC9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ru-RU"/>
              </w:rPr>
            </w:pPr>
            <w:r w:rsidRPr="00DE526D">
              <w:rPr>
                <w:color w:val="212121"/>
                <w:lang w:val="ru-RU"/>
              </w:rPr>
              <w:t>Стиль и содержание.</w:t>
            </w:r>
          </w:p>
          <w:p w:rsidR="009E53FA" w:rsidRPr="00DE526D" w:rsidRDefault="009E53FA" w:rsidP="00681BC9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ru-RU"/>
              </w:rPr>
            </w:pPr>
            <w:r w:rsidRPr="00DE526D">
              <w:rPr>
                <w:color w:val="212121"/>
                <w:lang w:val="ru-RU"/>
              </w:rPr>
              <w:t xml:space="preserve">Целевая аудитория. </w:t>
            </w:r>
          </w:p>
          <w:p w:rsidR="009E53FA" w:rsidRPr="00DE526D" w:rsidRDefault="009E53FA" w:rsidP="00681BC9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12121"/>
                <w:lang w:val="ru-RU"/>
              </w:rPr>
            </w:pPr>
            <w:r w:rsidRPr="00DE526D">
              <w:rPr>
                <w:color w:val="212121"/>
                <w:lang w:val="ru-RU"/>
              </w:rPr>
              <w:t>Работа со статистикой.</w:t>
            </w:r>
          </w:p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bCs/>
                <w:lang w:val="ru-RU"/>
              </w:rPr>
            </w:pPr>
            <w:r w:rsidRPr="00DE526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 </w:t>
            </w:r>
            <w:r w:rsidRPr="00DE5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 государственной информационной политики</w:t>
            </w:r>
            <w:r w:rsidRPr="00DE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5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79" w:type="dxa"/>
          </w:tcPr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Сообщение</w:t>
            </w:r>
          </w:p>
        </w:tc>
      </w:tr>
      <w:tr w:rsidR="009B0350" w:rsidRPr="004C4BED" w:rsidTr="009B0350">
        <w:tc>
          <w:tcPr>
            <w:tcW w:w="10720" w:type="dxa"/>
            <w:gridSpan w:val="6"/>
          </w:tcPr>
          <w:p w:rsidR="009B0350" w:rsidRPr="00DE526D" w:rsidRDefault="009B0350" w:rsidP="009B0350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  <w:proofErr w:type="spellStart"/>
            <w:r w:rsidRPr="00DE526D">
              <w:rPr>
                <w:b/>
                <w:bCs/>
                <w:color w:val="212121"/>
                <w:lang w:val="ru-RU"/>
              </w:rPr>
              <w:t>Медиапрограммы</w:t>
            </w:r>
            <w:proofErr w:type="spellEnd"/>
          </w:p>
          <w:p w:rsidR="009B0350" w:rsidRPr="00DE526D" w:rsidRDefault="009B0350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53FA" w:rsidRPr="004C4BED" w:rsidTr="00362707">
        <w:trPr>
          <w:trHeight w:val="2484"/>
        </w:trPr>
        <w:tc>
          <w:tcPr>
            <w:tcW w:w="850" w:type="dxa"/>
          </w:tcPr>
          <w:p w:rsidR="009E53FA" w:rsidRPr="009E53FA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  <w:p w:rsidR="009E53FA" w:rsidRPr="009E53FA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9E53FA" w:rsidRPr="00DE526D" w:rsidRDefault="00362707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28.10.24</w:t>
            </w:r>
          </w:p>
        </w:tc>
        <w:tc>
          <w:tcPr>
            <w:tcW w:w="1842" w:type="dxa"/>
          </w:tcPr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Лекция с элементами беседы</w:t>
            </w:r>
          </w:p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</w:tcPr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136" w:type="dxa"/>
          </w:tcPr>
          <w:p w:rsidR="009E53FA" w:rsidRPr="00DE526D" w:rsidRDefault="009E53FA" w:rsidP="00681BC9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12121"/>
                <w:lang w:val="ru-RU"/>
              </w:rPr>
            </w:pPr>
            <w:r w:rsidRPr="00DE526D">
              <w:rPr>
                <w:color w:val="212121"/>
                <w:lang w:val="ru-RU"/>
              </w:rPr>
              <w:t xml:space="preserve">Новостные сюжеты и аналитические программы – разновидность программ </w:t>
            </w:r>
            <w:proofErr w:type="gramStart"/>
            <w:r w:rsidRPr="00DE526D">
              <w:rPr>
                <w:color w:val="212121"/>
                <w:lang w:val="ru-RU"/>
              </w:rPr>
              <w:t>телевещания.</w:t>
            </w:r>
            <w:r w:rsidRPr="00DE526D">
              <w:rPr>
                <w:color w:val="000000"/>
                <w:lang w:val="ru-RU"/>
              </w:rPr>
              <w:t>.</w:t>
            </w:r>
            <w:proofErr w:type="gramEnd"/>
            <w:r w:rsidRPr="00DE526D">
              <w:rPr>
                <w:color w:val="212121"/>
              </w:rPr>
              <w:t> </w:t>
            </w:r>
          </w:p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color w:val="212121"/>
                <w:lang w:val="ru-RU"/>
              </w:rPr>
            </w:pPr>
            <w:proofErr w:type="gramStart"/>
            <w:r w:rsidRPr="00DE526D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Э</w:t>
            </w:r>
            <w:r w:rsidRPr="00DE5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тапы  </w:t>
            </w:r>
            <w:proofErr w:type="spellStart"/>
            <w:r w:rsidRPr="00DE5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proofErr w:type="gramEnd"/>
            <w:r w:rsidRPr="00DE5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.телепередач</w:t>
            </w:r>
            <w:proofErr w:type="spellEnd"/>
            <w:r w:rsidRPr="00DE5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Телевизионные жанры.</w:t>
            </w:r>
          </w:p>
        </w:tc>
        <w:tc>
          <w:tcPr>
            <w:tcW w:w="1979" w:type="dxa"/>
          </w:tcPr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Опрос по вопросам</w:t>
            </w:r>
          </w:p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C0DAA" w:rsidRPr="004C4BED" w:rsidTr="00362707">
        <w:tc>
          <w:tcPr>
            <w:tcW w:w="850" w:type="dxa"/>
          </w:tcPr>
          <w:p w:rsidR="007401B9" w:rsidRPr="009E53FA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135" w:type="dxa"/>
          </w:tcPr>
          <w:p w:rsidR="007401B9" w:rsidRPr="00DE526D" w:rsidRDefault="00362707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1842" w:type="dxa"/>
          </w:tcPr>
          <w:p w:rsidR="007401B9" w:rsidRPr="00DE526D" w:rsidRDefault="009C0DA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Посещение  телевизионной студии </w:t>
            </w:r>
          </w:p>
        </w:tc>
        <w:tc>
          <w:tcPr>
            <w:tcW w:w="778" w:type="dxa"/>
          </w:tcPr>
          <w:p w:rsidR="007401B9" w:rsidRPr="00DE526D" w:rsidRDefault="00F11575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36" w:type="dxa"/>
          </w:tcPr>
          <w:p w:rsidR="007401B9" w:rsidRPr="00DE526D" w:rsidRDefault="006F551D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</w:t>
            </w:r>
            <w:r w:rsidR="009C0DAA" w:rsidRPr="00DE5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городского телевидения. </w:t>
            </w:r>
          </w:p>
        </w:tc>
        <w:tc>
          <w:tcPr>
            <w:tcW w:w="1979" w:type="dxa"/>
          </w:tcPr>
          <w:p w:rsidR="007401B9" w:rsidRPr="00DE526D" w:rsidRDefault="009C0DA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Практические пробы</w:t>
            </w:r>
          </w:p>
        </w:tc>
      </w:tr>
      <w:tr w:rsidR="009E53FA" w:rsidRPr="004C4BED" w:rsidTr="00362707">
        <w:trPr>
          <w:trHeight w:val="5816"/>
        </w:trPr>
        <w:tc>
          <w:tcPr>
            <w:tcW w:w="850" w:type="dxa"/>
          </w:tcPr>
          <w:p w:rsidR="009E53FA" w:rsidRPr="009E53FA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  <w:p w:rsidR="009E53FA" w:rsidRPr="009E53FA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9E53FA" w:rsidRPr="00DE526D" w:rsidRDefault="00362707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25.11.24</w:t>
            </w:r>
          </w:p>
        </w:tc>
        <w:tc>
          <w:tcPr>
            <w:tcW w:w="1842" w:type="dxa"/>
          </w:tcPr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Лекция</w:t>
            </w:r>
          </w:p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Беседа -презентация</w:t>
            </w:r>
          </w:p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</w:tcPr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136" w:type="dxa"/>
          </w:tcPr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«Развлекательная программа», их разновидности, особенности</w:t>
            </w:r>
          </w:p>
          <w:p w:rsidR="009E53FA" w:rsidRPr="00DE526D" w:rsidRDefault="009E53FA" w:rsidP="00681BC9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ru-RU"/>
              </w:rPr>
            </w:pPr>
            <w:r w:rsidRPr="00DE526D">
              <w:rPr>
                <w:color w:val="212121"/>
                <w:lang w:val="ru-RU"/>
              </w:rPr>
              <w:t>Принцип построения ток-шоу.</w:t>
            </w:r>
            <w:r w:rsidRPr="00DE526D">
              <w:rPr>
                <w:color w:val="212121"/>
              </w:rPr>
              <w:t> </w:t>
            </w:r>
            <w:r w:rsidRPr="00DE526D">
              <w:rPr>
                <w:color w:val="000000"/>
                <w:lang w:val="ru-RU"/>
              </w:rPr>
              <w:t>Драматургия ток-шоу. Герои ток-шоу. Работа с аудиторией ток-шоу. Ведущий ток-шоу: требования и особенности работы.</w:t>
            </w:r>
          </w:p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Жанры журналистики: репортаж, интервью. Краткая характеристика информационных жанров.</w:t>
            </w:r>
          </w:p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Алгоритм построения статьи в жанре «интервью», «репортаж». </w:t>
            </w:r>
          </w:p>
        </w:tc>
        <w:tc>
          <w:tcPr>
            <w:tcW w:w="1979" w:type="dxa"/>
          </w:tcPr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Тест</w:t>
            </w:r>
          </w:p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B0350" w:rsidRPr="004C4BED" w:rsidTr="009B0350">
        <w:tc>
          <w:tcPr>
            <w:tcW w:w="10720" w:type="dxa"/>
            <w:gridSpan w:val="6"/>
          </w:tcPr>
          <w:p w:rsidR="009B0350" w:rsidRPr="00DE526D" w:rsidRDefault="009B0350" w:rsidP="009B0350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  <w:r w:rsidRPr="00DE526D">
              <w:rPr>
                <w:b/>
                <w:bCs/>
                <w:color w:val="212121"/>
                <w:lang w:val="ru-RU"/>
              </w:rPr>
              <w:t>Источники информации.</w:t>
            </w:r>
          </w:p>
        </w:tc>
      </w:tr>
      <w:tr w:rsidR="009E53FA" w:rsidRPr="004C4BED" w:rsidTr="00362707">
        <w:trPr>
          <w:trHeight w:val="4420"/>
        </w:trPr>
        <w:tc>
          <w:tcPr>
            <w:tcW w:w="850" w:type="dxa"/>
          </w:tcPr>
          <w:p w:rsidR="009E53FA" w:rsidRPr="009E53FA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135" w:type="dxa"/>
          </w:tcPr>
          <w:p w:rsidR="009E53FA" w:rsidRPr="00DE526D" w:rsidRDefault="00362707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9.12.24</w:t>
            </w:r>
          </w:p>
        </w:tc>
        <w:tc>
          <w:tcPr>
            <w:tcW w:w="1842" w:type="dxa"/>
          </w:tcPr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778" w:type="dxa"/>
          </w:tcPr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36" w:type="dxa"/>
          </w:tcPr>
          <w:p w:rsidR="009E53FA" w:rsidRPr="00DE526D" w:rsidRDefault="009E53FA" w:rsidP="00681BC9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ru-RU"/>
              </w:rPr>
            </w:pPr>
            <w:r w:rsidRPr="00DE526D">
              <w:rPr>
                <w:color w:val="212121"/>
                <w:lang w:val="ru-RU"/>
              </w:rPr>
              <w:t>Новостные сюжеты.</w:t>
            </w:r>
            <w:r w:rsidRPr="00DE526D">
              <w:rPr>
                <w:color w:val="212121"/>
              </w:rPr>
              <w:t> </w:t>
            </w:r>
            <w:r w:rsidRPr="00DE526D">
              <w:rPr>
                <w:color w:val="000000"/>
                <w:lang w:val="ru-RU"/>
              </w:rPr>
              <w:t xml:space="preserve">Критерии отбора новостей. </w:t>
            </w:r>
            <w:r w:rsidRPr="00DE526D">
              <w:rPr>
                <w:color w:val="212121"/>
                <w:lang w:val="ru-RU"/>
              </w:rPr>
              <w:t>Репортажи.</w:t>
            </w:r>
            <w:r w:rsidRPr="00DE526D">
              <w:rPr>
                <w:color w:val="212121"/>
              </w:rPr>
              <w:t> </w:t>
            </w:r>
            <w:r w:rsidRPr="00DE526D">
              <w:rPr>
                <w:color w:val="000000"/>
                <w:lang w:val="ru-RU"/>
              </w:rPr>
              <w:t xml:space="preserve"> Взаимодействие журналиста и оператора при </w:t>
            </w:r>
            <w:proofErr w:type="spellStart"/>
            <w:r w:rsidRPr="00DE526D">
              <w:rPr>
                <w:color w:val="000000"/>
                <w:lang w:val="ru-RU"/>
              </w:rPr>
              <w:t>съѐмке</w:t>
            </w:r>
            <w:proofErr w:type="spellEnd"/>
            <w:r w:rsidRPr="00DE526D">
              <w:rPr>
                <w:color w:val="000000"/>
                <w:lang w:val="ru-RU"/>
              </w:rPr>
              <w:t xml:space="preserve"> репортажа.</w:t>
            </w:r>
          </w:p>
          <w:p w:rsidR="009E53FA" w:rsidRPr="00DE526D" w:rsidRDefault="009E53FA" w:rsidP="00681BC9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ru-RU"/>
              </w:rPr>
            </w:pPr>
            <w:r w:rsidRPr="00DE526D">
              <w:rPr>
                <w:color w:val="212121"/>
                <w:lang w:val="ru-RU"/>
              </w:rPr>
              <w:t>Монтажные программы.</w:t>
            </w:r>
          </w:p>
          <w:p w:rsidR="009E53FA" w:rsidRPr="00DE526D" w:rsidRDefault="009E53FA" w:rsidP="00681BC9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lang w:val="ru-RU"/>
              </w:rPr>
            </w:pPr>
            <w:proofErr w:type="gramStart"/>
            <w:r w:rsidRPr="00DE526D">
              <w:rPr>
                <w:color w:val="212121"/>
                <w:lang w:val="ru-RU"/>
              </w:rPr>
              <w:t>Тренажеры  репортажей</w:t>
            </w:r>
            <w:proofErr w:type="gramEnd"/>
            <w:r w:rsidRPr="00DE526D">
              <w:rPr>
                <w:color w:val="212121"/>
                <w:lang w:val="ru-RU"/>
              </w:rPr>
              <w:t>.</w:t>
            </w:r>
            <w:r w:rsidRPr="00DE526D">
              <w:rPr>
                <w:color w:val="212121"/>
              </w:rPr>
              <w:t> </w:t>
            </w:r>
            <w:r w:rsidRPr="00DE526D">
              <w:rPr>
                <w:bCs/>
                <w:lang w:val="ru-RU"/>
              </w:rPr>
              <w:t xml:space="preserve"> </w:t>
            </w:r>
          </w:p>
          <w:p w:rsidR="009E53FA" w:rsidRPr="00DE526D" w:rsidRDefault="009E53FA" w:rsidP="00681BC9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ru-RU"/>
              </w:rPr>
            </w:pPr>
            <w:r w:rsidRPr="00DE526D">
              <w:rPr>
                <w:color w:val="000000"/>
                <w:lang w:val="ru-RU"/>
              </w:rPr>
              <w:t>Композиция кадра. Импортирование видеофайлов на компьютер.</w:t>
            </w:r>
          </w:p>
          <w:p w:rsidR="009E53FA" w:rsidRPr="00DE526D" w:rsidRDefault="009E53FA" w:rsidP="00681BC9">
            <w:pPr>
              <w:pStyle w:val="ae"/>
              <w:shd w:val="clear" w:color="auto" w:fill="FFFFFF"/>
              <w:spacing w:before="0" w:after="0" w:line="360" w:lineRule="auto"/>
              <w:jc w:val="both"/>
              <w:rPr>
                <w:bCs/>
                <w:lang w:val="ru-RU"/>
              </w:rPr>
            </w:pPr>
          </w:p>
        </w:tc>
        <w:tc>
          <w:tcPr>
            <w:tcW w:w="1979" w:type="dxa"/>
          </w:tcPr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Опрос </w:t>
            </w:r>
          </w:p>
          <w:p w:rsidR="009E53FA" w:rsidRPr="00DE526D" w:rsidRDefault="009E53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C0DAA" w:rsidRPr="004C4BED" w:rsidTr="00362707">
        <w:tc>
          <w:tcPr>
            <w:tcW w:w="850" w:type="dxa"/>
          </w:tcPr>
          <w:p w:rsidR="007401B9" w:rsidRPr="00DE526D" w:rsidRDefault="007401B9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7401B9" w:rsidRPr="00DE526D" w:rsidRDefault="007401B9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7401B9" w:rsidRPr="00DE526D" w:rsidRDefault="007401B9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</w:tcPr>
          <w:p w:rsidR="007401B9" w:rsidRPr="00DE526D" w:rsidRDefault="007401B9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136" w:type="dxa"/>
          </w:tcPr>
          <w:p w:rsidR="007401B9" w:rsidRPr="00DE526D" w:rsidRDefault="007401B9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7401B9" w:rsidRPr="00DE526D" w:rsidRDefault="007401B9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C0DAA" w:rsidRPr="004C4BED" w:rsidTr="00362707">
        <w:tc>
          <w:tcPr>
            <w:tcW w:w="850" w:type="dxa"/>
          </w:tcPr>
          <w:p w:rsidR="007401B9" w:rsidRPr="00DE526D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5" w:type="dxa"/>
          </w:tcPr>
          <w:p w:rsidR="007401B9" w:rsidRPr="00DE526D" w:rsidRDefault="00362707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23.12.24</w:t>
            </w:r>
          </w:p>
        </w:tc>
        <w:tc>
          <w:tcPr>
            <w:tcW w:w="1842" w:type="dxa"/>
          </w:tcPr>
          <w:p w:rsidR="007401B9" w:rsidRPr="00DE526D" w:rsidRDefault="00E3587F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778" w:type="dxa"/>
          </w:tcPr>
          <w:p w:rsidR="007401B9" w:rsidRPr="00DE526D" w:rsidRDefault="00E3587F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36" w:type="dxa"/>
          </w:tcPr>
          <w:p w:rsidR="007401B9" w:rsidRDefault="00E05F6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правила и меры безопасности при обращении с компьютером. </w:t>
            </w:r>
            <w:r w:rsidR="00831BA3" w:rsidRPr="00DE5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видеофайлами на компьютере.</w:t>
            </w:r>
          </w:p>
          <w:p w:rsidR="00362707" w:rsidRPr="00DE526D" w:rsidRDefault="00362707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7401B9" w:rsidRPr="00DE526D" w:rsidRDefault="00E3587F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Вопросно-ответная работа</w:t>
            </w:r>
          </w:p>
        </w:tc>
      </w:tr>
      <w:tr w:rsidR="009B0350" w:rsidRPr="004C4BED" w:rsidTr="009B0350">
        <w:tc>
          <w:tcPr>
            <w:tcW w:w="10720" w:type="dxa"/>
            <w:gridSpan w:val="6"/>
          </w:tcPr>
          <w:p w:rsidR="009B0350" w:rsidRPr="00DE526D" w:rsidRDefault="009B0350" w:rsidP="00681BC9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DE526D">
              <w:rPr>
                <w:b/>
                <w:bCs/>
                <w:color w:val="212121"/>
                <w:lang w:val="ru-RU"/>
              </w:rPr>
              <w:lastRenderedPageBreak/>
              <w:t xml:space="preserve">                                                     </w:t>
            </w:r>
            <w:r w:rsidRPr="00DE526D">
              <w:rPr>
                <w:b/>
                <w:bCs/>
                <w:color w:val="212121"/>
              </w:rPr>
              <w:t xml:space="preserve">Практика речи </w:t>
            </w:r>
          </w:p>
          <w:p w:rsidR="009B0350" w:rsidRPr="00DE526D" w:rsidRDefault="009B0350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0DAA" w:rsidRPr="004C4BED" w:rsidTr="00362707">
        <w:tc>
          <w:tcPr>
            <w:tcW w:w="850" w:type="dxa"/>
          </w:tcPr>
          <w:p w:rsidR="007401B9" w:rsidRPr="0064444C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135" w:type="dxa"/>
          </w:tcPr>
          <w:p w:rsidR="007401B9" w:rsidRPr="00DE526D" w:rsidRDefault="00362707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1842" w:type="dxa"/>
          </w:tcPr>
          <w:p w:rsidR="007401B9" w:rsidRPr="00DE526D" w:rsidRDefault="002B0E1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Лекция с элементами беседы</w:t>
            </w:r>
          </w:p>
        </w:tc>
        <w:tc>
          <w:tcPr>
            <w:tcW w:w="778" w:type="dxa"/>
          </w:tcPr>
          <w:p w:rsidR="007401B9" w:rsidRPr="00DE526D" w:rsidRDefault="00667E1F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36" w:type="dxa"/>
          </w:tcPr>
          <w:p w:rsidR="00B50109" w:rsidRPr="00DE526D" w:rsidRDefault="00B50109" w:rsidP="00681BC9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ru-RU"/>
              </w:rPr>
            </w:pPr>
            <w:r w:rsidRPr="00DE526D">
              <w:rPr>
                <w:color w:val="212121"/>
                <w:lang w:val="ru-RU"/>
              </w:rPr>
              <w:t>Упражнения для каждого участника группы.</w:t>
            </w:r>
            <w:r w:rsidRPr="00DE526D">
              <w:rPr>
                <w:color w:val="212121"/>
              </w:rPr>
              <w:t> </w:t>
            </w:r>
            <w:r w:rsidRPr="00DE526D">
              <w:rPr>
                <w:color w:val="000000"/>
                <w:lang w:val="ru-RU"/>
              </w:rPr>
              <w:t>Сущность слова. Слово и понятие.</w:t>
            </w:r>
          </w:p>
          <w:p w:rsidR="00B50109" w:rsidRPr="00DE526D" w:rsidRDefault="00B50109" w:rsidP="00681BC9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proofErr w:type="spellStart"/>
            <w:r w:rsidRPr="00DE526D">
              <w:rPr>
                <w:color w:val="212121"/>
                <w:lang w:val="ru-RU"/>
              </w:rPr>
              <w:t>Дресс</w:t>
            </w:r>
            <w:proofErr w:type="spellEnd"/>
            <w:r w:rsidRPr="00DE526D">
              <w:rPr>
                <w:color w:val="212121"/>
                <w:lang w:val="ru-RU"/>
              </w:rPr>
              <w:t xml:space="preserve">-код </w:t>
            </w:r>
            <w:proofErr w:type="spellStart"/>
            <w:r w:rsidRPr="00DE526D">
              <w:rPr>
                <w:color w:val="212121"/>
                <w:lang w:val="ru-RU"/>
              </w:rPr>
              <w:t>стендапов</w:t>
            </w:r>
            <w:proofErr w:type="spellEnd"/>
            <w:r w:rsidRPr="00DE526D">
              <w:rPr>
                <w:color w:val="212121"/>
                <w:lang w:val="ru-RU"/>
              </w:rPr>
              <w:t>.</w:t>
            </w:r>
            <w:r w:rsidRPr="00DE526D">
              <w:rPr>
                <w:color w:val="212121"/>
              </w:rPr>
              <w:t> </w:t>
            </w:r>
            <w:r w:rsidRPr="00DE526D">
              <w:rPr>
                <w:color w:val="000000"/>
                <w:lang w:val="ru-RU"/>
              </w:rPr>
              <w:t xml:space="preserve">«Говорящий фон». </w:t>
            </w:r>
            <w:proofErr w:type="spellStart"/>
            <w:r w:rsidRPr="00DE526D">
              <w:rPr>
                <w:color w:val="000000"/>
              </w:rPr>
              <w:t>Съѐмка</w:t>
            </w:r>
            <w:proofErr w:type="spellEnd"/>
            <w:r w:rsidRPr="00DE526D">
              <w:rPr>
                <w:color w:val="000000"/>
              </w:rPr>
              <w:t xml:space="preserve"> «</w:t>
            </w:r>
            <w:proofErr w:type="spellStart"/>
            <w:r w:rsidRPr="00DE526D">
              <w:rPr>
                <w:color w:val="000000"/>
              </w:rPr>
              <w:t>стенд-апа</w:t>
            </w:r>
            <w:proofErr w:type="spellEnd"/>
            <w:r w:rsidRPr="00DE526D">
              <w:rPr>
                <w:color w:val="000000"/>
              </w:rPr>
              <w:t>». </w:t>
            </w:r>
            <w:proofErr w:type="spellStart"/>
            <w:r w:rsidRPr="00DE526D">
              <w:rPr>
                <w:color w:val="000000"/>
              </w:rPr>
              <w:t>Звуковые</w:t>
            </w:r>
            <w:proofErr w:type="spellEnd"/>
            <w:r w:rsidRPr="00DE526D">
              <w:rPr>
                <w:color w:val="000000"/>
              </w:rPr>
              <w:t xml:space="preserve"> </w:t>
            </w:r>
            <w:proofErr w:type="spellStart"/>
            <w:r w:rsidRPr="00DE526D">
              <w:rPr>
                <w:color w:val="000000"/>
              </w:rPr>
              <w:t>эффекты</w:t>
            </w:r>
            <w:proofErr w:type="spellEnd"/>
          </w:p>
          <w:p w:rsidR="007401B9" w:rsidRPr="00DE526D" w:rsidRDefault="007401B9" w:rsidP="00681BC9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lang w:val="ru-RU"/>
              </w:rPr>
            </w:pPr>
          </w:p>
        </w:tc>
        <w:tc>
          <w:tcPr>
            <w:tcW w:w="1979" w:type="dxa"/>
          </w:tcPr>
          <w:p w:rsidR="007401B9" w:rsidRPr="00DE526D" w:rsidRDefault="002B0E1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Опрос по вопросам</w:t>
            </w:r>
          </w:p>
        </w:tc>
      </w:tr>
      <w:tr w:rsidR="009C0DAA" w:rsidRPr="004C4BED" w:rsidTr="00362707">
        <w:tc>
          <w:tcPr>
            <w:tcW w:w="850" w:type="dxa"/>
          </w:tcPr>
          <w:p w:rsidR="007401B9" w:rsidRPr="0064444C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135" w:type="dxa"/>
          </w:tcPr>
          <w:p w:rsidR="007401B9" w:rsidRPr="00DE526D" w:rsidRDefault="00362707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27.01.25</w:t>
            </w:r>
          </w:p>
        </w:tc>
        <w:tc>
          <w:tcPr>
            <w:tcW w:w="1842" w:type="dxa"/>
          </w:tcPr>
          <w:p w:rsidR="007401B9" w:rsidRPr="00DE526D" w:rsidRDefault="002B0E1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778" w:type="dxa"/>
          </w:tcPr>
          <w:p w:rsidR="007401B9" w:rsidRPr="00DE526D" w:rsidRDefault="00667E1F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36" w:type="dxa"/>
          </w:tcPr>
          <w:p w:rsidR="00B50109" w:rsidRPr="00DE526D" w:rsidRDefault="00B50109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5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рассказа от имени главного героя или второстепенного персонажа</w:t>
            </w:r>
          </w:p>
          <w:p w:rsidR="007401B9" w:rsidRPr="00DE526D" w:rsidRDefault="007401B9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7401B9" w:rsidRPr="00DE526D" w:rsidRDefault="002B0E1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Защита работы</w:t>
            </w:r>
          </w:p>
        </w:tc>
      </w:tr>
      <w:tr w:rsidR="009C0DAA" w:rsidRPr="004C4BED" w:rsidTr="00362707">
        <w:tc>
          <w:tcPr>
            <w:tcW w:w="850" w:type="dxa"/>
          </w:tcPr>
          <w:p w:rsidR="007401B9" w:rsidRPr="0064444C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135" w:type="dxa"/>
          </w:tcPr>
          <w:p w:rsidR="007401B9" w:rsidRPr="00DE526D" w:rsidRDefault="00362707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10.02.25</w:t>
            </w:r>
          </w:p>
        </w:tc>
        <w:tc>
          <w:tcPr>
            <w:tcW w:w="1842" w:type="dxa"/>
          </w:tcPr>
          <w:p w:rsidR="007401B9" w:rsidRPr="00DE526D" w:rsidRDefault="00187C75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Практическое занятие </w:t>
            </w:r>
          </w:p>
        </w:tc>
        <w:tc>
          <w:tcPr>
            <w:tcW w:w="778" w:type="dxa"/>
          </w:tcPr>
          <w:p w:rsidR="007401B9" w:rsidRPr="00DE526D" w:rsidRDefault="00187C75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36" w:type="dxa"/>
          </w:tcPr>
          <w:p w:rsidR="00361EE3" w:rsidRPr="00DE526D" w:rsidRDefault="00361EE3" w:rsidP="00681BC9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12121"/>
                <w:lang w:val="ru-RU"/>
              </w:rPr>
            </w:pPr>
            <w:r w:rsidRPr="00DE526D">
              <w:rPr>
                <w:color w:val="212121"/>
                <w:lang w:val="ru-RU"/>
              </w:rPr>
              <w:t>Учимся говорить грамотно, а писать правильно.</w:t>
            </w:r>
          </w:p>
          <w:p w:rsidR="00361EE3" w:rsidRPr="00DE526D" w:rsidRDefault="00361EE3" w:rsidP="00681BC9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ru-RU"/>
              </w:rPr>
            </w:pPr>
            <w:r w:rsidRPr="00DE526D">
              <w:rPr>
                <w:color w:val="212121"/>
                <w:lang w:val="ru-RU"/>
              </w:rPr>
              <w:t>Личный список слов-ошибок – тренинг по выявлению речевых и стилистических ошибок в устной и письменной речи.</w:t>
            </w:r>
          </w:p>
          <w:p w:rsidR="007401B9" w:rsidRPr="00DE526D" w:rsidRDefault="007401B9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7401B9" w:rsidRPr="00DE526D" w:rsidRDefault="007401B9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187C75" w:rsidRPr="00DE526D" w:rsidRDefault="00187C75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Вопросно-ответная работа</w:t>
            </w:r>
          </w:p>
        </w:tc>
      </w:tr>
      <w:tr w:rsidR="009B0350" w:rsidRPr="004C4BED" w:rsidTr="009B0350">
        <w:tc>
          <w:tcPr>
            <w:tcW w:w="10720" w:type="dxa"/>
            <w:gridSpan w:val="6"/>
          </w:tcPr>
          <w:p w:rsidR="009B0350" w:rsidRPr="00DE526D" w:rsidRDefault="009B0350" w:rsidP="009B0350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DE526D">
              <w:rPr>
                <w:b/>
                <w:color w:val="212121"/>
              </w:rPr>
              <w:t>Жанровое</w:t>
            </w:r>
            <w:proofErr w:type="spellEnd"/>
            <w:r w:rsidRPr="00DE526D">
              <w:rPr>
                <w:b/>
                <w:color w:val="212121"/>
              </w:rPr>
              <w:t xml:space="preserve">  </w:t>
            </w:r>
            <w:proofErr w:type="spellStart"/>
            <w:r w:rsidRPr="00DE526D">
              <w:rPr>
                <w:b/>
                <w:color w:val="212121"/>
              </w:rPr>
              <w:t>разнообразие</w:t>
            </w:r>
            <w:proofErr w:type="spellEnd"/>
            <w:r w:rsidRPr="00DE526D">
              <w:rPr>
                <w:b/>
                <w:color w:val="212121"/>
              </w:rPr>
              <w:t>.</w:t>
            </w:r>
          </w:p>
        </w:tc>
      </w:tr>
      <w:tr w:rsidR="0064444C" w:rsidRPr="004C4BED" w:rsidTr="00362707">
        <w:trPr>
          <w:trHeight w:val="3312"/>
        </w:trPr>
        <w:tc>
          <w:tcPr>
            <w:tcW w:w="850" w:type="dxa"/>
          </w:tcPr>
          <w:p w:rsidR="0064444C" w:rsidRPr="0064444C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13</w:t>
            </w:r>
          </w:p>
          <w:p w:rsidR="0064444C" w:rsidRPr="0064444C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4444C" w:rsidRPr="00DE526D" w:rsidRDefault="00362707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24.02.25</w:t>
            </w:r>
          </w:p>
        </w:tc>
        <w:tc>
          <w:tcPr>
            <w:tcW w:w="1842" w:type="dxa"/>
          </w:tcPr>
          <w:p w:rsidR="0064444C" w:rsidRPr="00DE526D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Лекция с элементами беседы</w:t>
            </w:r>
          </w:p>
          <w:p w:rsidR="0064444C" w:rsidRPr="00DE526D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</w:tcPr>
          <w:p w:rsidR="0064444C" w:rsidRPr="00DE526D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:rsidR="0064444C" w:rsidRPr="00DE526D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136" w:type="dxa"/>
          </w:tcPr>
          <w:p w:rsidR="0064444C" w:rsidRPr="00DE526D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операторского мастерства. Основы современной ТВ и видео продукции, механизмы ее производства</w:t>
            </w:r>
          </w:p>
          <w:p w:rsidR="0064444C" w:rsidRPr="00DE526D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3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оператора и журналиста</w:t>
            </w:r>
          </w:p>
          <w:p w:rsidR="0064444C" w:rsidRPr="00DE526D" w:rsidRDefault="001C3D5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3172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Теле эссе</w:t>
            </w:r>
            <w:r w:rsidR="0064444C" w:rsidRPr="00C03172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, зарисовка, </w:t>
            </w:r>
            <w:r w:rsidRPr="00C03172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теле путешествие</w:t>
            </w:r>
          </w:p>
        </w:tc>
        <w:tc>
          <w:tcPr>
            <w:tcW w:w="1979" w:type="dxa"/>
          </w:tcPr>
          <w:p w:rsidR="0064444C" w:rsidRPr="00DE526D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Опрос по вопросам</w:t>
            </w:r>
          </w:p>
          <w:p w:rsidR="0064444C" w:rsidRPr="00DE526D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Интервью</w:t>
            </w:r>
          </w:p>
          <w:p w:rsidR="0064444C" w:rsidRPr="00DE526D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Создание и вставка фотопроектов</w:t>
            </w:r>
          </w:p>
        </w:tc>
      </w:tr>
      <w:tr w:rsidR="009C0DAA" w:rsidRPr="004C4BED" w:rsidTr="00362707">
        <w:tc>
          <w:tcPr>
            <w:tcW w:w="850" w:type="dxa"/>
          </w:tcPr>
          <w:p w:rsidR="007401B9" w:rsidRPr="0064444C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1135" w:type="dxa"/>
          </w:tcPr>
          <w:p w:rsidR="007401B9" w:rsidRPr="00DE526D" w:rsidRDefault="00362707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10.03.25</w:t>
            </w:r>
          </w:p>
        </w:tc>
        <w:tc>
          <w:tcPr>
            <w:tcW w:w="1842" w:type="dxa"/>
          </w:tcPr>
          <w:p w:rsidR="007401B9" w:rsidRPr="00DE526D" w:rsidRDefault="00615CB6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778" w:type="dxa"/>
          </w:tcPr>
          <w:p w:rsidR="007401B9" w:rsidRPr="00DE526D" w:rsidRDefault="009D54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4136" w:type="dxa"/>
          </w:tcPr>
          <w:p w:rsidR="007401B9" w:rsidRPr="00DE526D" w:rsidRDefault="009D54FA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Композиция телевизионного сюжета. Типы и элементы телевизионных сюжетов. Взаимодействие журналиста и оператора при работе над сюжетом.</w:t>
            </w:r>
          </w:p>
        </w:tc>
        <w:tc>
          <w:tcPr>
            <w:tcW w:w="1979" w:type="dxa"/>
          </w:tcPr>
          <w:p w:rsidR="007401B9" w:rsidRPr="00DE526D" w:rsidRDefault="00615CB6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Создание видеоролика</w:t>
            </w:r>
          </w:p>
        </w:tc>
      </w:tr>
      <w:tr w:rsidR="00E026B4" w:rsidRPr="004C4BED" w:rsidTr="009B0350">
        <w:tc>
          <w:tcPr>
            <w:tcW w:w="850" w:type="dxa"/>
          </w:tcPr>
          <w:p w:rsidR="00E026B4" w:rsidRPr="00DE526D" w:rsidRDefault="00E026B4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70" w:type="dxa"/>
            <w:gridSpan w:val="5"/>
          </w:tcPr>
          <w:p w:rsidR="00E026B4" w:rsidRPr="00DE526D" w:rsidRDefault="00E026B4" w:rsidP="009B0350">
            <w:pPr>
              <w:spacing w:line="360" w:lineRule="auto"/>
              <w:ind w:right="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52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Медиаобразование на материале рекламы</w:t>
            </w:r>
          </w:p>
          <w:p w:rsidR="00E026B4" w:rsidRPr="00DE526D" w:rsidRDefault="00E026B4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4444C" w:rsidRPr="004C4BED" w:rsidTr="00362707">
        <w:trPr>
          <w:trHeight w:val="2908"/>
        </w:trPr>
        <w:tc>
          <w:tcPr>
            <w:tcW w:w="850" w:type="dxa"/>
          </w:tcPr>
          <w:p w:rsidR="0064444C" w:rsidRPr="0064444C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  <w:p w:rsidR="0064444C" w:rsidRPr="0064444C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4444C" w:rsidRPr="00DE526D" w:rsidRDefault="00362707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24.03.25</w:t>
            </w:r>
          </w:p>
        </w:tc>
        <w:tc>
          <w:tcPr>
            <w:tcW w:w="1842" w:type="dxa"/>
          </w:tcPr>
          <w:p w:rsidR="0064444C" w:rsidRPr="00DE526D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Лекция с элементами беседы</w:t>
            </w:r>
          </w:p>
          <w:p w:rsidR="0064444C" w:rsidRPr="00DE526D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</w:tcPr>
          <w:p w:rsidR="0064444C" w:rsidRPr="00DE526D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:rsidR="0064444C" w:rsidRPr="00DE526D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136" w:type="dxa"/>
          </w:tcPr>
          <w:p w:rsidR="0064444C" w:rsidRPr="00DE526D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возникновения и развития </w:t>
            </w:r>
            <w:proofErr w:type="spellStart"/>
            <w:proofErr w:type="gramStart"/>
            <w:r w:rsidRPr="00DE5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рекламы.Реклама</w:t>
            </w:r>
            <w:proofErr w:type="spellEnd"/>
            <w:proofErr w:type="gramEnd"/>
            <w:r w:rsidRPr="00DE5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понятие, функции, цели и виды</w:t>
            </w:r>
          </w:p>
          <w:p w:rsidR="0064444C" w:rsidRPr="00DE526D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3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рекламы</w:t>
            </w:r>
          </w:p>
          <w:p w:rsidR="0064444C" w:rsidRPr="0064444C" w:rsidRDefault="0064444C" w:rsidP="0064444C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ru-RU"/>
              </w:rPr>
            </w:pPr>
            <w:r w:rsidRPr="00DE526D">
              <w:rPr>
                <w:color w:val="000000"/>
                <w:lang w:val="ru-RU"/>
              </w:rPr>
              <w:t>Особенности функционального назначения рекламных текстов.</w:t>
            </w:r>
            <w:r w:rsidRPr="0064444C">
              <w:rPr>
                <w:color w:val="000000"/>
                <w:lang w:val="ru-RU"/>
              </w:rPr>
              <w:t xml:space="preserve"> Основная цель рекламы.</w:t>
            </w:r>
            <w:r w:rsidRPr="0064444C">
              <w:rPr>
                <w:bCs/>
                <w:color w:val="000000"/>
                <w:lang w:val="ru-RU"/>
              </w:rPr>
              <w:t xml:space="preserve"> Структура рекламного текста</w:t>
            </w:r>
          </w:p>
          <w:p w:rsidR="0064444C" w:rsidRPr="00DE526D" w:rsidRDefault="0064444C" w:rsidP="00681BC9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ru-RU"/>
              </w:rPr>
            </w:pPr>
          </w:p>
          <w:p w:rsidR="0064444C" w:rsidRPr="00DE526D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64444C" w:rsidRPr="00DE526D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Вопросно-ответная работа</w:t>
            </w:r>
          </w:p>
          <w:p w:rsidR="0064444C" w:rsidRPr="00DE526D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4444C" w:rsidRPr="004C4BED" w:rsidTr="00362707">
        <w:trPr>
          <w:trHeight w:val="3032"/>
        </w:trPr>
        <w:tc>
          <w:tcPr>
            <w:tcW w:w="850" w:type="dxa"/>
          </w:tcPr>
          <w:p w:rsidR="0064444C" w:rsidRPr="0064444C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1135" w:type="dxa"/>
          </w:tcPr>
          <w:p w:rsidR="0064444C" w:rsidRPr="00DE526D" w:rsidRDefault="00E51990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7.04.25</w:t>
            </w:r>
          </w:p>
        </w:tc>
        <w:tc>
          <w:tcPr>
            <w:tcW w:w="1842" w:type="dxa"/>
          </w:tcPr>
          <w:p w:rsidR="0064444C" w:rsidRPr="00DE526D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Групповое занятие </w:t>
            </w:r>
          </w:p>
        </w:tc>
        <w:tc>
          <w:tcPr>
            <w:tcW w:w="778" w:type="dxa"/>
          </w:tcPr>
          <w:p w:rsidR="0064444C" w:rsidRPr="00DE526D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36" w:type="dxa"/>
          </w:tcPr>
          <w:p w:rsidR="0064444C" w:rsidRPr="0064444C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4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Компоненты рекламного текста:</w:t>
            </w:r>
          </w:p>
          <w:p w:rsidR="0064444C" w:rsidRPr="00DE526D" w:rsidRDefault="0064444C" w:rsidP="00681BC9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ru-RU"/>
              </w:rPr>
            </w:pPr>
            <w:r w:rsidRPr="00DE526D">
              <w:rPr>
                <w:color w:val="000000"/>
                <w:lang w:val="ru-RU"/>
              </w:rPr>
              <w:t>Специфика отбора языковых средств для рекламных текстов.</w:t>
            </w:r>
          </w:p>
          <w:p w:rsidR="0064444C" w:rsidRPr="00DE526D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64444C" w:rsidRPr="00DE526D" w:rsidRDefault="0064444C" w:rsidP="009B0350">
            <w:pPr>
              <w:spacing w:line="276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Защита работы</w:t>
            </w:r>
          </w:p>
          <w:p w:rsidR="0064444C" w:rsidRPr="00DE526D" w:rsidRDefault="0064444C" w:rsidP="009B0350">
            <w:pPr>
              <w:spacing w:line="276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="00E51990"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слоган, заголовок</w:t>
            </w: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  <w:p w:rsidR="0064444C" w:rsidRPr="00DE526D" w:rsidRDefault="0064444C" w:rsidP="00681BC9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ru-RU"/>
              </w:rPr>
            </w:pPr>
            <w:r w:rsidRPr="00DE526D">
              <w:rPr>
                <w:color w:val="000000"/>
                <w:lang w:val="ru-RU"/>
              </w:rPr>
              <w:t>Создание рекламного текста по заданной теме.</w:t>
            </w:r>
          </w:p>
          <w:p w:rsidR="0064444C" w:rsidRPr="00DE526D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C0DAA" w:rsidRPr="004C4BED" w:rsidTr="00362707">
        <w:tc>
          <w:tcPr>
            <w:tcW w:w="850" w:type="dxa"/>
          </w:tcPr>
          <w:p w:rsidR="007401B9" w:rsidRPr="0064444C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1135" w:type="dxa"/>
          </w:tcPr>
          <w:p w:rsidR="007401B9" w:rsidRPr="00DE526D" w:rsidRDefault="00E51990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21.04.25</w:t>
            </w:r>
          </w:p>
        </w:tc>
        <w:tc>
          <w:tcPr>
            <w:tcW w:w="1842" w:type="dxa"/>
          </w:tcPr>
          <w:p w:rsidR="007401B9" w:rsidRPr="00DE526D" w:rsidRDefault="004F31D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Практическое занятие </w:t>
            </w:r>
          </w:p>
        </w:tc>
        <w:tc>
          <w:tcPr>
            <w:tcW w:w="778" w:type="dxa"/>
          </w:tcPr>
          <w:p w:rsidR="007401B9" w:rsidRPr="00DE526D" w:rsidRDefault="004F31D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36" w:type="dxa"/>
          </w:tcPr>
          <w:p w:rsidR="004F31DC" w:rsidRPr="00DE526D" w:rsidRDefault="004F31DC" w:rsidP="00681BC9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ru-RU"/>
              </w:rPr>
            </w:pPr>
            <w:r w:rsidRPr="00DE526D">
              <w:rPr>
                <w:color w:val="000000"/>
                <w:lang w:val="ru-RU"/>
              </w:rPr>
              <w:t>Специфика отбора языковых средств для рекламных текстов.</w:t>
            </w:r>
          </w:p>
          <w:p w:rsidR="007401B9" w:rsidRPr="00DE526D" w:rsidRDefault="007401B9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7401B9" w:rsidRPr="00DE526D" w:rsidRDefault="004F31DC" w:rsidP="00681BC9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lang w:val="ru-RU"/>
              </w:rPr>
            </w:pPr>
            <w:r w:rsidRPr="00DE526D">
              <w:rPr>
                <w:bCs/>
                <w:lang w:val="ru-RU"/>
              </w:rPr>
              <w:t xml:space="preserve">Защита работы </w:t>
            </w:r>
          </w:p>
        </w:tc>
      </w:tr>
      <w:tr w:rsidR="007401B9" w:rsidRPr="004C4BED" w:rsidTr="009B0350">
        <w:tc>
          <w:tcPr>
            <w:tcW w:w="10720" w:type="dxa"/>
            <w:gridSpan w:val="6"/>
          </w:tcPr>
          <w:p w:rsidR="007401B9" w:rsidRPr="00DE526D" w:rsidRDefault="009B0350" w:rsidP="009B0350">
            <w:pPr>
              <w:spacing w:line="360" w:lineRule="auto"/>
              <w:ind w:right="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Промежуточный</w:t>
            </w:r>
            <w:proofErr w:type="spellEnd"/>
            <w:r w:rsidRPr="00DE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94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proofErr w:type="spellEnd"/>
          </w:p>
          <w:p w:rsidR="004C4BED" w:rsidRPr="00DE526D" w:rsidRDefault="004C4BED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C0DAA" w:rsidRPr="004C4BED" w:rsidTr="00362707">
        <w:tc>
          <w:tcPr>
            <w:tcW w:w="850" w:type="dxa"/>
          </w:tcPr>
          <w:p w:rsidR="007401B9" w:rsidRPr="0064444C" w:rsidRDefault="0064444C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1135" w:type="dxa"/>
          </w:tcPr>
          <w:p w:rsidR="007401B9" w:rsidRPr="00DE526D" w:rsidRDefault="00E51990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1842" w:type="dxa"/>
          </w:tcPr>
          <w:p w:rsidR="007401B9" w:rsidRPr="00DE526D" w:rsidRDefault="005B3906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778" w:type="dxa"/>
          </w:tcPr>
          <w:p w:rsidR="007401B9" w:rsidRPr="00DE526D" w:rsidRDefault="007401B9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36" w:type="dxa"/>
          </w:tcPr>
          <w:p w:rsidR="007401B9" w:rsidRPr="00DE526D" w:rsidRDefault="005B3906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Презентация работы </w:t>
            </w:r>
            <w:r w:rsidR="00E51990"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медиацентра</w:t>
            </w:r>
          </w:p>
        </w:tc>
        <w:tc>
          <w:tcPr>
            <w:tcW w:w="1979" w:type="dxa"/>
          </w:tcPr>
          <w:p w:rsidR="007401B9" w:rsidRPr="00DE526D" w:rsidRDefault="004C4BED" w:rsidP="00681BC9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5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Защита проектов</w:t>
            </w:r>
          </w:p>
        </w:tc>
      </w:tr>
    </w:tbl>
    <w:p w:rsidR="007401B9" w:rsidRPr="004C4BED" w:rsidRDefault="007401B9" w:rsidP="00681BC9">
      <w:pPr>
        <w:widowControl w:val="0"/>
        <w:autoSpaceDE w:val="0"/>
        <w:autoSpaceDN w:val="0"/>
        <w:spacing w:before="62" w:after="0" w:line="360" w:lineRule="auto"/>
        <w:ind w:right="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54FA" w:rsidRPr="004C4BED" w:rsidRDefault="009D54FA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</w:p>
    <w:p w:rsidR="00187C75" w:rsidRPr="004C4BED" w:rsidRDefault="00187C75" w:rsidP="00681BC9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4BED">
        <w:rPr>
          <w:color w:val="212121"/>
          <w:sz w:val="28"/>
          <w:szCs w:val="28"/>
        </w:rPr>
        <w:t>.</w:t>
      </w:r>
    </w:p>
    <w:sectPr w:rsidR="00187C75" w:rsidRPr="004C4BED" w:rsidSect="00BA20EA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B6B" w:rsidRDefault="00E02B6B">
      <w:pPr>
        <w:spacing w:after="0" w:line="240" w:lineRule="auto"/>
      </w:pPr>
      <w:r>
        <w:separator/>
      </w:r>
    </w:p>
  </w:endnote>
  <w:endnote w:type="continuationSeparator" w:id="0">
    <w:p w:rsidR="00E02B6B" w:rsidRDefault="00E0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133318"/>
      <w:docPartObj>
        <w:docPartGallery w:val="Page Numbers (Bottom of Page)"/>
        <w:docPartUnique/>
      </w:docPartObj>
    </w:sdtPr>
    <w:sdtEndPr/>
    <w:sdtContent>
      <w:p w:rsidR="00362707" w:rsidRDefault="003627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07C">
          <w:rPr>
            <w:noProof/>
          </w:rPr>
          <w:t>21</w:t>
        </w:r>
        <w:r>
          <w:fldChar w:fldCharType="end"/>
        </w:r>
      </w:p>
    </w:sdtContent>
  </w:sdt>
  <w:p w:rsidR="00362707" w:rsidRDefault="0036270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07" w:rsidRDefault="00362707">
    <w:pPr>
      <w:pStyle w:val="a3"/>
      <w:jc w:val="center"/>
    </w:pPr>
  </w:p>
  <w:p w:rsidR="00362707" w:rsidRDefault="003627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B6B" w:rsidRDefault="00E02B6B">
      <w:pPr>
        <w:spacing w:after="0" w:line="240" w:lineRule="auto"/>
      </w:pPr>
      <w:r>
        <w:separator/>
      </w:r>
    </w:p>
  </w:footnote>
  <w:footnote w:type="continuationSeparator" w:id="0">
    <w:p w:rsidR="00E02B6B" w:rsidRDefault="00E02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64A12"/>
    <w:lvl w:ilvl="0">
      <w:numFmt w:val="bullet"/>
      <w:lvlText w:val="*"/>
      <w:lvlJc w:val="left"/>
    </w:lvl>
  </w:abstractNum>
  <w:abstractNum w:abstractNumId="1" w15:restartNumberingAfterBreak="0">
    <w:nsid w:val="04085408"/>
    <w:multiLevelType w:val="hybridMultilevel"/>
    <w:tmpl w:val="00F883CE"/>
    <w:lvl w:ilvl="0" w:tplc="E40E7A8C">
      <w:numFmt w:val="bullet"/>
      <w:lvlText w:val="-"/>
      <w:lvlJc w:val="left"/>
      <w:pPr>
        <w:ind w:left="477" w:hanging="16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C58C37C4">
      <w:numFmt w:val="bullet"/>
      <w:lvlText w:val="●"/>
      <w:lvlJc w:val="left"/>
      <w:pPr>
        <w:ind w:left="1024" w:hanging="251"/>
      </w:pPr>
      <w:rPr>
        <w:rFonts w:ascii="Times New Roman" w:eastAsia="Times New Roman" w:hAnsi="Times New Roman" w:cs="Times New Roman" w:hint="default"/>
        <w:w w:val="86"/>
        <w:sz w:val="28"/>
        <w:szCs w:val="28"/>
        <w:lang w:val="ru-RU" w:eastAsia="en-US" w:bidi="ar-SA"/>
      </w:rPr>
    </w:lvl>
    <w:lvl w:ilvl="2" w:tplc="A7AC1532">
      <w:numFmt w:val="bullet"/>
      <w:lvlText w:val="•"/>
      <w:lvlJc w:val="left"/>
      <w:pPr>
        <w:ind w:left="1020" w:hanging="251"/>
      </w:pPr>
      <w:rPr>
        <w:rFonts w:hint="default"/>
        <w:lang w:val="ru-RU" w:eastAsia="en-US" w:bidi="ar-SA"/>
      </w:rPr>
    </w:lvl>
    <w:lvl w:ilvl="3" w:tplc="776A7A60">
      <w:numFmt w:val="bullet"/>
      <w:lvlText w:val="•"/>
      <w:lvlJc w:val="left"/>
      <w:pPr>
        <w:ind w:left="2251" w:hanging="251"/>
      </w:pPr>
      <w:rPr>
        <w:rFonts w:hint="default"/>
        <w:lang w:val="ru-RU" w:eastAsia="en-US" w:bidi="ar-SA"/>
      </w:rPr>
    </w:lvl>
    <w:lvl w:ilvl="4" w:tplc="31306F94">
      <w:numFmt w:val="bullet"/>
      <w:lvlText w:val="•"/>
      <w:lvlJc w:val="left"/>
      <w:pPr>
        <w:ind w:left="3482" w:hanging="251"/>
      </w:pPr>
      <w:rPr>
        <w:rFonts w:hint="default"/>
        <w:lang w:val="ru-RU" w:eastAsia="en-US" w:bidi="ar-SA"/>
      </w:rPr>
    </w:lvl>
    <w:lvl w:ilvl="5" w:tplc="04B85ADC">
      <w:numFmt w:val="bullet"/>
      <w:lvlText w:val="•"/>
      <w:lvlJc w:val="left"/>
      <w:pPr>
        <w:ind w:left="4713" w:hanging="251"/>
      </w:pPr>
      <w:rPr>
        <w:rFonts w:hint="default"/>
        <w:lang w:val="ru-RU" w:eastAsia="en-US" w:bidi="ar-SA"/>
      </w:rPr>
    </w:lvl>
    <w:lvl w:ilvl="6" w:tplc="FE70C88C">
      <w:numFmt w:val="bullet"/>
      <w:lvlText w:val="•"/>
      <w:lvlJc w:val="left"/>
      <w:pPr>
        <w:ind w:left="5944" w:hanging="251"/>
      </w:pPr>
      <w:rPr>
        <w:rFonts w:hint="default"/>
        <w:lang w:val="ru-RU" w:eastAsia="en-US" w:bidi="ar-SA"/>
      </w:rPr>
    </w:lvl>
    <w:lvl w:ilvl="7" w:tplc="342CE3F8">
      <w:numFmt w:val="bullet"/>
      <w:lvlText w:val="•"/>
      <w:lvlJc w:val="left"/>
      <w:pPr>
        <w:ind w:left="7175" w:hanging="251"/>
      </w:pPr>
      <w:rPr>
        <w:rFonts w:hint="default"/>
        <w:lang w:val="ru-RU" w:eastAsia="en-US" w:bidi="ar-SA"/>
      </w:rPr>
    </w:lvl>
    <w:lvl w:ilvl="8" w:tplc="238E5E1C">
      <w:numFmt w:val="bullet"/>
      <w:lvlText w:val="•"/>
      <w:lvlJc w:val="left"/>
      <w:pPr>
        <w:ind w:left="8406" w:hanging="251"/>
      </w:pPr>
      <w:rPr>
        <w:rFonts w:hint="default"/>
        <w:lang w:val="ru-RU" w:eastAsia="en-US" w:bidi="ar-SA"/>
      </w:rPr>
    </w:lvl>
  </w:abstractNum>
  <w:abstractNum w:abstractNumId="2" w15:restartNumberingAfterBreak="0">
    <w:nsid w:val="0787012E"/>
    <w:multiLevelType w:val="multilevel"/>
    <w:tmpl w:val="C952C3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89C0760"/>
    <w:multiLevelType w:val="multilevel"/>
    <w:tmpl w:val="2CD8DB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DD1839"/>
    <w:multiLevelType w:val="hybridMultilevel"/>
    <w:tmpl w:val="E694760E"/>
    <w:lvl w:ilvl="0" w:tplc="6CB4D28E">
      <w:numFmt w:val="bullet"/>
      <w:lvlText w:val="-"/>
      <w:lvlJc w:val="left"/>
      <w:pPr>
        <w:ind w:left="756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1CA866">
      <w:numFmt w:val="bullet"/>
      <w:lvlText w:val="-"/>
      <w:lvlJc w:val="left"/>
      <w:pPr>
        <w:ind w:left="1827" w:hanging="389"/>
      </w:pPr>
      <w:rPr>
        <w:rFonts w:ascii="Times New Roman" w:eastAsia="Times New Roman" w:hAnsi="Times New Roman" w:cs="Times New Roman" w:hint="default"/>
        <w:b/>
        <w:bCs/>
        <w:w w:val="91"/>
        <w:sz w:val="28"/>
        <w:szCs w:val="28"/>
        <w:lang w:val="ru-RU" w:eastAsia="en-US" w:bidi="ar-SA"/>
      </w:rPr>
    </w:lvl>
    <w:lvl w:ilvl="2" w:tplc="E0560932">
      <w:numFmt w:val="bullet"/>
      <w:lvlText w:val="-"/>
      <w:lvlJc w:val="left"/>
      <w:pPr>
        <w:ind w:left="804" w:hanging="264"/>
      </w:pPr>
      <w:rPr>
        <w:rFonts w:ascii="Times New Roman" w:eastAsia="Times New Roman" w:hAnsi="Times New Roman" w:cs="Times New Roman" w:hint="default"/>
        <w:b/>
        <w:bCs/>
        <w:w w:val="91"/>
        <w:sz w:val="28"/>
        <w:szCs w:val="28"/>
        <w:lang w:val="ru-RU" w:eastAsia="en-US" w:bidi="ar-SA"/>
      </w:rPr>
    </w:lvl>
    <w:lvl w:ilvl="3" w:tplc="0408EFC2">
      <w:numFmt w:val="bullet"/>
      <w:lvlText w:val="•"/>
      <w:lvlJc w:val="left"/>
      <w:pPr>
        <w:ind w:left="2961" w:hanging="264"/>
      </w:pPr>
      <w:rPr>
        <w:rFonts w:hint="default"/>
        <w:lang w:val="ru-RU" w:eastAsia="en-US" w:bidi="ar-SA"/>
      </w:rPr>
    </w:lvl>
    <w:lvl w:ilvl="4" w:tplc="7CF67854">
      <w:numFmt w:val="bullet"/>
      <w:lvlText w:val="•"/>
      <w:lvlJc w:val="left"/>
      <w:pPr>
        <w:ind w:left="4102" w:hanging="264"/>
      </w:pPr>
      <w:rPr>
        <w:rFonts w:hint="default"/>
        <w:lang w:val="ru-RU" w:eastAsia="en-US" w:bidi="ar-SA"/>
      </w:rPr>
    </w:lvl>
    <w:lvl w:ilvl="5" w:tplc="D1B6C45A">
      <w:numFmt w:val="bullet"/>
      <w:lvlText w:val="•"/>
      <w:lvlJc w:val="left"/>
      <w:pPr>
        <w:ind w:left="5243" w:hanging="264"/>
      </w:pPr>
      <w:rPr>
        <w:rFonts w:hint="default"/>
        <w:lang w:val="ru-RU" w:eastAsia="en-US" w:bidi="ar-SA"/>
      </w:rPr>
    </w:lvl>
    <w:lvl w:ilvl="6" w:tplc="2B024F52">
      <w:numFmt w:val="bullet"/>
      <w:lvlText w:val="•"/>
      <w:lvlJc w:val="left"/>
      <w:pPr>
        <w:ind w:left="6384" w:hanging="264"/>
      </w:pPr>
      <w:rPr>
        <w:rFonts w:hint="default"/>
        <w:lang w:val="ru-RU" w:eastAsia="en-US" w:bidi="ar-SA"/>
      </w:rPr>
    </w:lvl>
    <w:lvl w:ilvl="7" w:tplc="7036383A">
      <w:numFmt w:val="bullet"/>
      <w:lvlText w:val="•"/>
      <w:lvlJc w:val="left"/>
      <w:pPr>
        <w:ind w:left="7525" w:hanging="264"/>
      </w:pPr>
      <w:rPr>
        <w:rFonts w:hint="default"/>
        <w:lang w:val="ru-RU" w:eastAsia="en-US" w:bidi="ar-SA"/>
      </w:rPr>
    </w:lvl>
    <w:lvl w:ilvl="8" w:tplc="6C00DB9C">
      <w:numFmt w:val="bullet"/>
      <w:lvlText w:val="•"/>
      <w:lvlJc w:val="left"/>
      <w:pPr>
        <w:ind w:left="8666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0B915A33"/>
    <w:multiLevelType w:val="multilevel"/>
    <w:tmpl w:val="3DEA92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C071C47"/>
    <w:multiLevelType w:val="hybridMultilevel"/>
    <w:tmpl w:val="917E2FC6"/>
    <w:lvl w:ilvl="0" w:tplc="CCB60E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07868"/>
    <w:multiLevelType w:val="hybridMultilevel"/>
    <w:tmpl w:val="5F603F06"/>
    <w:lvl w:ilvl="0" w:tplc="20024DEA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FA3FCE"/>
    <w:multiLevelType w:val="hybridMultilevel"/>
    <w:tmpl w:val="0E182AA2"/>
    <w:lvl w:ilvl="0" w:tplc="1E561894">
      <w:start w:val="1"/>
      <w:numFmt w:val="bullet"/>
      <w:lvlText w:val="-"/>
      <w:lvlJc w:val="left"/>
      <w:pPr>
        <w:ind w:left="720" w:hanging="360"/>
      </w:pPr>
      <w:rPr>
        <w:rFonts w:ascii="Swis721 Cn BT" w:hAnsi="Swis721 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0625D"/>
    <w:multiLevelType w:val="hybridMultilevel"/>
    <w:tmpl w:val="14CAD2FE"/>
    <w:lvl w:ilvl="0" w:tplc="EE745610">
      <w:start w:val="1"/>
      <w:numFmt w:val="decimal"/>
      <w:lvlText w:val="%1."/>
      <w:lvlJc w:val="left"/>
      <w:pPr>
        <w:ind w:left="876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663716">
      <w:numFmt w:val="bullet"/>
      <w:lvlText w:val="•"/>
      <w:lvlJc w:val="left"/>
      <w:pPr>
        <w:ind w:left="1886" w:hanging="399"/>
      </w:pPr>
      <w:rPr>
        <w:rFonts w:hint="default"/>
        <w:lang w:val="ru-RU" w:eastAsia="en-US" w:bidi="ar-SA"/>
      </w:rPr>
    </w:lvl>
    <w:lvl w:ilvl="2" w:tplc="9D0C7E82">
      <w:numFmt w:val="bullet"/>
      <w:lvlText w:val="•"/>
      <w:lvlJc w:val="left"/>
      <w:pPr>
        <w:ind w:left="2893" w:hanging="399"/>
      </w:pPr>
      <w:rPr>
        <w:rFonts w:hint="default"/>
        <w:lang w:val="ru-RU" w:eastAsia="en-US" w:bidi="ar-SA"/>
      </w:rPr>
    </w:lvl>
    <w:lvl w:ilvl="3" w:tplc="AD54F38E">
      <w:numFmt w:val="bullet"/>
      <w:lvlText w:val="•"/>
      <w:lvlJc w:val="left"/>
      <w:pPr>
        <w:ind w:left="3900" w:hanging="399"/>
      </w:pPr>
      <w:rPr>
        <w:rFonts w:hint="default"/>
        <w:lang w:val="ru-RU" w:eastAsia="en-US" w:bidi="ar-SA"/>
      </w:rPr>
    </w:lvl>
    <w:lvl w:ilvl="4" w:tplc="3A0E9FF6">
      <w:numFmt w:val="bullet"/>
      <w:lvlText w:val="•"/>
      <w:lvlJc w:val="left"/>
      <w:pPr>
        <w:ind w:left="4907" w:hanging="399"/>
      </w:pPr>
      <w:rPr>
        <w:rFonts w:hint="default"/>
        <w:lang w:val="ru-RU" w:eastAsia="en-US" w:bidi="ar-SA"/>
      </w:rPr>
    </w:lvl>
    <w:lvl w:ilvl="5" w:tplc="28D00770">
      <w:numFmt w:val="bullet"/>
      <w:lvlText w:val="•"/>
      <w:lvlJc w:val="left"/>
      <w:pPr>
        <w:ind w:left="5914" w:hanging="399"/>
      </w:pPr>
      <w:rPr>
        <w:rFonts w:hint="default"/>
        <w:lang w:val="ru-RU" w:eastAsia="en-US" w:bidi="ar-SA"/>
      </w:rPr>
    </w:lvl>
    <w:lvl w:ilvl="6" w:tplc="B614CDFA">
      <w:numFmt w:val="bullet"/>
      <w:lvlText w:val="•"/>
      <w:lvlJc w:val="left"/>
      <w:pPr>
        <w:ind w:left="6921" w:hanging="399"/>
      </w:pPr>
      <w:rPr>
        <w:rFonts w:hint="default"/>
        <w:lang w:val="ru-RU" w:eastAsia="en-US" w:bidi="ar-SA"/>
      </w:rPr>
    </w:lvl>
    <w:lvl w:ilvl="7" w:tplc="9DC4CFE4">
      <w:numFmt w:val="bullet"/>
      <w:lvlText w:val="•"/>
      <w:lvlJc w:val="left"/>
      <w:pPr>
        <w:ind w:left="7928" w:hanging="399"/>
      </w:pPr>
      <w:rPr>
        <w:rFonts w:hint="default"/>
        <w:lang w:val="ru-RU" w:eastAsia="en-US" w:bidi="ar-SA"/>
      </w:rPr>
    </w:lvl>
    <w:lvl w:ilvl="8" w:tplc="D5746C0C">
      <w:numFmt w:val="bullet"/>
      <w:lvlText w:val="•"/>
      <w:lvlJc w:val="left"/>
      <w:pPr>
        <w:ind w:left="8935" w:hanging="399"/>
      </w:pPr>
      <w:rPr>
        <w:rFonts w:hint="default"/>
        <w:lang w:val="ru-RU" w:eastAsia="en-US" w:bidi="ar-SA"/>
      </w:rPr>
    </w:lvl>
  </w:abstractNum>
  <w:abstractNum w:abstractNumId="10" w15:restartNumberingAfterBreak="0">
    <w:nsid w:val="2831144F"/>
    <w:multiLevelType w:val="hybridMultilevel"/>
    <w:tmpl w:val="82BCE8D4"/>
    <w:lvl w:ilvl="0" w:tplc="A78074AC">
      <w:start w:val="1"/>
      <w:numFmt w:val="decimal"/>
      <w:lvlText w:val="%1."/>
      <w:lvlJc w:val="left"/>
      <w:pPr>
        <w:ind w:left="1525" w:hanging="365"/>
      </w:pPr>
      <w:rPr>
        <w:rFonts w:ascii="Times New Roman" w:eastAsia="Times New Roman" w:hAnsi="Times New Roman" w:cs="Times New Roman"/>
        <w:spacing w:val="0"/>
        <w:w w:val="90"/>
        <w:sz w:val="28"/>
        <w:szCs w:val="28"/>
        <w:lang w:val="ru-RU" w:eastAsia="en-US" w:bidi="ar-SA"/>
      </w:rPr>
    </w:lvl>
    <w:lvl w:ilvl="1" w:tplc="FCCE1EAE">
      <w:numFmt w:val="bullet"/>
      <w:lvlText w:val="•"/>
      <w:lvlJc w:val="left"/>
      <w:pPr>
        <w:ind w:left="2462" w:hanging="365"/>
      </w:pPr>
      <w:rPr>
        <w:rFonts w:hint="default"/>
        <w:lang w:val="ru-RU" w:eastAsia="en-US" w:bidi="ar-SA"/>
      </w:rPr>
    </w:lvl>
    <w:lvl w:ilvl="2" w:tplc="6BAC1D9C">
      <w:numFmt w:val="bullet"/>
      <w:lvlText w:val="•"/>
      <w:lvlJc w:val="left"/>
      <w:pPr>
        <w:ind w:left="3405" w:hanging="365"/>
      </w:pPr>
      <w:rPr>
        <w:rFonts w:hint="default"/>
        <w:lang w:val="ru-RU" w:eastAsia="en-US" w:bidi="ar-SA"/>
      </w:rPr>
    </w:lvl>
    <w:lvl w:ilvl="3" w:tplc="7338AC2E">
      <w:numFmt w:val="bullet"/>
      <w:lvlText w:val="•"/>
      <w:lvlJc w:val="left"/>
      <w:pPr>
        <w:ind w:left="4348" w:hanging="365"/>
      </w:pPr>
      <w:rPr>
        <w:rFonts w:hint="default"/>
        <w:lang w:val="ru-RU" w:eastAsia="en-US" w:bidi="ar-SA"/>
      </w:rPr>
    </w:lvl>
    <w:lvl w:ilvl="4" w:tplc="FC807CEA">
      <w:numFmt w:val="bullet"/>
      <w:lvlText w:val="•"/>
      <w:lvlJc w:val="left"/>
      <w:pPr>
        <w:ind w:left="5291" w:hanging="365"/>
      </w:pPr>
      <w:rPr>
        <w:rFonts w:hint="default"/>
        <w:lang w:val="ru-RU" w:eastAsia="en-US" w:bidi="ar-SA"/>
      </w:rPr>
    </w:lvl>
    <w:lvl w:ilvl="5" w:tplc="BE9C0B92">
      <w:numFmt w:val="bullet"/>
      <w:lvlText w:val="•"/>
      <w:lvlJc w:val="left"/>
      <w:pPr>
        <w:ind w:left="6234" w:hanging="365"/>
      </w:pPr>
      <w:rPr>
        <w:rFonts w:hint="default"/>
        <w:lang w:val="ru-RU" w:eastAsia="en-US" w:bidi="ar-SA"/>
      </w:rPr>
    </w:lvl>
    <w:lvl w:ilvl="6" w:tplc="36BC2214">
      <w:numFmt w:val="bullet"/>
      <w:lvlText w:val="•"/>
      <w:lvlJc w:val="left"/>
      <w:pPr>
        <w:ind w:left="7177" w:hanging="365"/>
      </w:pPr>
      <w:rPr>
        <w:rFonts w:hint="default"/>
        <w:lang w:val="ru-RU" w:eastAsia="en-US" w:bidi="ar-SA"/>
      </w:rPr>
    </w:lvl>
    <w:lvl w:ilvl="7" w:tplc="C91CB414">
      <w:numFmt w:val="bullet"/>
      <w:lvlText w:val="•"/>
      <w:lvlJc w:val="left"/>
      <w:pPr>
        <w:ind w:left="8120" w:hanging="365"/>
      </w:pPr>
      <w:rPr>
        <w:rFonts w:hint="default"/>
        <w:lang w:val="ru-RU" w:eastAsia="en-US" w:bidi="ar-SA"/>
      </w:rPr>
    </w:lvl>
    <w:lvl w:ilvl="8" w:tplc="1AEAC2EE">
      <w:numFmt w:val="bullet"/>
      <w:lvlText w:val="•"/>
      <w:lvlJc w:val="left"/>
      <w:pPr>
        <w:ind w:left="9063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298A49D4"/>
    <w:multiLevelType w:val="hybridMultilevel"/>
    <w:tmpl w:val="435221EA"/>
    <w:lvl w:ilvl="0" w:tplc="59DA92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21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2433C6"/>
    <w:multiLevelType w:val="hybridMultilevel"/>
    <w:tmpl w:val="E136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A3E9E"/>
    <w:multiLevelType w:val="hybridMultilevel"/>
    <w:tmpl w:val="DE04CEF0"/>
    <w:lvl w:ilvl="0" w:tplc="84403274">
      <w:numFmt w:val="bullet"/>
      <w:lvlText w:val="-"/>
      <w:lvlJc w:val="left"/>
      <w:pPr>
        <w:ind w:left="4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DC21E2">
      <w:numFmt w:val="bullet"/>
      <w:lvlText w:val="●"/>
      <w:lvlJc w:val="left"/>
      <w:pPr>
        <w:ind w:left="804" w:hanging="246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2" w:tplc="3F4493B4">
      <w:numFmt w:val="bullet"/>
      <w:lvlText w:val="•"/>
      <w:lvlJc w:val="left"/>
      <w:pPr>
        <w:ind w:left="960" w:hanging="246"/>
      </w:pPr>
      <w:rPr>
        <w:rFonts w:hint="default"/>
        <w:lang w:val="ru-RU" w:eastAsia="en-US" w:bidi="ar-SA"/>
      </w:rPr>
    </w:lvl>
    <w:lvl w:ilvl="3" w:tplc="E1D2F994">
      <w:numFmt w:val="bullet"/>
      <w:lvlText w:val="•"/>
      <w:lvlJc w:val="left"/>
      <w:pPr>
        <w:ind w:left="2208" w:hanging="246"/>
      </w:pPr>
      <w:rPr>
        <w:rFonts w:hint="default"/>
        <w:lang w:val="ru-RU" w:eastAsia="en-US" w:bidi="ar-SA"/>
      </w:rPr>
    </w:lvl>
    <w:lvl w:ilvl="4" w:tplc="54F22AA8">
      <w:numFmt w:val="bullet"/>
      <w:lvlText w:val="•"/>
      <w:lvlJc w:val="left"/>
      <w:pPr>
        <w:ind w:left="3457" w:hanging="246"/>
      </w:pPr>
      <w:rPr>
        <w:rFonts w:hint="default"/>
        <w:lang w:val="ru-RU" w:eastAsia="en-US" w:bidi="ar-SA"/>
      </w:rPr>
    </w:lvl>
    <w:lvl w:ilvl="5" w:tplc="C0144F14">
      <w:numFmt w:val="bullet"/>
      <w:lvlText w:val="•"/>
      <w:lvlJc w:val="left"/>
      <w:pPr>
        <w:ind w:left="4705" w:hanging="246"/>
      </w:pPr>
      <w:rPr>
        <w:rFonts w:hint="default"/>
        <w:lang w:val="ru-RU" w:eastAsia="en-US" w:bidi="ar-SA"/>
      </w:rPr>
    </w:lvl>
    <w:lvl w:ilvl="6" w:tplc="22D00412">
      <w:numFmt w:val="bullet"/>
      <w:lvlText w:val="•"/>
      <w:lvlJc w:val="left"/>
      <w:pPr>
        <w:ind w:left="5954" w:hanging="246"/>
      </w:pPr>
      <w:rPr>
        <w:rFonts w:hint="default"/>
        <w:lang w:val="ru-RU" w:eastAsia="en-US" w:bidi="ar-SA"/>
      </w:rPr>
    </w:lvl>
    <w:lvl w:ilvl="7" w:tplc="916C5772">
      <w:numFmt w:val="bullet"/>
      <w:lvlText w:val="•"/>
      <w:lvlJc w:val="left"/>
      <w:pPr>
        <w:ind w:left="7203" w:hanging="246"/>
      </w:pPr>
      <w:rPr>
        <w:rFonts w:hint="default"/>
        <w:lang w:val="ru-RU" w:eastAsia="en-US" w:bidi="ar-SA"/>
      </w:rPr>
    </w:lvl>
    <w:lvl w:ilvl="8" w:tplc="286645C2">
      <w:numFmt w:val="bullet"/>
      <w:lvlText w:val="•"/>
      <w:lvlJc w:val="left"/>
      <w:pPr>
        <w:ind w:left="8451" w:hanging="246"/>
      </w:pPr>
      <w:rPr>
        <w:rFonts w:hint="default"/>
        <w:lang w:val="ru-RU" w:eastAsia="en-US" w:bidi="ar-SA"/>
      </w:rPr>
    </w:lvl>
  </w:abstractNum>
  <w:abstractNum w:abstractNumId="14" w15:restartNumberingAfterBreak="0">
    <w:nsid w:val="315000DE"/>
    <w:multiLevelType w:val="hybridMultilevel"/>
    <w:tmpl w:val="E456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37788"/>
    <w:multiLevelType w:val="hybridMultilevel"/>
    <w:tmpl w:val="B7D2AC34"/>
    <w:lvl w:ilvl="0" w:tplc="86B43A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C2449"/>
    <w:multiLevelType w:val="multilevel"/>
    <w:tmpl w:val="8100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4C3A57"/>
    <w:multiLevelType w:val="hybridMultilevel"/>
    <w:tmpl w:val="E456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0D60"/>
    <w:multiLevelType w:val="multilevel"/>
    <w:tmpl w:val="89D8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EA1661"/>
    <w:multiLevelType w:val="hybridMultilevel"/>
    <w:tmpl w:val="F5845926"/>
    <w:lvl w:ilvl="0" w:tplc="A31619E6">
      <w:start w:val="1"/>
      <w:numFmt w:val="decimal"/>
      <w:lvlText w:val="%1."/>
      <w:lvlJc w:val="left"/>
      <w:pPr>
        <w:ind w:left="1525" w:hanging="360"/>
      </w:pPr>
      <w:rPr>
        <w:rFonts w:ascii="Times New Roman" w:eastAsia="Times New Roman" w:hAnsi="Times New Roman" w:cs="Times New Roman"/>
        <w:spacing w:val="0"/>
        <w:w w:val="90"/>
        <w:sz w:val="28"/>
        <w:szCs w:val="28"/>
        <w:lang w:val="ru-RU" w:eastAsia="en-US" w:bidi="ar-SA"/>
      </w:rPr>
    </w:lvl>
    <w:lvl w:ilvl="1" w:tplc="F0ACA260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2" w:tplc="EF40F59C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plc="FA88C7DA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4" w:tplc="AD7AD138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5" w:tplc="D74068E4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6" w:tplc="7034041E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7" w:tplc="4E685FBA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  <w:lvl w:ilvl="8" w:tplc="DE2CE9DC">
      <w:numFmt w:val="bullet"/>
      <w:lvlText w:val="•"/>
      <w:lvlJc w:val="left"/>
      <w:pPr>
        <w:ind w:left="906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80A5AAD"/>
    <w:multiLevelType w:val="multilevel"/>
    <w:tmpl w:val="C952C3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4C94006C"/>
    <w:multiLevelType w:val="hybridMultilevel"/>
    <w:tmpl w:val="C9C2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B5BAE"/>
    <w:multiLevelType w:val="multilevel"/>
    <w:tmpl w:val="F9AC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C64F2A"/>
    <w:multiLevelType w:val="hybridMultilevel"/>
    <w:tmpl w:val="7B2CA2F8"/>
    <w:lvl w:ilvl="0" w:tplc="8278A60C">
      <w:start w:val="1"/>
      <w:numFmt w:val="decimal"/>
      <w:lvlText w:val="%1."/>
      <w:lvlJc w:val="left"/>
      <w:pPr>
        <w:ind w:left="804" w:hanging="207"/>
      </w:pPr>
      <w:rPr>
        <w:rFonts w:ascii="Times New Roman" w:eastAsia="Times New Roman" w:hAnsi="Times New Roman" w:cs="Times New Roman" w:hint="default"/>
        <w:spacing w:val="0"/>
        <w:w w:val="90"/>
        <w:sz w:val="26"/>
        <w:szCs w:val="26"/>
        <w:lang w:val="ru-RU" w:eastAsia="en-US" w:bidi="ar-SA"/>
      </w:rPr>
    </w:lvl>
    <w:lvl w:ilvl="1" w:tplc="B95CB490">
      <w:start w:val="3"/>
      <w:numFmt w:val="decimal"/>
      <w:lvlText w:val="%2."/>
      <w:lvlJc w:val="left"/>
      <w:pPr>
        <w:ind w:left="3911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B480806">
      <w:numFmt w:val="bullet"/>
      <w:lvlText w:val="•"/>
      <w:lvlJc w:val="left"/>
      <w:pPr>
        <w:ind w:left="4700" w:hanging="283"/>
      </w:pPr>
      <w:rPr>
        <w:rFonts w:hint="default"/>
        <w:lang w:val="ru-RU" w:eastAsia="en-US" w:bidi="ar-SA"/>
      </w:rPr>
    </w:lvl>
    <w:lvl w:ilvl="3" w:tplc="14E027F0">
      <w:numFmt w:val="bullet"/>
      <w:lvlText w:val="•"/>
      <w:lvlJc w:val="left"/>
      <w:pPr>
        <w:ind w:left="5481" w:hanging="283"/>
      </w:pPr>
      <w:rPr>
        <w:rFonts w:hint="default"/>
        <w:lang w:val="ru-RU" w:eastAsia="en-US" w:bidi="ar-SA"/>
      </w:rPr>
    </w:lvl>
    <w:lvl w:ilvl="4" w:tplc="7B76EBDA">
      <w:numFmt w:val="bullet"/>
      <w:lvlText w:val="•"/>
      <w:lvlJc w:val="left"/>
      <w:pPr>
        <w:ind w:left="6262" w:hanging="283"/>
      </w:pPr>
      <w:rPr>
        <w:rFonts w:hint="default"/>
        <w:lang w:val="ru-RU" w:eastAsia="en-US" w:bidi="ar-SA"/>
      </w:rPr>
    </w:lvl>
    <w:lvl w:ilvl="5" w:tplc="AFE8EDB6">
      <w:numFmt w:val="bullet"/>
      <w:lvlText w:val="•"/>
      <w:lvlJc w:val="left"/>
      <w:pPr>
        <w:ind w:left="7043" w:hanging="283"/>
      </w:pPr>
      <w:rPr>
        <w:rFonts w:hint="default"/>
        <w:lang w:val="ru-RU" w:eastAsia="en-US" w:bidi="ar-SA"/>
      </w:rPr>
    </w:lvl>
    <w:lvl w:ilvl="6" w:tplc="25382664">
      <w:numFmt w:val="bullet"/>
      <w:lvlText w:val="•"/>
      <w:lvlJc w:val="left"/>
      <w:pPr>
        <w:ind w:left="7824" w:hanging="283"/>
      </w:pPr>
      <w:rPr>
        <w:rFonts w:hint="default"/>
        <w:lang w:val="ru-RU" w:eastAsia="en-US" w:bidi="ar-SA"/>
      </w:rPr>
    </w:lvl>
    <w:lvl w:ilvl="7" w:tplc="2D6E3C5E">
      <w:numFmt w:val="bullet"/>
      <w:lvlText w:val="•"/>
      <w:lvlJc w:val="left"/>
      <w:pPr>
        <w:ind w:left="8605" w:hanging="283"/>
      </w:pPr>
      <w:rPr>
        <w:rFonts w:hint="default"/>
        <w:lang w:val="ru-RU" w:eastAsia="en-US" w:bidi="ar-SA"/>
      </w:rPr>
    </w:lvl>
    <w:lvl w:ilvl="8" w:tplc="369A2EE6">
      <w:numFmt w:val="bullet"/>
      <w:lvlText w:val="•"/>
      <w:lvlJc w:val="left"/>
      <w:pPr>
        <w:ind w:left="9386" w:hanging="283"/>
      </w:pPr>
      <w:rPr>
        <w:rFonts w:hint="default"/>
        <w:lang w:val="ru-RU" w:eastAsia="en-US" w:bidi="ar-SA"/>
      </w:rPr>
    </w:lvl>
  </w:abstractNum>
  <w:abstractNum w:abstractNumId="24" w15:restartNumberingAfterBreak="0">
    <w:nsid w:val="4FB62D9A"/>
    <w:multiLevelType w:val="hybridMultilevel"/>
    <w:tmpl w:val="AEE638FC"/>
    <w:lvl w:ilvl="0" w:tplc="EA5678CC">
      <w:start w:val="11"/>
      <w:numFmt w:val="decimal"/>
      <w:lvlText w:val="%1."/>
      <w:lvlJc w:val="left"/>
      <w:pPr>
        <w:ind w:left="363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5" w15:restartNumberingAfterBreak="0">
    <w:nsid w:val="546E54B8"/>
    <w:multiLevelType w:val="hybridMultilevel"/>
    <w:tmpl w:val="C59803FE"/>
    <w:lvl w:ilvl="0" w:tplc="6576BB84">
      <w:start w:val="1"/>
      <w:numFmt w:val="decimal"/>
      <w:lvlText w:val="%1."/>
      <w:lvlJc w:val="left"/>
      <w:pPr>
        <w:ind w:left="804" w:hanging="207"/>
      </w:pPr>
      <w:rPr>
        <w:rFonts w:ascii="Times New Roman" w:eastAsia="Times New Roman" w:hAnsi="Times New Roman" w:cs="Times New Roman" w:hint="default"/>
        <w:spacing w:val="0"/>
        <w:w w:val="90"/>
        <w:sz w:val="26"/>
        <w:szCs w:val="26"/>
        <w:lang w:val="ru-RU" w:eastAsia="en-US" w:bidi="ar-SA"/>
      </w:rPr>
    </w:lvl>
    <w:lvl w:ilvl="1" w:tplc="38DA6868">
      <w:numFmt w:val="bullet"/>
      <w:lvlText w:val="•"/>
      <w:lvlJc w:val="left"/>
      <w:pPr>
        <w:ind w:left="1814" w:hanging="207"/>
      </w:pPr>
      <w:rPr>
        <w:rFonts w:hint="default"/>
        <w:lang w:val="ru-RU" w:eastAsia="en-US" w:bidi="ar-SA"/>
      </w:rPr>
    </w:lvl>
    <w:lvl w:ilvl="2" w:tplc="DC7C454A">
      <w:numFmt w:val="bullet"/>
      <w:lvlText w:val="•"/>
      <w:lvlJc w:val="left"/>
      <w:pPr>
        <w:ind w:left="2829" w:hanging="207"/>
      </w:pPr>
      <w:rPr>
        <w:rFonts w:hint="default"/>
        <w:lang w:val="ru-RU" w:eastAsia="en-US" w:bidi="ar-SA"/>
      </w:rPr>
    </w:lvl>
    <w:lvl w:ilvl="3" w:tplc="83A27DFA">
      <w:numFmt w:val="bullet"/>
      <w:lvlText w:val="•"/>
      <w:lvlJc w:val="left"/>
      <w:pPr>
        <w:ind w:left="3844" w:hanging="207"/>
      </w:pPr>
      <w:rPr>
        <w:rFonts w:hint="default"/>
        <w:lang w:val="ru-RU" w:eastAsia="en-US" w:bidi="ar-SA"/>
      </w:rPr>
    </w:lvl>
    <w:lvl w:ilvl="4" w:tplc="6EA086E2">
      <w:numFmt w:val="bullet"/>
      <w:lvlText w:val="•"/>
      <w:lvlJc w:val="left"/>
      <w:pPr>
        <w:ind w:left="4859" w:hanging="207"/>
      </w:pPr>
      <w:rPr>
        <w:rFonts w:hint="default"/>
        <w:lang w:val="ru-RU" w:eastAsia="en-US" w:bidi="ar-SA"/>
      </w:rPr>
    </w:lvl>
    <w:lvl w:ilvl="5" w:tplc="FACAA99A">
      <w:numFmt w:val="bullet"/>
      <w:lvlText w:val="•"/>
      <w:lvlJc w:val="left"/>
      <w:pPr>
        <w:ind w:left="5874" w:hanging="207"/>
      </w:pPr>
      <w:rPr>
        <w:rFonts w:hint="default"/>
        <w:lang w:val="ru-RU" w:eastAsia="en-US" w:bidi="ar-SA"/>
      </w:rPr>
    </w:lvl>
    <w:lvl w:ilvl="6" w:tplc="07C66F76">
      <w:numFmt w:val="bullet"/>
      <w:lvlText w:val="•"/>
      <w:lvlJc w:val="left"/>
      <w:pPr>
        <w:ind w:left="6889" w:hanging="207"/>
      </w:pPr>
      <w:rPr>
        <w:rFonts w:hint="default"/>
        <w:lang w:val="ru-RU" w:eastAsia="en-US" w:bidi="ar-SA"/>
      </w:rPr>
    </w:lvl>
    <w:lvl w:ilvl="7" w:tplc="7F42A49C">
      <w:numFmt w:val="bullet"/>
      <w:lvlText w:val="•"/>
      <w:lvlJc w:val="left"/>
      <w:pPr>
        <w:ind w:left="7904" w:hanging="207"/>
      </w:pPr>
      <w:rPr>
        <w:rFonts w:hint="default"/>
        <w:lang w:val="ru-RU" w:eastAsia="en-US" w:bidi="ar-SA"/>
      </w:rPr>
    </w:lvl>
    <w:lvl w:ilvl="8" w:tplc="6A2EF6AE">
      <w:numFmt w:val="bullet"/>
      <w:lvlText w:val="•"/>
      <w:lvlJc w:val="left"/>
      <w:pPr>
        <w:ind w:left="8919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8AD3FE2"/>
    <w:multiLevelType w:val="hybridMultilevel"/>
    <w:tmpl w:val="14B6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84DD9"/>
    <w:multiLevelType w:val="hybridMultilevel"/>
    <w:tmpl w:val="A2F4DD8A"/>
    <w:lvl w:ilvl="0" w:tplc="ABD0BF8E">
      <w:start w:val="1"/>
      <w:numFmt w:val="decimal"/>
      <w:lvlText w:val="%1."/>
      <w:lvlJc w:val="left"/>
      <w:pPr>
        <w:ind w:left="61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2A310E">
      <w:start w:val="1"/>
      <w:numFmt w:val="decimal"/>
      <w:lvlText w:val="%2."/>
      <w:lvlJc w:val="left"/>
      <w:pPr>
        <w:ind w:left="346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A64ECB4">
      <w:numFmt w:val="bullet"/>
      <w:lvlText w:val="•"/>
      <w:lvlJc w:val="left"/>
      <w:pPr>
        <w:ind w:left="4292" w:hanging="284"/>
      </w:pPr>
      <w:rPr>
        <w:rFonts w:hint="default"/>
        <w:lang w:val="ru-RU" w:eastAsia="en-US" w:bidi="ar-SA"/>
      </w:rPr>
    </w:lvl>
    <w:lvl w:ilvl="3" w:tplc="38E294AE">
      <w:numFmt w:val="bullet"/>
      <w:lvlText w:val="•"/>
      <w:lvlJc w:val="left"/>
      <w:pPr>
        <w:ind w:left="5124" w:hanging="284"/>
      </w:pPr>
      <w:rPr>
        <w:rFonts w:hint="default"/>
        <w:lang w:val="ru-RU" w:eastAsia="en-US" w:bidi="ar-SA"/>
      </w:rPr>
    </w:lvl>
    <w:lvl w:ilvl="4" w:tplc="3CBEAE12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5" w:tplc="710C4C58">
      <w:numFmt w:val="bullet"/>
      <w:lvlText w:val="•"/>
      <w:lvlJc w:val="left"/>
      <w:pPr>
        <w:ind w:left="6788" w:hanging="284"/>
      </w:pPr>
      <w:rPr>
        <w:rFonts w:hint="default"/>
        <w:lang w:val="ru-RU" w:eastAsia="en-US" w:bidi="ar-SA"/>
      </w:rPr>
    </w:lvl>
    <w:lvl w:ilvl="6" w:tplc="1A988C72">
      <w:numFmt w:val="bullet"/>
      <w:lvlText w:val="•"/>
      <w:lvlJc w:val="left"/>
      <w:pPr>
        <w:ind w:left="7620" w:hanging="284"/>
      </w:pPr>
      <w:rPr>
        <w:rFonts w:hint="default"/>
        <w:lang w:val="ru-RU" w:eastAsia="en-US" w:bidi="ar-SA"/>
      </w:rPr>
    </w:lvl>
    <w:lvl w:ilvl="7" w:tplc="5BF06FEA">
      <w:numFmt w:val="bullet"/>
      <w:lvlText w:val="•"/>
      <w:lvlJc w:val="left"/>
      <w:pPr>
        <w:ind w:left="8452" w:hanging="284"/>
      </w:pPr>
      <w:rPr>
        <w:rFonts w:hint="default"/>
        <w:lang w:val="ru-RU" w:eastAsia="en-US" w:bidi="ar-SA"/>
      </w:rPr>
    </w:lvl>
    <w:lvl w:ilvl="8" w:tplc="055A9C98">
      <w:numFmt w:val="bullet"/>
      <w:lvlText w:val="•"/>
      <w:lvlJc w:val="left"/>
      <w:pPr>
        <w:ind w:left="9284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5AD55981"/>
    <w:multiLevelType w:val="hybridMultilevel"/>
    <w:tmpl w:val="ED0C6872"/>
    <w:lvl w:ilvl="0" w:tplc="3924AAFA">
      <w:numFmt w:val="bullet"/>
      <w:lvlText w:val="-"/>
      <w:lvlJc w:val="left"/>
      <w:pPr>
        <w:ind w:left="879" w:hanging="169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1" w:tplc="A2D8BF4A">
      <w:numFmt w:val="bullet"/>
      <w:lvlText w:val="•"/>
      <w:lvlJc w:val="left"/>
      <w:pPr>
        <w:ind w:left="1958" w:hanging="169"/>
      </w:pPr>
      <w:rPr>
        <w:rFonts w:hint="default"/>
        <w:lang w:val="ru-RU" w:eastAsia="en-US" w:bidi="ar-SA"/>
      </w:rPr>
    </w:lvl>
    <w:lvl w:ilvl="2" w:tplc="03007DF2">
      <w:numFmt w:val="bullet"/>
      <w:lvlText w:val="•"/>
      <w:lvlJc w:val="left"/>
      <w:pPr>
        <w:ind w:left="2957" w:hanging="169"/>
      </w:pPr>
      <w:rPr>
        <w:rFonts w:hint="default"/>
        <w:lang w:val="ru-RU" w:eastAsia="en-US" w:bidi="ar-SA"/>
      </w:rPr>
    </w:lvl>
    <w:lvl w:ilvl="3" w:tplc="3678F146">
      <w:numFmt w:val="bullet"/>
      <w:lvlText w:val="•"/>
      <w:lvlJc w:val="left"/>
      <w:pPr>
        <w:ind w:left="3956" w:hanging="169"/>
      </w:pPr>
      <w:rPr>
        <w:rFonts w:hint="default"/>
        <w:lang w:val="ru-RU" w:eastAsia="en-US" w:bidi="ar-SA"/>
      </w:rPr>
    </w:lvl>
    <w:lvl w:ilvl="4" w:tplc="B8FE5DAC">
      <w:numFmt w:val="bullet"/>
      <w:lvlText w:val="•"/>
      <w:lvlJc w:val="left"/>
      <w:pPr>
        <w:ind w:left="4955" w:hanging="169"/>
      </w:pPr>
      <w:rPr>
        <w:rFonts w:hint="default"/>
        <w:lang w:val="ru-RU" w:eastAsia="en-US" w:bidi="ar-SA"/>
      </w:rPr>
    </w:lvl>
    <w:lvl w:ilvl="5" w:tplc="0DDC31AA">
      <w:numFmt w:val="bullet"/>
      <w:lvlText w:val="•"/>
      <w:lvlJc w:val="left"/>
      <w:pPr>
        <w:ind w:left="5954" w:hanging="169"/>
      </w:pPr>
      <w:rPr>
        <w:rFonts w:hint="default"/>
        <w:lang w:val="ru-RU" w:eastAsia="en-US" w:bidi="ar-SA"/>
      </w:rPr>
    </w:lvl>
    <w:lvl w:ilvl="6" w:tplc="99B43BC2">
      <w:numFmt w:val="bullet"/>
      <w:lvlText w:val="•"/>
      <w:lvlJc w:val="left"/>
      <w:pPr>
        <w:ind w:left="6953" w:hanging="169"/>
      </w:pPr>
      <w:rPr>
        <w:rFonts w:hint="default"/>
        <w:lang w:val="ru-RU" w:eastAsia="en-US" w:bidi="ar-SA"/>
      </w:rPr>
    </w:lvl>
    <w:lvl w:ilvl="7" w:tplc="FEEE96D0">
      <w:numFmt w:val="bullet"/>
      <w:lvlText w:val="•"/>
      <w:lvlJc w:val="left"/>
      <w:pPr>
        <w:ind w:left="7952" w:hanging="169"/>
      </w:pPr>
      <w:rPr>
        <w:rFonts w:hint="default"/>
        <w:lang w:val="ru-RU" w:eastAsia="en-US" w:bidi="ar-SA"/>
      </w:rPr>
    </w:lvl>
    <w:lvl w:ilvl="8" w:tplc="152C99F2">
      <w:numFmt w:val="bullet"/>
      <w:lvlText w:val="•"/>
      <w:lvlJc w:val="left"/>
      <w:pPr>
        <w:ind w:left="8951" w:hanging="169"/>
      </w:pPr>
      <w:rPr>
        <w:rFonts w:hint="default"/>
        <w:lang w:val="ru-RU" w:eastAsia="en-US" w:bidi="ar-SA"/>
      </w:rPr>
    </w:lvl>
  </w:abstractNum>
  <w:abstractNum w:abstractNumId="29" w15:restartNumberingAfterBreak="0">
    <w:nsid w:val="63EC0E26"/>
    <w:multiLevelType w:val="hybridMultilevel"/>
    <w:tmpl w:val="603C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C318D"/>
    <w:multiLevelType w:val="hybridMultilevel"/>
    <w:tmpl w:val="4408490E"/>
    <w:lvl w:ilvl="0" w:tplc="35AC6E62">
      <w:start w:val="1"/>
      <w:numFmt w:val="decimal"/>
      <w:lvlText w:val="%1."/>
      <w:lvlJc w:val="left"/>
      <w:pPr>
        <w:ind w:left="1069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F875BAA"/>
    <w:multiLevelType w:val="hybridMultilevel"/>
    <w:tmpl w:val="8E468600"/>
    <w:lvl w:ilvl="0" w:tplc="4BBCD74E">
      <w:start w:val="1"/>
      <w:numFmt w:val="decimal"/>
      <w:lvlText w:val="%1."/>
      <w:lvlJc w:val="left"/>
      <w:pPr>
        <w:ind w:left="784" w:hanging="212"/>
      </w:pPr>
      <w:rPr>
        <w:rFonts w:ascii="Times New Roman" w:eastAsia="Times New Roman" w:hAnsi="Times New Roman" w:cs="Times New Roman" w:hint="default"/>
        <w:spacing w:val="0"/>
        <w:w w:val="86"/>
        <w:sz w:val="26"/>
        <w:szCs w:val="26"/>
        <w:lang w:val="ru-RU" w:eastAsia="en-US" w:bidi="ar-SA"/>
      </w:rPr>
    </w:lvl>
    <w:lvl w:ilvl="1" w:tplc="8D3A915C">
      <w:start w:val="3"/>
      <w:numFmt w:val="decimal"/>
      <w:lvlText w:val="%2."/>
      <w:lvlJc w:val="left"/>
      <w:pPr>
        <w:ind w:left="3896" w:hanging="284"/>
        <w:jc w:val="right"/>
      </w:pPr>
      <w:rPr>
        <w:rFonts w:ascii="Times New Roman" w:eastAsia="Times New Roman" w:hAnsi="Times New Roman" w:cs="Times New Roman" w:hint="default"/>
        <w:b/>
        <w:bCs/>
        <w:w w:val="94"/>
        <w:sz w:val="28"/>
        <w:szCs w:val="28"/>
        <w:lang w:val="ru-RU" w:eastAsia="en-US" w:bidi="ar-SA"/>
      </w:rPr>
    </w:lvl>
    <w:lvl w:ilvl="2" w:tplc="12C4266A">
      <w:numFmt w:val="bullet"/>
      <w:lvlText w:val="•"/>
      <w:lvlJc w:val="left"/>
      <w:pPr>
        <w:ind w:left="4740" w:hanging="284"/>
      </w:pPr>
      <w:rPr>
        <w:rFonts w:hint="default"/>
        <w:lang w:val="ru-RU" w:eastAsia="en-US" w:bidi="ar-SA"/>
      </w:rPr>
    </w:lvl>
    <w:lvl w:ilvl="3" w:tplc="31923274">
      <w:numFmt w:val="bullet"/>
      <w:lvlText w:val="•"/>
      <w:lvlJc w:val="left"/>
      <w:pPr>
        <w:ind w:left="5506" w:hanging="284"/>
      </w:pPr>
      <w:rPr>
        <w:rFonts w:hint="default"/>
        <w:lang w:val="ru-RU" w:eastAsia="en-US" w:bidi="ar-SA"/>
      </w:rPr>
    </w:lvl>
    <w:lvl w:ilvl="4" w:tplc="D9564BA6">
      <w:numFmt w:val="bullet"/>
      <w:lvlText w:val="•"/>
      <w:lvlJc w:val="left"/>
      <w:pPr>
        <w:ind w:left="6272" w:hanging="284"/>
      </w:pPr>
      <w:rPr>
        <w:rFonts w:hint="default"/>
        <w:lang w:val="ru-RU" w:eastAsia="en-US" w:bidi="ar-SA"/>
      </w:rPr>
    </w:lvl>
    <w:lvl w:ilvl="5" w:tplc="832E1358">
      <w:numFmt w:val="bullet"/>
      <w:lvlText w:val="•"/>
      <w:lvlJc w:val="left"/>
      <w:pPr>
        <w:ind w:left="7038" w:hanging="284"/>
      </w:pPr>
      <w:rPr>
        <w:rFonts w:hint="default"/>
        <w:lang w:val="ru-RU" w:eastAsia="en-US" w:bidi="ar-SA"/>
      </w:rPr>
    </w:lvl>
    <w:lvl w:ilvl="6" w:tplc="7834CE12">
      <w:numFmt w:val="bullet"/>
      <w:lvlText w:val="•"/>
      <w:lvlJc w:val="left"/>
      <w:pPr>
        <w:ind w:left="7804" w:hanging="284"/>
      </w:pPr>
      <w:rPr>
        <w:rFonts w:hint="default"/>
        <w:lang w:val="ru-RU" w:eastAsia="en-US" w:bidi="ar-SA"/>
      </w:rPr>
    </w:lvl>
    <w:lvl w:ilvl="7" w:tplc="40F424FC">
      <w:numFmt w:val="bullet"/>
      <w:lvlText w:val="•"/>
      <w:lvlJc w:val="left"/>
      <w:pPr>
        <w:ind w:left="8570" w:hanging="284"/>
      </w:pPr>
      <w:rPr>
        <w:rFonts w:hint="default"/>
        <w:lang w:val="ru-RU" w:eastAsia="en-US" w:bidi="ar-SA"/>
      </w:rPr>
    </w:lvl>
    <w:lvl w:ilvl="8" w:tplc="3A30D25E">
      <w:numFmt w:val="bullet"/>
      <w:lvlText w:val="•"/>
      <w:lvlJc w:val="left"/>
      <w:pPr>
        <w:ind w:left="9336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6FF13B6D"/>
    <w:multiLevelType w:val="hybridMultilevel"/>
    <w:tmpl w:val="D020080C"/>
    <w:lvl w:ilvl="0" w:tplc="D066503E">
      <w:start w:val="8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3" w15:restartNumberingAfterBreak="0">
    <w:nsid w:val="710E6305"/>
    <w:multiLevelType w:val="hybridMultilevel"/>
    <w:tmpl w:val="603C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11769"/>
    <w:multiLevelType w:val="hybridMultilevel"/>
    <w:tmpl w:val="68F2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FF1"/>
    <w:multiLevelType w:val="hybridMultilevel"/>
    <w:tmpl w:val="8208E6F6"/>
    <w:lvl w:ilvl="0" w:tplc="06ECE810">
      <w:start w:val="1"/>
      <w:numFmt w:val="decimal"/>
      <w:lvlText w:val="%1."/>
      <w:lvlJc w:val="left"/>
      <w:pPr>
        <w:ind w:left="1250" w:hanging="399"/>
      </w:pPr>
      <w:rPr>
        <w:rFonts w:ascii="Times New Roman" w:eastAsia="Times New Roman" w:hAnsi="Times New Roman" w:cs="Times New Roman" w:hint="default"/>
        <w:b/>
        <w:w w:val="99"/>
        <w:sz w:val="28"/>
        <w:szCs w:val="28"/>
        <w:lang w:val="ru-RU" w:eastAsia="en-US" w:bidi="ar-SA"/>
      </w:rPr>
    </w:lvl>
    <w:lvl w:ilvl="1" w:tplc="FB663716">
      <w:numFmt w:val="bullet"/>
      <w:lvlText w:val="•"/>
      <w:lvlJc w:val="left"/>
      <w:pPr>
        <w:ind w:left="2260" w:hanging="399"/>
      </w:pPr>
      <w:rPr>
        <w:rFonts w:hint="default"/>
        <w:lang w:val="ru-RU" w:eastAsia="en-US" w:bidi="ar-SA"/>
      </w:rPr>
    </w:lvl>
    <w:lvl w:ilvl="2" w:tplc="9D0C7E82">
      <w:numFmt w:val="bullet"/>
      <w:lvlText w:val="•"/>
      <w:lvlJc w:val="left"/>
      <w:pPr>
        <w:ind w:left="3267" w:hanging="399"/>
      </w:pPr>
      <w:rPr>
        <w:rFonts w:hint="default"/>
        <w:lang w:val="ru-RU" w:eastAsia="en-US" w:bidi="ar-SA"/>
      </w:rPr>
    </w:lvl>
    <w:lvl w:ilvl="3" w:tplc="AD54F38E">
      <w:numFmt w:val="bullet"/>
      <w:lvlText w:val="•"/>
      <w:lvlJc w:val="left"/>
      <w:pPr>
        <w:ind w:left="4274" w:hanging="399"/>
      </w:pPr>
      <w:rPr>
        <w:rFonts w:hint="default"/>
        <w:lang w:val="ru-RU" w:eastAsia="en-US" w:bidi="ar-SA"/>
      </w:rPr>
    </w:lvl>
    <w:lvl w:ilvl="4" w:tplc="3A0E9FF6">
      <w:numFmt w:val="bullet"/>
      <w:lvlText w:val="•"/>
      <w:lvlJc w:val="left"/>
      <w:pPr>
        <w:ind w:left="5281" w:hanging="399"/>
      </w:pPr>
      <w:rPr>
        <w:rFonts w:hint="default"/>
        <w:lang w:val="ru-RU" w:eastAsia="en-US" w:bidi="ar-SA"/>
      </w:rPr>
    </w:lvl>
    <w:lvl w:ilvl="5" w:tplc="28D00770">
      <w:numFmt w:val="bullet"/>
      <w:lvlText w:val="•"/>
      <w:lvlJc w:val="left"/>
      <w:pPr>
        <w:ind w:left="6288" w:hanging="399"/>
      </w:pPr>
      <w:rPr>
        <w:rFonts w:hint="default"/>
        <w:lang w:val="ru-RU" w:eastAsia="en-US" w:bidi="ar-SA"/>
      </w:rPr>
    </w:lvl>
    <w:lvl w:ilvl="6" w:tplc="B614CDFA">
      <w:numFmt w:val="bullet"/>
      <w:lvlText w:val="•"/>
      <w:lvlJc w:val="left"/>
      <w:pPr>
        <w:ind w:left="7295" w:hanging="399"/>
      </w:pPr>
      <w:rPr>
        <w:rFonts w:hint="default"/>
        <w:lang w:val="ru-RU" w:eastAsia="en-US" w:bidi="ar-SA"/>
      </w:rPr>
    </w:lvl>
    <w:lvl w:ilvl="7" w:tplc="9DC4CFE4">
      <w:numFmt w:val="bullet"/>
      <w:lvlText w:val="•"/>
      <w:lvlJc w:val="left"/>
      <w:pPr>
        <w:ind w:left="8302" w:hanging="399"/>
      </w:pPr>
      <w:rPr>
        <w:rFonts w:hint="default"/>
        <w:lang w:val="ru-RU" w:eastAsia="en-US" w:bidi="ar-SA"/>
      </w:rPr>
    </w:lvl>
    <w:lvl w:ilvl="8" w:tplc="D5746C0C">
      <w:numFmt w:val="bullet"/>
      <w:lvlText w:val="•"/>
      <w:lvlJc w:val="left"/>
      <w:pPr>
        <w:ind w:left="9309" w:hanging="399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1"/>
  </w:num>
  <w:num w:numId="3">
    <w:abstractNumId w:val="35"/>
  </w:num>
  <w:num w:numId="4">
    <w:abstractNumId w:val="19"/>
  </w:num>
  <w:num w:numId="5">
    <w:abstractNumId w:val="10"/>
  </w:num>
  <w:num w:numId="6">
    <w:abstractNumId w:val="28"/>
  </w:num>
  <w:num w:numId="7">
    <w:abstractNumId w:val="13"/>
  </w:num>
  <w:num w:numId="8">
    <w:abstractNumId w:val="23"/>
  </w:num>
  <w:num w:numId="9">
    <w:abstractNumId w:val="25"/>
  </w:num>
  <w:num w:numId="10">
    <w:abstractNumId w:val="4"/>
  </w:num>
  <w:num w:numId="11">
    <w:abstractNumId w:val="27"/>
  </w:num>
  <w:num w:numId="12">
    <w:abstractNumId w:val="21"/>
  </w:num>
  <w:num w:numId="13">
    <w:abstractNumId w:val="26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31"/>
  </w:num>
  <w:num w:numId="19">
    <w:abstractNumId w:val="30"/>
  </w:num>
  <w:num w:numId="20">
    <w:abstractNumId w:val="34"/>
  </w:num>
  <w:num w:numId="21">
    <w:abstractNumId w:val="15"/>
  </w:num>
  <w:num w:numId="22">
    <w:abstractNumId w:val="6"/>
  </w:num>
  <w:num w:numId="23">
    <w:abstractNumId w:val="12"/>
  </w:num>
  <w:num w:numId="24">
    <w:abstractNumId w:val="33"/>
  </w:num>
  <w:num w:numId="25">
    <w:abstractNumId w:val="29"/>
  </w:num>
  <w:num w:numId="26">
    <w:abstractNumId w:val="14"/>
  </w:num>
  <w:num w:numId="27">
    <w:abstractNumId w:val="32"/>
  </w:num>
  <w:num w:numId="28">
    <w:abstractNumId w:val="24"/>
  </w:num>
  <w:num w:numId="29">
    <w:abstractNumId w:val="20"/>
  </w:num>
  <w:num w:numId="30">
    <w:abstractNumId w:val="2"/>
  </w:num>
  <w:num w:numId="31">
    <w:abstractNumId w:val="16"/>
  </w:num>
  <w:num w:numId="32">
    <w:abstractNumId w:val="18"/>
  </w:num>
  <w:num w:numId="33">
    <w:abstractNumId w:val="22"/>
  </w:num>
  <w:num w:numId="3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5">
    <w:abstractNumId w:val="3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EA"/>
    <w:rsid w:val="000125A8"/>
    <w:rsid w:val="000175D1"/>
    <w:rsid w:val="00030963"/>
    <w:rsid w:val="00046728"/>
    <w:rsid w:val="00087F2B"/>
    <w:rsid w:val="000934E6"/>
    <w:rsid w:val="000944A1"/>
    <w:rsid w:val="000E569D"/>
    <w:rsid w:val="0011094D"/>
    <w:rsid w:val="00114568"/>
    <w:rsid w:val="00156FBF"/>
    <w:rsid w:val="00187C75"/>
    <w:rsid w:val="001B4209"/>
    <w:rsid w:val="001C2588"/>
    <w:rsid w:val="001C3D5C"/>
    <w:rsid w:val="001C7169"/>
    <w:rsid w:val="00235615"/>
    <w:rsid w:val="00261F83"/>
    <w:rsid w:val="00263848"/>
    <w:rsid w:val="00290EDC"/>
    <w:rsid w:val="002B0E1C"/>
    <w:rsid w:val="002F5590"/>
    <w:rsid w:val="002F63F6"/>
    <w:rsid w:val="00316FC1"/>
    <w:rsid w:val="0033600F"/>
    <w:rsid w:val="003515B0"/>
    <w:rsid w:val="00361EE3"/>
    <w:rsid w:val="00362707"/>
    <w:rsid w:val="0037641D"/>
    <w:rsid w:val="00393346"/>
    <w:rsid w:val="003E3A86"/>
    <w:rsid w:val="00436ECA"/>
    <w:rsid w:val="00461BC2"/>
    <w:rsid w:val="004B5938"/>
    <w:rsid w:val="004C1C2F"/>
    <w:rsid w:val="004C49DE"/>
    <w:rsid w:val="004C4BED"/>
    <w:rsid w:val="004F31DC"/>
    <w:rsid w:val="00504178"/>
    <w:rsid w:val="00504E56"/>
    <w:rsid w:val="00552AEC"/>
    <w:rsid w:val="005663A5"/>
    <w:rsid w:val="005B3906"/>
    <w:rsid w:val="005B4AF9"/>
    <w:rsid w:val="005F4E43"/>
    <w:rsid w:val="00615CB6"/>
    <w:rsid w:val="00625E04"/>
    <w:rsid w:val="006274D9"/>
    <w:rsid w:val="00644268"/>
    <w:rsid w:val="0064444C"/>
    <w:rsid w:val="006657B5"/>
    <w:rsid w:val="00667BF9"/>
    <w:rsid w:val="00667E1F"/>
    <w:rsid w:val="00672042"/>
    <w:rsid w:val="00681BC9"/>
    <w:rsid w:val="00696AE1"/>
    <w:rsid w:val="006A4268"/>
    <w:rsid w:val="006B4393"/>
    <w:rsid w:val="006C7C74"/>
    <w:rsid w:val="006F551D"/>
    <w:rsid w:val="00727417"/>
    <w:rsid w:val="007401B9"/>
    <w:rsid w:val="00752E3C"/>
    <w:rsid w:val="00770314"/>
    <w:rsid w:val="007709D3"/>
    <w:rsid w:val="007E322C"/>
    <w:rsid w:val="007E6E71"/>
    <w:rsid w:val="007F63DC"/>
    <w:rsid w:val="008202B3"/>
    <w:rsid w:val="00831BA3"/>
    <w:rsid w:val="00831C1A"/>
    <w:rsid w:val="00845A97"/>
    <w:rsid w:val="00893EA1"/>
    <w:rsid w:val="008B3321"/>
    <w:rsid w:val="008C58F5"/>
    <w:rsid w:val="008D6EFD"/>
    <w:rsid w:val="008F2601"/>
    <w:rsid w:val="00916BE6"/>
    <w:rsid w:val="00961186"/>
    <w:rsid w:val="009A334F"/>
    <w:rsid w:val="009A6EE7"/>
    <w:rsid w:val="009B0350"/>
    <w:rsid w:val="009C0DAA"/>
    <w:rsid w:val="009C5802"/>
    <w:rsid w:val="009D3EB5"/>
    <w:rsid w:val="009D54FA"/>
    <w:rsid w:val="009E53FA"/>
    <w:rsid w:val="00A0033E"/>
    <w:rsid w:val="00A5293B"/>
    <w:rsid w:val="00A67058"/>
    <w:rsid w:val="00A9698D"/>
    <w:rsid w:val="00AD2E08"/>
    <w:rsid w:val="00AE13D3"/>
    <w:rsid w:val="00AE33E8"/>
    <w:rsid w:val="00AE5845"/>
    <w:rsid w:val="00B07DF6"/>
    <w:rsid w:val="00B24E02"/>
    <w:rsid w:val="00B4032C"/>
    <w:rsid w:val="00B50109"/>
    <w:rsid w:val="00B62A1C"/>
    <w:rsid w:val="00BA20EA"/>
    <w:rsid w:val="00BC7B78"/>
    <w:rsid w:val="00BD62AF"/>
    <w:rsid w:val="00BD6830"/>
    <w:rsid w:val="00C03172"/>
    <w:rsid w:val="00C105F0"/>
    <w:rsid w:val="00C45D76"/>
    <w:rsid w:val="00C4602D"/>
    <w:rsid w:val="00C5314F"/>
    <w:rsid w:val="00C7269D"/>
    <w:rsid w:val="00C80F7D"/>
    <w:rsid w:val="00CE5684"/>
    <w:rsid w:val="00D575EE"/>
    <w:rsid w:val="00D60665"/>
    <w:rsid w:val="00DC6288"/>
    <w:rsid w:val="00DD4F39"/>
    <w:rsid w:val="00DE526D"/>
    <w:rsid w:val="00DE64CD"/>
    <w:rsid w:val="00DF0FDE"/>
    <w:rsid w:val="00E026B4"/>
    <w:rsid w:val="00E02B6B"/>
    <w:rsid w:val="00E05F6A"/>
    <w:rsid w:val="00E33518"/>
    <w:rsid w:val="00E3587F"/>
    <w:rsid w:val="00E51990"/>
    <w:rsid w:val="00E57BE7"/>
    <w:rsid w:val="00E83DE5"/>
    <w:rsid w:val="00EB13AE"/>
    <w:rsid w:val="00EC1C8D"/>
    <w:rsid w:val="00EC40AD"/>
    <w:rsid w:val="00EC57D8"/>
    <w:rsid w:val="00EF2C40"/>
    <w:rsid w:val="00F11575"/>
    <w:rsid w:val="00F209E5"/>
    <w:rsid w:val="00F81065"/>
    <w:rsid w:val="00F942FE"/>
    <w:rsid w:val="00FA1D00"/>
    <w:rsid w:val="00FA6CB3"/>
    <w:rsid w:val="00FB6087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7494"/>
  <w15:docId w15:val="{9F3F4A51-2766-47F9-8BF3-D2150D35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A20EA"/>
    <w:pPr>
      <w:widowControl w:val="0"/>
      <w:autoSpaceDE w:val="0"/>
      <w:autoSpaceDN w:val="0"/>
      <w:spacing w:after="0" w:line="240" w:lineRule="auto"/>
      <w:ind w:left="80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20E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BA20E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BA20EA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20EA"/>
  </w:style>
  <w:style w:type="numbering" w:customStyle="1" w:styleId="11">
    <w:name w:val="Нет списка1"/>
    <w:next w:val="a2"/>
    <w:uiPriority w:val="99"/>
    <w:semiHidden/>
    <w:unhideWhenUsed/>
    <w:rsid w:val="00BA20EA"/>
  </w:style>
  <w:style w:type="table" w:customStyle="1" w:styleId="TableNormal">
    <w:name w:val="Table Normal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2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A20E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link w:val="ab"/>
    <w:uiPriority w:val="34"/>
    <w:qFormat/>
    <w:rsid w:val="00BA20EA"/>
    <w:pPr>
      <w:widowControl w:val="0"/>
      <w:autoSpaceDE w:val="0"/>
      <w:autoSpaceDN w:val="0"/>
      <w:spacing w:after="0" w:line="240" w:lineRule="auto"/>
      <w:ind w:left="152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A20E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A20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20EA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A2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qFormat/>
    <w:rsid w:val="00BA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BA20EA"/>
    <w:rPr>
      <w:rFonts w:ascii="Times New Roman" w:eastAsia="Times New Roman" w:hAnsi="Times New Roman" w:cs="Times New Roman"/>
    </w:rPr>
  </w:style>
  <w:style w:type="paragraph" w:styleId="af">
    <w:name w:val="No Spacing"/>
    <w:link w:val="af0"/>
    <w:qFormat/>
    <w:rsid w:val="00BA20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BA20EA"/>
    <w:rPr>
      <w:rFonts w:ascii="Calibri" w:eastAsia="Calibri" w:hAnsi="Calibri" w:cs="Times New Roman"/>
    </w:rPr>
  </w:style>
  <w:style w:type="character" w:customStyle="1" w:styleId="12">
    <w:name w:val="Гиперссылка1"/>
    <w:basedOn w:val="a0"/>
    <w:uiPriority w:val="99"/>
    <w:unhideWhenUsed/>
    <w:rsid w:val="00BA20EA"/>
    <w:rPr>
      <w:color w:val="0000FF"/>
      <w:u w:val="single"/>
    </w:rPr>
  </w:style>
  <w:style w:type="table" w:customStyle="1" w:styleId="TableNormal2">
    <w:name w:val="Table Normal2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5"/>
    <w:uiPriority w:val="59"/>
    <w:rsid w:val="00BA20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BA20EA"/>
    <w:rPr>
      <w:color w:val="0000FF" w:themeColor="hyperlink"/>
      <w:u w:val="single"/>
    </w:rPr>
  </w:style>
  <w:style w:type="paragraph" w:customStyle="1" w:styleId="c14">
    <w:name w:val="c14"/>
    <w:basedOn w:val="a"/>
    <w:rsid w:val="0077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7401B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Другое_"/>
    <w:link w:val="af3"/>
    <w:uiPriority w:val="99"/>
    <w:rsid w:val="00DF0FDE"/>
    <w:rPr>
      <w:rFonts w:ascii="Arial" w:hAnsi="Arial" w:cs="Arial"/>
      <w:sz w:val="28"/>
      <w:szCs w:val="28"/>
    </w:rPr>
  </w:style>
  <w:style w:type="paragraph" w:customStyle="1" w:styleId="af3">
    <w:name w:val="Другое"/>
    <w:basedOn w:val="a"/>
    <w:link w:val="af2"/>
    <w:uiPriority w:val="99"/>
    <w:rsid w:val="00DF0FDE"/>
    <w:pPr>
      <w:widowControl w:val="0"/>
      <w:spacing w:after="100" w:line="240" w:lineRule="auto"/>
      <w:ind w:firstLine="40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37</Pages>
  <Words>7543</Words>
  <Characters>42999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ШРР</dc:creator>
  <cp:lastModifiedBy>admin</cp:lastModifiedBy>
  <cp:revision>67</cp:revision>
  <cp:lastPrinted>2024-09-17T17:35:00Z</cp:lastPrinted>
  <dcterms:created xsi:type="dcterms:W3CDTF">2023-11-28T06:57:00Z</dcterms:created>
  <dcterms:modified xsi:type="dcterms:W3CDTF">2024-09-30T13:36:00Z</dcterms:modified>
</cp:coreProperties>
</file>